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ind w:left="0" w:firstLine="0"/>
        <w:rPr>
          <w:rFonts w:ascii="Dosis" w:cs="Dosis" w:eastAsia="Dosis" w:hAnsi="Dosis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65"/>
        <w:gridCol w:w="3495"/>
        <w:gridCol w:w="3480"/>
        <w:tblGridChange w:id="0">
          <w:tblGrid>
            <w:gridCol w:w="3465"/>
            <w:gridCol w:w="3495"/>
            <w:gridCol w:w="34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spacing w:line="240" w:lineRule="auto"/>
              <w:jc w:val="center"/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  <w:rtl w:val="0"/>
              </w:rPr>
              <w:t xml:space="preserve">Alice Birney Site Council </w:t>
            </w:r>
          </w:p>
          <w:p w:rsidR="00000000" w:rsidDel="00000000" w:rsidP="00000000" w:rsidRDefault="00000000" w:rsidRPr="00000000" w14:paraId="00000003">
            <w:pPr>
              <w:pageBreakBefore w:val="0"/>
              <w:spacing w:line="240" w:lineRule="auto"/>
              <w:jc w:val="center"/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  <w:rtl w:val="0"/>
              </w:rPr>
              <w:t xml:space="preserve">717 South Street Eureka, CA 95501</w:t>
            </w:r>
          </w:p>
          <w:p w:rsidR="00000000" w:rsidDel="00000000" w:rsidP="00000000" w:rsidRDefault="00000000" w:rsidRPr="00000000" w14:paraId="00000004">
            <w:pPr>
              <w:pageBreakBefore w:val="0"/>
              <w:spacing w:line="240" w:lineRule="auto"/>
              <w:jc w:val="center"/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Chelsea Market" w:cs="Chelsea Market" w:eastAsia="Chelsea Market" w:hAnsi="Chelsea Market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sobilok@eurekacityschools.org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spacing w:line="240" w:lineRule="auto"/>
              <w:jc w:val="center"/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  <w:rtl w:val="0"/>
              </w:rPr>
              <w:t xml:space="preserve">707-441-2495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Site Council Meetings are open to the community. Please join us!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Date  October 22, 2026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Time   6-7pm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Location  Library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Dosis" w:cs="Dosis" w:eastAsia="Dosis" w:hAnsi="Dosi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  <w:rtl w:val="0"/>
              </w:rPr>
              <w:t xml:space="preserve">School Site Council Agenda</w:t>
            </w:r>
            <w:r w:rsidDel="00000000" w:rsidR="00000000" w:rsidRPr="00000000">
              <w:rPr>
                <w:rFonts w:ascii="Dosis" w:cs="Dosis" w:eastAsia="Dosis" w:hAnsi="Dosis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1. Call to Order by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2. Role Call and Introductions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3. Changes/additions to the agenda**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4. Approval of Minutes (Meeting Date)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5. Public Comment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6. Committee Reports </w:t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2"/>
              </w:numPr>
              <w:ind w:left="720" w:hanging="36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Leadership  </w:t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0"/>
                <w:numId w:val="2"/>
              </w:numPr>
              <w:ind w:left="720" w:hanging="36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Special committees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7. Member Reports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Other Meetings Attended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Site Visits 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ind w:left="0" w:firstLine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8. </w:t>
            </w: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Monthly Objectives from District: Community School Update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Safety plan : provide feedback </w:t>
            </w:r>
          </w:p>
        </w:tc>
      </w:tr>
      <w:tr>
        <w:trPr>
          <w:cantSplit w:val="0"/>
          <w:trHeight w:val="514.79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ind w:left="0" w:firstLine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9. Old Business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SPSA and reviewing our goals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4.79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ind w:left="0" w:firstLine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10. New Business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Stipend for Monarcas; move line items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Playground progress / vision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4.79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11. Announcements</w:t>
            </w:r>
          </w:p>
          <w:p w:rsidR="00000000" w:rsidDel="00000000" w:rsidP="00000000" w:rsidRDefault="00000000" w:rsidRPr="00000000" w14:paraId="0000003D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Next SSC Meeting</w:t>
            </w:r>
          </w:p>
          <w:p w:rsidR="00000000" w:rsidDel="00000000" w:rsidP="00000000" w:rsidRDefault="00000000" w:rsidRPr="00000000" w14:paraId="0000003E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Other meetings </w:t>
            </w:r>
          </w:p>
          <w:p w:rsidR="00000000" w:rsidDel="00000000" w:rsidP="00000000" w:rsidRDefault="00000000" w:rsidRPr="00000000" w14:paraId="0000003F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Special events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Mariposas Monarcas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Fall Carnival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Hmong New Year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Fonts w:ascii="Dosis" w:cs="Dosis" w:eastAsia="Dosis" w:hAnsi="Dosis"/>
                <w:sz w:val="24"/>
                <w:szCs w:val="24"/>
                <w:rtl w:val="0"/>
              </w:rPr>
              <w:t xml:space="preserve">Continued Garden ; what more can we do to involve families </w:t>
            </w:r>
          </w:p>
        </w:tc>
      </w:tr>
      <w:tr>
        <w:trPr>
          <w:cantSplit w:val="0"/>
          <w:trHeight w:val="514.79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12. Adjournment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jc w:val="center"/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  <w:rtl w:val="0"/>
              </w:rPr>
              <w:t xml:space="preserve">School Site Council Members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jc w:val="center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Name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jc w:val="center"/>
              <w:rPr>
                <w:rFonts w:ascii="Dosis" w:cs="Dosis" w:eastAsia="Dosis" w:hAnsi="Dosis"/>
                <w:sz w:val="20"/>
                <w:szCs w:val="20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Role </w:t>
            </w:r>
            <w:r w:rsidDel="00000000" w:rsidR="00000000" w:rsidRPr="00000000">
              <w:rPr>
                <w:rFonts w:ascii="Dosis" w:cs="Dosis" w:eastAsia="Dosis" w:hAnsi="Dosis"/>
                <w:sz w:val="20"/>
                <w:szCs w:val="20"/>
                <w:rtl w:val="0"/>
              </w:rPr>
              <w:t xml:space="preserve">(Teacher/Parent/Admin + SSC role)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jc w:val="center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Email/Phone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jc w:val="center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Chelsea Market" w:cs="Chelsea Market" w:eastAsia="Chelsea Market" w:hAnsi="Chelsea Market"/>
                <w:b w:val="1"/>
                <w:bCs w:val="1"/>
                <w:sz w:val="24"/>
                <w:szCs w:val="24"/>
                <w:rtl w:val="0"/>
              </w:rPr>
              <w:t xml:space="preserve">Other Meeting Attendees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Name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Dosis" w:cs="Dosis" w:eastAsia="Dosis" w:hAnsi="Dosis"/>
                <w:sz w:val="20"/>
                <w:szCs w:val="20"/>
              </w:rPr>
            </w:pPr>
            <w:r w:rsidDel="00000000" w:rsidR="00000000" w:rsidRPr="00000000">
              <w:rPr>
                <w:rFonts w:ascii="Dosis" w:cs="Dosis" w:eastAsia="Dosis" w:hAnsi="Dosis"/>
                <w:sz w:val="20"/>
                <w:szCs w:val="20"/>
                <w:rtl w:val="0"/>
              </w:rPr>
              <w:t xml:space="preserve">Parent/Community Member/Student/Staff ...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Fonts w:ascii="Dosis" w:cs="Dosis" w:eastAsia="Dosis" w:hAnsi="Dosis"/>
                <w:rtl w:val="0"/>
              </w:rPr>
              <w:t xml:space="preserve">Email/Phone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.28000000000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rPr>
                <w:rFonts w:ascii="Dosis" w:cs="Dosis" w:eastAsia="Dosis" w:hAnsi="Dosi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360" w:top="360" w:left="720" w:right="108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osis">
    <w:embedRegular w:fontKey="{00000000-0000-0000-0000-000000000000}" r:id="rId1" w:subsetted="0"/>
    <w:embedBold w:fontKey="{00000000-0000-0000-0000-000000000000}" r:id="rId2" w:subsetted="0"/>
  </w:font>
  <w:font w:name="Chelsea Market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pageBreakBefore w:val="0"/>
      <w:jc w:val="right"/>
      <w:rPr>
        <w:rFonts w:ascii="Dosis" w:cs="Dosis" w:eastAsia="Dosis" w:hAnsi="Dosis"/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pageBreakBefore w:val="0"/>
      <w:spacing w:line="240" w:lineRule="auto"/>
      <w:jc w:val="right"/>
      <w:rPr>
        <w:rFonts w:ascii="Dosis" w:cs="Dosis" w:eastAsia="Dosis" w:hAnsi="Dosis"/>
        <w:sz w:val="18"/>
        <w:szCs w:val="18"/>
      </w:rPr>
    </w:pPr>
    <w:r w:rsidDel="00000000" w:rsidR="00000000" w:rsidRPr="00000000">
      <w:rPr>
        <w:rFonts w:ascii="Dosis" w:cs="Dosis" w:eastAsia="Dosis" w:hAnsi="Dosis"/>
        <w:sz w:val="18"/>
        <w:szCs w:val="18"/>
        <w:rtl w:val="0"/>
      </w:rPr>
      <w:t xml:space="preserve">Date Posted: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↣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↣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sobilok@eurekacityschools.org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Relationship Id="rId3" Type="http://schemas.openxmlformats.org/officeDocument/2006/relationships/font" Target="fonts/ChelseaMarke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