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987E" w14:textId="77777777" w:rsidR="005D7F8A" w:rsidRPr="00462FD2" w:rsidRDefault="005D7F8A" w:rsidP="005D7F8A">
      <w:pPr>
        <w:rPr>
          <w:rFonts w:ascii="Times" w:hAnsi="Times"/>
        </w:rPr>
      </w:pPr>
    </w:p>
    <w:p w14:paraId="788503A5" w14:textId="77777777" w:rsidR="005D7F8A" w:rsidRPr="00462FD2" w:rsidRDefault="005D7F8A" w:rsidP="005D7F8A">
      <w:pPr>
        <w:jc w:val="center"/>
        <w:rPr>
          <w:rFonts w:ascii="Times" w:hAnsi="Times"/>
          <w:b/>
        </w:rPr>
      </w:pPr>
      <w:r w:rsidRPr="00462FD2">
        <w:rPr>
          <w:rFonts w:ascii="Times" w:hAnsi="Times"/>
          <w:b/>
        </w:rPr>
        <w:t>PLATTSMOUTH COMMUNITY SCHOOLS</w:t>
      </w:r>
    </w:p>
    <w:p w14:paraId="21E9C41C" w14:textId="77777777" w:rsidR="005D7F8A" w:rsidRPr="00462FD2" w:rsidRDefault="005D7F8A" w:rsidP="005D7F8A">
      <w:pPr>
        <w:jc w:val="center"/>
        <w:rPr>
          <w:rFonts w:ascii="Times" w:hAnsi="Times"/>
          <w:b/>
        </w:rPr>
      </w:pPr>
      <w:r>
        <w:rPr>
          <w:rFonts w:ascii="Times" w:hAnsi="Times"/>
          <w:b/>
        </w:rPr>
        <w:t>SUPERINTENDENT</w:t>
      </w:r>
      <w:r w:rsidRPr="00462FD2">
        <w:rPr>
          <w:rFonts w:ascii="Times" w:hAnsi="Times"/>
          <w:b/>
        </w:rPr>
        <w:t xml:space="preserve"> JOB DESCRIPTION</w:t>
      </w:r>
    </w:p>
    <w:p w14:paraId="201520B1" w14:textId="77777777" w:rsidR="005D7F8A" w:rsidRPr="00462FD2" w:rsidRDefault="005D7F8A" w:rsidP="005D7F8A">
      <w:pPr>
        <w:pBdr>
          <w:bottom w:val="single" w:sz="12" w:space="1" w:color="auto"/>
        </w:pBdr>
        <w:rPr>
          <w:rFonts w:ascii="Times" w:hAnsi="Times"/>
        </w:rPr>
      </w:pPr>
    </w:p>
    <w:p w14:paraId="6593FAD1" w14:textId="77777777" w:rsidR="005D7F8A" w:rsidRPr="00462FD2" w:rsidRDefault="005D7F8A" w:rsidP="005D7F8A">
      <w:pPr>
        <w:rPr>
          <w:rFonts w:ascii="Times" w:hAnsi="Times"/>
        </w:rPr>
      </w:pPr>
    </w:p>
    <w:p w14:paraId="790A1FEE" w14:textId="77777777" w:rsidR="005D7F8A" w:rsidRPr="00462FD2" w:rsidRDefault="005D7F8A" w:rsidP="005D7F8A">
      <w:pPr>
        <w:rPr>
          <w:rFonts w:ascii="Times" w:hAnsi="Times"/>
          <w:b/>
        </w:rPr>
      </w:pPr>
      <w:r w:rsidRPr="00462FD2">
        <w:rPr>
          <w:rFonts w:ascii="Times" w:hAnsi="Times"/>
          <w:b/>
        </w:rPr>
        <w:t>REQUIREMENTS:</w:t>
      </w:r>
    </w:p>
    <w:p w14:paraId="1477DEE8" w14:textId="77777777" w:rsidR="005D7F8A" w:rsidRPr="00462FD2" w:rsidRDefault="005D7F8A" w:rsidP="005D7F8A">
      <w:pPr>
        <w:tabs>
          <w:tab w:val="left" w:pos="2880"/>
        </w:tabs>
        <w:ind w:left="2880" w:hanging="2880"/>
        <w:rPr>
          <w:rFonts w:ascii="Times" w:hAnsi="Times"/>
        </w:rPr>
      </w:pPr>
      <w:r w:rsidRPr="00462FD2">
        <w:rPr>
          <w:rFonts w:ascii="Times" w:hAnsi="Times"/>
        </w:rPr>
        <w:t>A.  Education Level:</w:t>
      </w:r>
      <w:r w:rsidRPr="00462FD2">
        <w:rPr>
          <w:rFonts w:ascii="Times" w:hAnsi="Times"/>
        </w:rPr>
        <w:tab/>
        <w:t>M.A. or higher preferred.  Must qualify for Nebraska Administrative and Supervisory Certificate.</w:t>
      </w:r>
    </w:p>
    <w:p w14:paraId="55AF1E0E" w14:textId="77777777" w:rsidR="005D7F8A" w:rsidRPr="00462FD2" w:rsidRDefault="005D7F8A" w:rsidP="005D7F8A">
      <w:pPr>
        <w:tabs>
          <w:tab w:val="left" w:pos="2880"/>
        </w:tabs>
        <w:ind w:left="2880" w:hanging="2880"/>
        <w:rPr>
          <w:rFonts w:ascii="Times" w:hAnsi="Times"/>
        </w:rPr>
      </w:pPr>
    </w:p>
    <w:p w14:paraId="3A20ECA2" w14:textId="77777777" w:rsidR="005D7F8A" w:rsidRPr="00462FD2" w:rsidRDefault="005D7F8A" w:rsidP="005D7F8A">
      <w:pPr>
        <w:tabs>
          <w:tab w:val="left" w:pos="2880"/>
        </w:tabs>
        <w:ind w:left="2880" w:hanging="2880"/>
        <w:rPr>
          <w:rFonts w:ascii="Times" w:hAnsi="Times"/>
        </w:rPr>
      </w:pPr>
      <w:r w:rsidRPr="00462FD2">
        <w:rPr>
          <w:rFonts w:ascii="Times" w:hAnsi="Times"/>
        </w:rPr>
        <w:t>B.  Certification:</w:t>
      </w:r>
      <w:r w:rsidRPr="00462FD2">
        <w:rPr>
          <w:rFonts w:ascii="Times" w:hAnsi="Times"/>
        </w:rPr>
        <w:tab/>
        <w:t xml:space="preserve">Must possess a Nebraska Administrative and Supervisory Certificate at all times during employment with a </w:t>
      </w:r>
      <w:r>
        <w:rPr>
          <w:rFonts w:ascii="Times" w:hAnsi="Times"/>
        </w:rPr>
        <w:t>Superintendent</w:t>
      </w:r>
      <w:r w:rsidRPr="00462FD2">
        <w:rPr>
          <w:rFonts w:ascii="Times" w:hAnsi="Times"/>
        </w:rPr>
        <w:t xml:space="preserve"> endorsement and such other endorsements as required by NDE Rule 10.</w:t>
      </w:r>
    </w:p>
    <w:p w14:paraId="1C22CBC2" w14:textId="77777777" w:rsidR="005D7F8A" w:rsidRPr="00462FD2" w:rsidRDefault="005D7F8A" w:rsidP="005D7F8A">
      <w:pPr>
        <w:tabs>
          <w:tab w:val="left" w:pos="2880"/>
        </w:tabs>
        <w:ind w:left="2880" w:hanging="2880"/>
        <w:rPr>
          <w:rFonts w:ascii="Times" w:hAnsi="Times"/>
        </w:rPr>
      </w:pPr>
    </w:p>
    <w:p w14:paraId="7DEFA132" w14:textId="77777777" w:rsidR="005D7F8A" w:rsidRPr="00462FD2" w:rsidRDefault="005D7F8A" w:rsidP="005D7F8A">
      <w:pPr>
        <w:tabs>
          <w:tab w:val="left" w:pos="2880"/>
        </w:tabs>
        <w:ind w:left="2880" w:hanging="2880"/>
        <w:rPr>
          <w:rFonts w:ascii="Times" w:hAnsi="Times"/>
        </w:rPr>
      </w:pPr>
      <w:r w:rsidRPr="00462FD2">
        <w:rPr>
          <w:rFonts w:ascii="Times" w:hAnsi="Times"/>
        </w:rPr>
        <w:t>C.  Experience Desired:</w:t>
      </w:r>
      <w:r w:rsidRPr="00462FD2">
        <w:rPr>
          <w:rFonts w:ascii="Times" w:hAnsi="Times"/>
        </w:rPr>
        <w:tab/>
        <w:t xml:space="preserve">Prior experience as a </w:t>
      </w:r>
      <w:r>
        <w:rPr>
          <w:rFonts w:ascii="Times" w:hAnsi="Times"/>
        </w:rPr>
        <w:t>Superintendent</w:t>
      </w:r>
      <w:r w:rsidRPr="00462FD2">
        <w:rPr>
          <w:rFonts w:ascii="Times" w:hAnsi="Times"/>
        </w:rPr>
        <w:t xml:space="preserve"> preferred.</w:t>
      </w:r>
    </w:p>
    <w:p w14:paraId="6D08058E" w14:textId="77777777" w:rsidR="005D7F8A" w:rsidRPr="00462FD2" w:rsidRDefault="005D7F8A" w:rsidP="005D7F8A">
      <w:pPr>
        <w:tabs>
          <w:tab w:val="left" w:pos="2880"/>
        </w:tabs>
        <w:ind w:left="2880" w:hanging="2880"/>
        <w:rPr>
          <w:rFonts w:ascii="Times" w:hAnsi="Times"/>
        </w:rPr>
      </w:pPr>
    </w:p>
    <w:p w14:paraId="67CA054E" w14:textId="77777777" w:rsidR="005D7F8A" w:rsidRPr="00462FD2" w:rsidRDefault="005D7F8A" w:rsidP="005D7F8A">
      <w:pPr>
        <w:tabs>
          <w:tab w:val="left" w:pos="2880"/>
        </w:tabs>
        <w:ind w:left="2880" w:hanging="2880"/>
        <w:rPr>
          <w:rFonts w:ascii="Times" w:hAnsi="Times"/>
        </w:rPr>
      </w:pPr>
      <w:r w:rsidRPr="00462FD2">
        <w:rPr>
          <w:rFonts w:ascii="Times" w:hAnsi="Times"/>
        </w:rPr>
        <w:t>D.  Other Requirements:</w:t>
      </w:r>
      <w:r w:rsidRPr="00462FD2">
        <w:rPr>
          <w:rFonts w:ascii="Times" w:hAnsi="Times"/>
        </w:rPr>
        <w:tab/>
        <w:t>Must have ability to work effectively with professional staff to provide leadership in a creative learning climate.</w:t>
      </w:r>
    </w:p>
    <w:p w14:paraId="4C3A70C1" w14:textId="77777777" w:rsidR="005D7F8A" w:rsidRPr="00462FD2" w:rsidRDefault="005D7F8A" w:rsidP="005D7F8A">
      <w:pPr>
        <w:tabs>
          <w:tab w:val="left" w:pos="2880"/>
        </w:tabs>
        <w:ind w:left="2880" w:hanging="2880"/>
        <w:rPr>
          <w:rFonts w:ascii="Times" w:hAnsi="Times"/>
        </w:rPr>
      </w:pPr>
    </w:p>
    <w:p w14:paraId="790479C5" w14:textId="77777777" w:rsidR="005D7F8A" w:rsidRPr="00462FD2" w:rsidRDefault="005D7F8A" w:rsidP="005D7F8A">
      <w:pPr>
        <w:tabs>
          <w:tab w:val="left" w:pos="2880"/>
        </w:tabs>
        <w:ind w:left="2880" w:hanging="2880"/>
        <w:rPr>
          <w:rFonts w:ascii="Times" w:hAnsi="Times"/>
        </w:rPr>
      </w:pPr>
      <w:r w:rsidRPr="00462FD2">
        <w:rPr>
          <w:rFonts w:ascii="Times" w:hAnsi="Times"/>
          <w:b/>
        </w:rPr>
        <w:t>REPORTS TO:</w:t>
      </w:r>
      <w:r w:rsidRPr="00462FD2">
        <w:rPr>
          <w:rFonts w:ascii="Times" w:hAnsi="Times"/>
        </w:rPr>
        <w:tab/>
      </w:r>
      <w:r>
        <w:rPr>
          <w:rFonts w:ascii="Times" w:hAnsi="Times"/>
        </w:rPr>
        <w:t>Board of Education</w:t>
      </w:r>
    </w:p>
    <w:p w14:paraId="3BC07CB8" w14:textId="77777777" w:rsidR="005D7F8A" w:rsidRPr="00462FD2" w:rsidRDefault="005D7F8A" w:rsidP="005D7F8A">
      <w:pPr>
        <w:tabs>
          <w:tab w:val="left" w:pos="2880"/>
        </w:tabs>
        <w:ind w:left="2880" w:hanging="2880"/>
        <w:rPr>
          <w:rFonts w:ascii="Times" w:hAnsi="Times"/>
        </w:rPr>
      </w:pPr>
    </w:p>
    <w:p w14:paraId="627D65F3" w14:textId="77777777" w:rsidR="005D7F8A" w:rsidRPr="00462FD2" w:rsidRDefault="005D7F8A" w:rsidP="005D7F8A">
      <w:pPr>
        <w:tabs>
          <w:tab w:val="left" w:pos="2880"/>
        </w:tabs>
        <w:ind w:left="2880" w:hanging="2880"/>
        <w:rPr>
          <w:rFonts w:ascii="Times" w:hAnsi="Times"/>
        </w:rPr>
      </w:pPr>
      <w:r w:rsidRPr="00462FD2">
        <w:rPr>
          <w:rFonts w:ascii="Times" w:hAnsi="Times"/>
          <w:b/>
        </w:rPr>
        <w:t>OVERTIME:</w:t>
      </w:r>
      <w:r w:rsidRPr="00462FD2">
        <w:rPr>
          <w:rFonts w:ascii="Times" w:hAnsi="Times"/>
          <w:b/>
        </w:rPr>
        <w:tab/>
      </w:r>
      <w:r w:rsidRPr="00462FD2">
        <w:rPr>
          <w:rFonts w:ascii="Times" w:hAnsi="Times"/>
        </w:rPr>
        <w:t>Exempt</w:t>
      </w:r>
    </w:p>
    <w:p w14:paraId="7FBD0393" w14:textId="77777777" w:rsidR="005D7F8A" w:rsidRPr="00462FD2" w:rsidRDefault="005D7F8A" w:rsidP="005D7F8A">
      <w:pPr>
        <w:tabs>
          <w:tab w:val="left" w:pos="2880"/>
        </w:tabs>
        <w:ind w:left="2880" w:hanging="2880"/>
        <w:rPr>
          <w:rFonts w:ascii="Times" w:hAnsi="Times"/>
        </w:rPr>
      </w:pPr>
      <w:r w:rsidRPr="00462FD2">
        <w:rPr>
          <w:rFonts w:ascii="Times" w:hAnsi="Times"/>
        </w:rPr>
        <w:tab/>
      </w:r>
      <w:r w:rsidRPr="00462FD2">
        <w:rPr>
          <w:rFonts w:ascii="Times" w:hAnsi="Times"/>
          <w:u w:val="single"/>
        </w:rPr>
        <w:t>Administrative Exemption</w:t>
      </w:r>
      <w:r w:rsidRPr="00462FD2">
        <w:rPr>
          <w:rFonts w:ascii="Times" w:hAnsi="Times"/>
        </w:rPr>
        <w:t xml:space="preserve">:  The </w:t>
      </w:r>
      <w:r>
        <w:rPr>
          <w:rFonts w:ascii="Times" w:hAnsi="Times"/>
        </w:rPr>
        <w:t>Superintendent</w:t>
      </w:r>
      <w:r w:rsidRPr="00462FD2">
        <w:rPr>
          <w:rFonts w:ascii="Times" w:hAnsi="Times"/>
        </w:rPr>
        <w:t xml:space="preserve"> has the primary duty of performing administrative functions directly related to academic instruction or training.</w:t>
      </w:r>
    </w:p>
    <w:p w14:paraId="113F189D" w14:textId="77777777" w:rsidR="005D7F8A" w:rsidRPr="00462FD2" w:rsidRDefault="005D7F8A" w:rsidP="005D7F8A">
      <w:pPr>
        <w:tabs>
          <w:tab w:val="left" w:pos="2880"/>
        </w:tabs>
        <w:ind w:left="2880" w:hanging="2880"/>
        <w:rPr>
          <w:rFonts w:ascii="Times" w:hAnsi="Times"/>
        </w:rPr>
      </w:pPr>
      <w:r w:rsidRPr="00462FD2">
        <w:rPr>
          <w:rFonts w:ascii="Times" w:hAnsi="Times"/>
        </w:rPr>
        <w:tab/>
      </w:r>
      <w:r w:rsidRPr="00462FD2">
        <w:rPr>
          <w:rFonts w:ascii="Times" w:hAnsi="Times"/>
          <w:u w:val="single"/>
        </w:rPr>
        <w:t>Executive Exemption</w:t>
      </w:r>
      <w:r w:rsidRPr="00462FD2">
        <w:rPr>
          <w:rFonts w:ascii="Times" w:hAnsi="Times"/>
        </w:rPr>
        <w:t xml:space="preserve">:  The primary duty of the </w:t>
      </w:r>
      <w:r>
        <w:rPr>
          <w:rFonts w:ascii="Times" w:hAnsi="Times"/>
        </w:rPr>
        <w:t>Superintendent</w:t>
      </w:r>
      <w:r w:rsidRPr="00462FD2">
        <w:rPr>
          <w:rFonts w:ascii="Times" w:hAnsi="Times"/>
        </w:rPr>
        <w:t xml:space="preserve"> is the management of the school district.  The </w:t>
      </w:r>
      <w:r>
        <w:rPr>
          <w:rFonts w:ascii="Times" w:hAnsi="Times"/>
        </w:rPr>
        <w:t>Superintendent</w:t>
      </w:r>
      <w:r w:rsidRPr="00462FD2">
        <w:rPr>
          <w:rFonts w:ascii="Times" w:hAnsi="Times"/>
        </w:rPr>
        <w:t xml:space="preserve"> customarily and regularly directs the work of two or more other employees and has authority to hire or fire other employees, or the </w:t>
      </w:r>
      <w:r>
        <w:rPr>
          <w:rFonts w:ascii="Times" w:hAnsi="Times"/>
        </w:rPr>
        <w:t>Superintendent</w:t>
      </w:r>
      <w:r w:rsidRPr="00462FD2">
        <w:rPr>
          <w:rFonts w:ascii="Times" w:hAnsi="Times"/>
        </w:rPr>
        <w:t>’s recommendations as to hiring, firing, promotion or other change of status of other employees are given particular weight.</w:t>
      </w:r>
    </w:p>
    <w:p w14:paraId="3C9FFC67" w14:textId="77777777" w:rsidR="005D7F8A" w:rsidRPr="00462FD2" w:rsidRDefault="005D7F8A" w:rsidP="005D7F8A">
      <w:pPr>
        <w:tabs>
          <w:tab w:val="left" w:pos="2880"/>
        </w:tabs>
        <w:rPr>
          <w:rFonts w:ascii="Times" w:hAnsi="Times"/>
          <w:b/>
        </w:rPr>
      </w:pPr>
    </w:p>
    <w:p w14:paraId="60A2CC30" w14:textId="77777777" w:rsidR="005D7F8A" w:rsidRPr="00462FD2" w:rsidRDefault="005D7F8A" w:rsidP="005D7F8A">
      <w:pPr>
        <w:tabs>
          <w:tab w:val="left" w:pos="2880"/>
        </w:tabs>
        <w:rPr>
          <w:rFonts w:ascii="Times" w:hAnsi="Times"/>
          <w:b/>
        </w:rPr>
      </w:pPr>
      <w:r w:rsidRPr="00462FD2">
        <w:rPr>
          <w:rFonts w:ascii="Times" w:hAnsi="Times"/>
          <w:b/>
        </w:rPr>
        <w:t xml:space="preserve">1.  </w:t>
      </w:r>
      <w:r w:rsidRPr="00462FD2">
        <w:rPr>
          <w:rFonts w:ascii="Times" w:hAnsi="Times"/>
          <w:b/>
          <w:u w:val="single"/>
        </w:rPr>
        <w:t>EDUCATIONAL LEADERSHIP</w:t>
      </w:r>
    </w:p>
    <w:p w14:paraId="6080464C" w14:textId="77777777" w:rsidR="005D7F8A" w:rsidRPr="006214D1" w:rsidRDefault="005D7F8A" w:rsidP="005D7F8A">
      <w:pPr>
        <w:numPr>
          <w:ilvl w:val="0"/>
          <w:numId w:val="4"/>
        </w:numPr>
        <w:tabs>
          <w:tab w:val="left" w:pos="2880"/>
        </w:tabs>
        <w:rPr>
          <w:rFonts w:ascii="Times" w:hAnsi="Times"/>
        </w:rPr>
      </w:pPr>
      <w:r w:rsidRPr="00462FD2">
        <w:rPr>
          <w:rFonts w:ascii="Times" w:hAnsi="Times"/>
        </w:rPr>
        <w:t xml:space="preserve">Administers the development and maintenance of an educational program designed to meet the needs of the community and to carry out policies of the </w:t>
      </w:r>
      <w:r>
        <w:rPr>
          <w:rFonts w:ascii="Times" w:hAnsi="Times"/>
        </w:rPr>
        <w:t>Board of Education</w:t>
      </w:r>
      <w:r w:rsidRPr="00462FD2">
        <w:rPr>
          <w:rFonts w:ascii="Times" w:hAnsi="Times"/>
        </w:rPr>
        <w:t>.</w:t>
      </w:r>
    </w:p>
    <w:p w14:paraId="3415AAED" w14:textId="77777777" w:rsidR="005D7F8A" w:rsidRPr="006214D1" w:rsidRDefault="005D7F8A" w:rsidP="005D7F8A">
      <w:pPr>
        <w:numPr>
          <w:ilvl w:val="0"/>
          <w:numId w:val="4"/>
        </w:numPr>
        <w:tabs>
          <w:tab w:val="left" w:pos="2880"/>
        </w:tabs>
        <w:rPr>
          <w:rFonts w:ascii="Times" w:hAnsi="Times"/>
        </w:rPr>
      </w:pPr>
      <w:r w:rsidRPr="00462FD2">
        <w:rPr>
          <w:rFonts w:ascii="Times" w:hAnsi="Times"/>
        </w:rPr>
        <w:t xml:space="preserve">Oversees the setting of educational goals </w:t>
      </w:r>
      <w:r>
        <w:rPr>
          <w:rFonts w:ascii="Times" w:hAnsi="Times"/>
        </w:rPr>
        <w:t>f</w:t>
      </w:r>
      <w:r w:rsidRPr="00462FD2">
        <w:rPr>
          <w:rFonts w:ascii="Times" w:hAnsi="Times"/>
        </w:rPr>
        <w:t>or the district both annually and over a long-range period.</w:t>
      </w:r>
    </w:p>
    <w:p w14:paraId="3E4B0D5B" w14:textId="77777777" w:rsidR="005D7F8A" w:rsidRPr="006214D1" w:rsidRDefault="005D7F8A" w:rsidP="005D7F8A">
      <w:pPr>
        <w:numPr>
          <w:ilvl w:val="0"/>
          <w:numId w:val="4"/>
        </w:numPr>
        <w:tabs>
          <w:tab w:val="left" w:pos="2880"/>
        </w:tabs>
        <w:rPr>
          <w:rFonts w:ascii="Times" w:hAnsi="Times"/>
        </w:rPr>
      </w:pPr>
      <w:r w:rsidRPr="00462FD2">
        <w:rPr>
          <w:rFonts w:ascii="Times" w:hAnsi="Times"/>
        </w:rPr>
        <w:t>Conducts a continuous evaluation of the development and needs of the school system, utilizing community, staff, and student input.</w:t>
      </w:r>
    </w:p>
    <w:p w14:paraId="604C2BEE" w14:textId="77777777" w:rsidR="005D7F8A" w:rsidRPr="006214D1" w:rsidRDefault="005D7F8A" w:rsidP="005D7F8A">
      <w:pPr>
        <w:numPr>
          <w:ilvl w:val="0"/>
          <w:numId w:val="4"/>
        </w:numPr>
        <w:tabs>
          <w:tab w:val="left" w:pos="2880"/>
        </w:tabs>
        <w:rPr>
          <w:rFonts w:ascii="Times" w:hAnsi="Times"/>
        </w:rPr>
      </w:pPr>
      <w:r w:rsidRPr="00462FD2">
        <w:rPr>
          <w:rFonts w:ascii="Times" w:hAnsi="Times"/>
        </w:rPr>
        <w:t>Evaluates all administrative personnel, in writing, on an annual basis.</w:t>
      </w:r>
    </w:p>
    <w:p w14:paraId="653E3B6D" w14:textId="77777777" w:rsidR="005D7F8A" w:rsidRPr="00462FD2" w:rsidRDefault="005D7F8A" w:rsidP="005D7F8A">
      <w:pPr>
        <w:numPr>
          <w:ilvl w:val="0"/>
          <w:numId w:val="4"/>
        </w:numPr>
        <w:tabs>
          <w:tab w:val="left" w:pos="2880"/>
        </w:tabs>
        <w:rPr>
          <w:rFonts w:ascii="Times" w:hAnsi="Times"/>
        </w:rPr>
      </w:pPr>
      <w:r w:rsidRPr="00462FD2">
        <w:rPr>
          <w:rFonts w:ascii="Times" w:hAnsi="Times"/>
        </w:rPr>
        <w:t xml:space="preserve">Attends state, regional, and national conferences pertaining to the </w:t>
      </w:r>
      <w:r>
        <w:rPr>
          <w:rFonts w:ascii="Times" w:hAnsi="Times"/>
        </w:rPr>
        <w:t>Superintendent</w:t>
      </w:r>
      <w:r w:rsidRPr="00462FD2">
        <w:rPr>
          <w:rFonts w:ascii="Times" w:hAnsi="Times"/>
        </w:rPr>
        <w:t xml:space="preserve">’s duties, upon approval by the </w:t>
      </w:r>
      <w:r>
        <w:rPr>
          <w:rFonts w:ascii="Times" w:hAnsi="Times"/>
        </w:rPr>
        <w:t>Board</w:t>
      </w:r>
      <w:r w:rsidRPr="00462FD2">
        <w:rPr>
          <w:rFonts w:ascii="Times" w:hAnsi="Times"/>
        </w:rPr>
        <w:t>.</w:t>
      </w:r>
    </w:p>
    <w:p w14:paraId="1F7AA901" w14:textId="77777777" w:rsidR="005D7F8A" w:rsidRPr="006214D1" w:rsidRDefault="005D7F8A" w:rsidP="005D7F8A">
      <w:pPr>
        <w:numPr>
          <w:ilvl w:val="0"/>
          <w:numId w:val="4"/>
        </w:numPr>
        <w:tabs>
          <w:tab w:val="left" w:pos="2880"/>
        </w:tabs>
        <w:rPr>
          <w:rFonts w:ascii="Times" w:hAnsi="Times"/>
        </w:rPr>
      </w:pPr>
      <w:r w:rsidRPr="00462FD2">
        <w:rPr>
          <w:rFonts w:ascii="Times" w:hAnsi="Times"/>
        </w:rPr>
        <w:t xml:space="preserve">Initiates policy considerations to cover situations requiring discretionary action when the </w:t>
      </w:r>
      <w:r>
        <w:rPr>
          <w:rFonts w:ascii="Times" w:hAnsi="Times"/>
        </w:rPr>
        <w:t>Superintendent</w:t>
      </w:r>
      <w:r w:rsidRPr="00462FD2">
        <w:rPr>
          <w:rFonts w:ascii="Times" w:hAnsi="Times"/>
        </w:rPr>
        <w:t xml:space="preserve"> feels the circumstances necessitate a policy.</w:t>
      </w:r>
    </w:p>
    <w:p w14:paraId="3FB24E20" w14:textId="77777777" w:rsidR="005D7F8A" w:rsidRPr="00462FD2" w:rsidRDefault="005D7F8A" w:rsidP="005D7F8A">
      <w:pPr>
        <w:numPr>
          <w:ilvl w:val="0"/>
          <w:numId w:val="4"/>
        </w:numPr>
        <w:tabs>
          <w:tab w:val="left" w:pos="2880"/>
        </w:tabs>
        <w:rPr>
          <w:rFonts w:ascii="Times" w:hAnsi="Times"/>
        </w:rPr>
      </w:pPr>
      <w:r w:rsidRPr="00462FD2">
        <w:rPr>
          <w:rFonts w:ascii="Times" w:hAnsi="Times"/>
        </w:rPr>
        <w:t>Is alert to advances and improvements in the educational process.</w:t>
      </w:r>
    </w:p>
    <w:p w14:paraId="366BF565" w14:textId="77777777" w:rsidR="005D7F8A" w:rsidRPr="00462FD2" w:rsidRDefault="005D7F8A" w:rsidP="005D7F8A">
      <w:pPr>
        <w:tabs>
          <w:tab w:val="left" w:pos="2880"/>
        </w:tabs>
        <w:ind w:left="360"/>
        <w:rPr>
          <w:rFonts w:ascii="Times" w:hAnsi="Times"/>
        </w:rPr>
      </w:pPr>
    </w:p>
    <w:p w14:paraId="66B20060" w14:textId="77777777" w:rsidR="005D7F8A" w:rsidRPr="00462FD2" w:rsidRDefault="005D7F8A" w:rsidP="005D7F8A">
      <w:pPr>
        <w:tabs>
          <w:tab w:val="left" w:pos="2880"/>
        </w:tabs>
        <w:rPr>
          <w:rFonts w:ascii="Times" w:hAnsi="Times"/>
          <w:b/>
        </w:rPr>
      </w:pPr>
      <w:r w:rsidRPr="00462FD2">
        <w:rPr>
          <w:rFonts w:ascii="Times" w:hAnsi="Times"/>
          <w:b/>
        </w:rPr>
        <w:t>2</w:t>
      </w:r>
      <w:r w:rsidRPr="005458F0">
        <w:rPr>
          <w:rFonts w:ascii="Times" w:hAnsi="Times"/>
          <w:b/>
        </w:rPr>
        <w:t xml:space="preserve">.  </w:t>
      </w:r>
      <w:r w:rsidRPr="00462FD2">
        <w:rPr>
          <w:rFonts w:ascii="Times" w:hAnsi="Times"/>
          <w:b/>
          <w:u w:val="single"/>
        </w:rPr>
        <w:t>STAFF RELATIONS</w:t>
      </w:r>
    </w:p>
    <w:p w14:paraId="55C5572A" w14:textId="77777777" w:rsidR="005D7F8A" w:rsidRPr="006214D1" w:rsidRDefault="005D7F8A" w:rsidP="005D7F8A">
      <w:pPr>
        <w:numPr>
          <w:ilvl w:val="0"/>
          <w:numId w:val="11"/>
        </w:numPr>
        <w:tabs>
          <w:tab w:val="left" w:pos="2880"/>
        </w:tabs>
        <w:rPr>
          <w:rFonts w:ascii="Times" w:hAnsi="Times"/>
        </w:rPr>
      </w:pPr>
      <w:r w:rsidRPr="00462FD2">
        <w:rPr>
          <w:rFonts w:ascii="Times" w:hAnsi="Times"/>
        </w:rPr>
        <w:t>Provides the number and type of positions needed for the effective operation of the schools.</w:t>
      </w:r>
    </w:p>
    <w:p w14:paraId="0EADBC81" w14:textId="77777777" w:rsidR="005D7F8A" w:rsidRPr="006214D1" w:rsidRDefault="005D7F8A" w:rsidP="005D7F8A">
      <w:pPr>
        <w:numPr>
          <w:ilvl w:val="0"/>
          <w:numId w:val="11"/>
        </w:numPr>
        <w:tabs>
          <w:tab w:val="left" w:pos="2880"/>
        </w:tabs>
        <w:rPr>
          <w:rFonts w:ascii="Times" w:hAnsi="Times"/>
        </w:rPr>
      </w:pPr>
      <w:r w:rsidRPr="00462FD2">
        <w:rPr>
          <w:rFonts w:ascii="Times" w:hAnsi="Times"/>
        </w:rPr>
        <w:t xml:space="preserve">Nominates for appointment, assigns, and defines the duties of all personnel, subject to the approval of the </w:t>
      </w:r>
      <w:r>
        <w:rPr>
          <w:rFonts w:ascii="Times" w:hAnsi="Times"/>
        </w:rPr>
        <w:t>Board</w:t>
      </w:r>
      <w:r w:rsidRPr="00462FD2">
        <w:rPr>
          <w:rFonts w:ascii="Times" w:hAnsi="Times"/>
        </w:rPr>
        <w:t>.</w:t>
      </w:r>
    </w:p>
    <w:p w14:paraId="3A2556F6" w14:textId="77777777" w:rsidR="005D7F8A" w:rsidRPr="006214D1" w:rsidRDefault="005D7F8A" w:rsidP="005D7F8A">
      <w:pPr>
        <w:numPr>
          <w:ilvl w:val="0"/>
          <w:numId w:val="11"/>
        </w:numPr>
        <w:tabs>
          <w:tab w:val="left" w:pos="2880"/>
        </w:tabs>
        <w:rPr>
          <w:rFonts w:ascii="Times" w:hAnsi="Times"/>
        </w:rPr>
      </w:pPr>
      <w:r w:rsidRPr="00462FD2">
        <w:rPr>
          <w:rFonts w:ascii="Times" w:hAnsi="Times"/>
        </w:rPr>
        <w:t>Strive</w:t>
      </w:r>
      <w:r>
        <w:rPr>
          <w:rFonts w:ascii="Times" w:hAnsi="Times"/>
        </w:rPr>
        <w:t>s</w:t>
      </w:r>
      <w:r w:rsidRPr="00462FD2">
        <w:rPr>
          <w:rFonts w:ascii="Times" w:hAnsi="Times"/>
        </w:rPr>
        <w:t xml:space="preserve"> to create good morale among staff members.</w:t>
      </w:r>
    </w:p>
    <w:p w14:paraId="4585FAC0" w14:textId="77777777" w:rsidR="005D7F8A" w:rsidRPr="006214D1" w:rsidRDefault="005D7F8A" w:rsidP="005D7F8A">
      <w:pPr>
        <w:numPr>
          <w:ilvl w:val="0"/>
          <w:numId w:val="11"/>
        </w:numPr>
        <w:tabs>
          <w:tab w:val="left" w:pos="2880"/>
        </w:tabs>
        <w:rPr>
          <w:rFonts w:ascii="Times" w:hAnsi="Times"/>
        </w:rPr>
      </w:pPr>
      <w:r w:rsidRPr="00462FD2">
        <w:rPr>
          <w:rFonts w:ascii="Times" w:hAnsi="Times"/>
        </w:rPr>
        <w:t>Deals with personnel matters on an impartial basis.</w:t>
      </w:r>
    </w:p>
    <w:p w14:paraId="3FF17A5B" w14:textId="77777777" w:rsidR="005D7F8A" w:rsidRPr="00462FD2" w:rsidRDefault="005D7F8A" w:rsidP="005D7F8A">
      <w:pPr>
        <w:numPr>
          <w:ilvl w:val="0"/>
          <w:numId w:val="11"/>
        </w:numPr>
        <w:tabs>
          <w:tab w:val="left" w:pos="2880"/>
        </w:tabs>
        <w:rPr>
          <w:rFonts w:ascii="Times" w:hAnsi="Times"/>
        </w:rPr>
      </w:pPr>
      <w:r w:rsidRPr="00462FD2">
        <w:rPr>
          <w:rFonts w:ascii="Times" w:hAnsi="Times"/>
        </w:rPr>
        <w:t>Recommends the dismissal of staff members for just cause.</w:t>
      </w:r>
    </w:p>
    <w:p w14:paraId="2DEFD066" w14:textId="77777777" w:rsidR="005D7F8A" w:rsidRPr="00462FD2" w:rsidRDefault="005D7F8A" w:rsidP="005D7F8A">
      <w:pPr>
        <w:tabs>
          <w:tab w:val="left" w:pos="2880"/>
        </w:tabs>
        <w:rPr>
          <w:rFonts w:ascii="Times" w:hAnsi="Times"/>
          <w:b/>
        </w:rPr>
      </w:pPr>
    </w:p>
    <w:p w14:paraId="641A9CA3" w14:textId="77777777" w:rsidR="005D7F8A" w:rsidRPr="00462FD2" w:rsidRDefault="005D7F8A" w:rsidP="005D7F8A">
      <w:pPr>
        <w:tabs>
          <w:tab w:val="left" w:pos="2880"/>
        </w:tabs>
        <w:rPr>
          <w:rFonts w:ascii="Times" w:hAnsi="Times"/>
          <w:b/>
        </w:rPr>
      </w:pPr>
      <w:r w:rsidRPr="00462FD2">
        <w:rPr>
          <w:rFonts w:ascii="Times" w:hAnsi="Times"/>
          <w:b/>
        </w:rPr>
        <w:t xml:space="preserve">3.  </w:t>
      </w:r>
      <w:r w:rsidRPr="00462FD2">
        <w:rPr>
          <w:rFonts w:ascii="Times" w:hAnsi="Times"/>
          <w:b/>
          <w:u w:val="single"/>
        </w:rPr>
        <w:t>COMMUNITY LEADERSHIP</w:t>
      </w:r>
    </w:p>
    <w:p w14:paraId="6BF81345" w14:textId="77777777" w:rsidR="005D7F8A" w:rsidRPr="006214D1" w:rsidRDefault="005D7F8A" w:rsidP="005D7F8A">
      <w:pPr>
        <w:numPr>
          <w:ilvl w:val="0"/>
          <w:numId w:val="14"/>
        </w:numPr>
        <w:tabs>
          <w:tab w:val="left" w:pos="2880"/>
        </w:tabs>
        <w:rPr>
          <w:rFonts w:ascii="Times" w:hAnsi="Times"/>
        </w:rPr>
      </w:pPr>
      <w:r w:rsidRPr="00462FD2">
        <w:rPr>
          <w:rFonts w:ascii="Times" w:hAnsi="Times"/>
        </w:rPr>
        <w:t>Assumes a major responsibility for maintaining good human relationships among students, teachers, administrator</w:t>
      </w:r>
      <w:r>
        <w:rPr>
          <w:rFonts w:ascii="Times" w:hAnsi="Times"/>
        </w:rPr>
        <w:t>s</w:t>
      </w:r>
      <w:r w:rsidRPr="00462FD2">
        <w:rPr>
          <w:rFonts w:ascii="Times" w:hAnsi="Times"/>
        </w:rPr>
        <w:t xml:space="preserve">, </w:t>
      </w:r>
      <w:r>
        <w:rPr>
          <w:rFonts w:ascii="Times" w:hAnsi="Times"/>
        </w:rPr>
        <w:t>Board</w:t>
      </w:r>
      <w:r w:rsidRPr="00462FD2">
        <w:rPr>
          <w:rFonts w:ascii="Times" w:hAnsi="Times"/>
        </w:rPr>
        <w:t xml:space="preserve"> members, parents, and the general public.  The </w:t>
      </w:r>
      <w:r>
        <w:rPr>
          <w:rFonts w:ascii="Times" w:hAnsi="Times"/>
        </w:rPr>
        <w:t>Superintendent</w:t>
      </w:r>
      <w:r w:rsidRPr="00462FD2">
        <w:rPr>
          <w:rFonts w:ascii="Times" w:hAnsi="Times"/>
        </w:rPr>
        <w:t xml:space="preserve"> shall serve as a unifying force within the school district, striving at every opportunity to reconcile divergent viewpoints on behalf of what is best for students and what is best for public education.</w:t>
      </w:r>
    </w:p>
    <w:p w14:paraId="27083A26" w14:textId="77777777" w:rsidR="005D7F8A" w:rsidRPr="006214D1" w:rsidRDefault="005D7F8A" w:rsidP="005D7F8A">
      <w:pPr>
        <w:numPr>
          <w:ilvl w:val="0"/>
          <w:numId w:val="14"/>
        </w:numPr>
        <w:tabs>
          <w:tab w:val="left" w:pos="2880"/>
        </w:tabs>
        <w:rPr>
          <w:rFonts w:ascii="Times" w:hAnsi="Times"/>
        </w:rPr>
      </w:pPr>
      <w:r w:rsidRPr="00462FD2">
        <w:rPr>
          <w:rFonts w:ascii="Times" w:hAnsi="Times"/>
        </w:rPr>
        <w:t>Generates and coordinates effective public relations for the school system.</w:t>
      </w:r>
    </w:p>
    <w:p w14:paraId="01AB95DB" w14:textId="77777777" w:rsidR="005D7F8A" w:rsidRPr="006214D1" w:rsidRDefault="005D7F8A" w:rsidP="005D7F8A">
      <w:pPr>
        <w:numPr>
          <w:ilvl w:val="0"/>
          <w:numId w:val="14"/>
        </w:numPr>
        <w:tabs>
          <w:tab w:val="left" w:pos="2880"/>
        </w:tabs>
        <w:rPr>
          <w:rFonts w:ascii="Times" w:hAnsi="Times"/>
        </w:rPr>
      </w:pPr>
      <w:r w:rsidRPr="00462FD2">
        <w:rPr>
          <w:rFonts w:ascii="Times" w:hAnsi="Times"/>
        </w:rPr>
        <w:t>Serves as the educational spokesperson for the district in all matters, stressing the positive attributes of the district and the need for continued support for education.</w:t>
      </w:r>
    </w:p>
    <w:p w14:paraId="2EA0A211" w14:textId="77777777" w:rsidR="005D7F8A" w:rsidRPr="006214D1" w:rsidRDefault="005D7F8A" w:rsidP="005D7F8A">
      <w:pPr>
        <w:numPr>
          <w:ilvl w:val="0"/>
          <w:numId w:val="14"/>
        </w:numPr>
        <w:tabs>
          <w:tab w:val="left" w:pos="2880"/>
        </w:tabs>
        <w:rPr>
          <w:rFonts w:ascii="Times" w:hAnsi="Times"/>
        </w:rPr>
      </w:pPr>
      <w:r w:rsidRPr="00462FD2">
        <w:rPr>
          <w:rFonts w:ascii="Times" w:hAnsi="Times"/>
        </w:rPr>
        <w:t>Establishes and maintains a sound working relationship with the news media, utilizing public service opportunities for the betterment of</w:t>
      </w:r>
      <w:r>
        <w:rPr>
          <w:rFonts w:ascii="Times" w:hAnsi="Times"/>
        </w:rPr>
        <w:t xml:space="preserve"> education within the community.</w:t>
      </w:r>
    </w:p>
    <w:p w14:paraId="63761FCC" w14:textId="77777777" w:rsidR="005D7F8A" w:rsidRPr="00462FD2" w:rsidRDefault="005D7F8A" w:rsidP="005D7F8A">
      <w:pPr>
        <w:numPr>
          <w:ilvl w:val="0"/>
          <w:numId w:val="14"/>
        </w:numPr>
        <w:tabs>
          <w:tab w:val="left" w:pos="2880"/>
        </w:tabs>
        <w:rPr>
          <w:rFonts w:ascii="Times" w:hAnsi="Times"/>
        </w:rPr>
      </w:pPr>
      <w:r w:rsidRPr="00462FD2">
        <w:rPr>
          <w:rFonts w:ascii="Times" w:hAnsi="Times"/>
        </w:rPr>
        <w:t>Maintains</w:t>
      </w:r>
      <w:r>
        <w:rPr>
          <w:rFonts w:ascii="Times" w:hAnsi="Times"/>
        </w:rPr>
        <w:t>,</w:t>
      </w:r>
      <w:r w:rsidRPr="00462FD2">
        <w:rPr>
          <w:rFonts w:ascii="Times" w:hAnsi="Times"/>
        </w:rPr>
        <w:t xml:space="preserve"> in all departments and schools, a continuous study of the problems of the school as a basis for their being remediated.</w:t>
      </w:r>
    </w:p>
    <w:p w14:paraId="45AEB9BD" w14:textId="77777777" w:rsidR="005D7F8A" w:rsidRPr="00462FD2" w:rsidRDefault="005D7F8A" w:rsidP="005D7F8A">
      <w:pPr>
        <w:tabs>
          <w:tab w:val="left" w:pos="2880"/>
        </w:tabs>
        <w:rPr>
          <w:rFonts w:ascii="Times" w:hAnsi="Times"/>
          <w:b/>
        </w:rPr>
      </w:pPr>
    </w:p>
    <w:p w14:paraId="5B185F53" w14:textId="77777777" w:rsidR="005D7F8A" w:rsidRPr="00462FD2" w:rsidRDefault="005D7F8A" w:rsidP="005D7F8A">
      <w:pPr>
        <w:tabs>
          <w:tab w:val="left" w:pos="2880"/>
        </w:tabs>
        <w:rPr>
          <w:rFonts w:ascii="Times" w:hAnsi="Times"/>
          <w:b/>
        </w:rPr>
      </w:pPr>
      <w:r w:rsidRPr="00462FD2">
        <w:rPr>
          <w:rFonts w:ascii="Times" w:hAnsi="Times"/>
          <w:b/>
        </w:rPr>
        <w:t xml:space="preserve">4.  </w:t>
      </w:r>
      <w:r w:rsidRPr="00462FD2">
        <w:rPr>
          <w:rFonts w:ascii="Times" w:hAnsi="Times"/>
          <w:b/>
          <w:u w:val="single"/>
        </w:rPr>
        <w:t xml:space="preserve">WORKING RELATIONSHIP WITH THE </w:t>
      </w:r>
      <w:r>
        <w:rPr>
          <w:rFonts w:ascii="Times" w:hAnsi="Times"/>
          <w:b/>
          <w:u w:val="single"/>
        </w:rPr>
        <w:t>BOARD OF EDUCATION</w:t>
      </w:r>
    </w:p>
    <w:p w14:paraId="510DE0EC" w14:textId="77777777" w:rsidR="005D7F8A" w:rsidRPr="006214D1" w:rsidRDefault="005D7F8A" w:rsidP="005D7F8A">
      <w:pPr>
        <w:numPr>
          <w:ilvl w:val="0"/>
          <w:numId w:val="16"/>
        </w:numPr>
        <w:tabs>
          <w:tab w:val="left" w:pos="2880"/>
        </w:tabs>
        <w:rPr>
          <w:rFonts w:ascii="Times" w:hAnsi="Times"/>
        </w:rPr>
      </w:pPr>
      <w:r w:rsidRPr="00462FD2">
        <w:rPr>
          <w:rFonts w:ascii="Times" w:hAnsi="Times"/>
        </w:rPr>
        <w:t xml:space="preserve">Keeps the </w:t>
      </w:r>
      <w:r>
        <w:rPr>
          <w:rFonts w:ascii="Times" w:hAnsi="Times"/>
        </w:rPr>
        <w:t>Board</w:t>
      </w:r>
      <w:r w:rsidRPr="00462FD2">
        <w:rPr>
          <w:rFonts w:ascii="Times" w:hAnsi="Times"/>
        </w:rPr>
        <w:t xml:space="preserve"> informed, by frequent reporting, on the progress and conditions of the school and is in continuous contact with the president of the </w:t>
      </w:r>
      <w:r>
        <w:rPr>
          <w:rFonts w:ascii="Times" w:hAnsi="Times"/>
        </w:rPr>
        <w:t>Board of Education</w:t>
      </w:r>
      <w:r w:rsidRPr="00462FD2">
        <w:rPr>
          <w:rFonts w:ascii="Times" w:hAnsi="Times"/>
        </w:rPr>
        <w:t>.</w:t>
      </w:r>
    </w:p>
    <w:p w14:paraId="1C7A9B8C" w14:textId="77777777" w:rsidR="005D7F8A" w:rsidRPr="006214D1" w:rsidRDefault="005D7F8A" w:rsidP="005D7F8A">
      <w:pPr>
        <w:numPr>
          <w:ilvl w:val="0"/>
          <w:numId w:val="16"/>
        </w:numPr>
        <w:tabs>
          <w:tab w:val="left" w:pos="2880"/>
        </w:tabs>
        <w:rPr>
          <w:rFonts w:ascii="Times" w:hAnsi="Times"/>
        </w:rPr>
      </w:pPr>
      <w:r w:rsidRPr="00462FD2">
        <w:rPr>
          <w:rFonts w:ascii="Times" w:hAnsi="Times"/>
        </w:rPr>
        <w:t xml:space="preserve">Attends and participates in all meetings of the </w:t>
      </w:r>
      <w:r>
        <w:rPr>
          <w:rFonts w:ascii="Times" w:hAnsi="Times"/>
        </w:rPr>
        <w:t>Board</w:t>
      </w:r>
      <w:r w:rsidRPr="00462FD2">
        <w:rPr>
          <w:rFonts w:ascii="Times" w:hAnsi="Times"/>
        </w:rPr>
        <w:t xml:space="preserve"> except when the </w:t>
      </w:r>
      <w:r>
        <w:rPr>
          <w:rFonts w:ascii="Times" w:hAnsi="Times"/>
        </w:rPr>
        <w:t>Superintendent</w:t>
      </w:r>
      <w:r w:rsidRPr="00462FD2">
        <w:rPr>
          <w:rFonts w:ascii="Times" w:hAnsi="Times"/>
        </w:rPr>
        <w:t>’s own position, salary, or tenure may be under consideration.</w:t>
      </w:r>
    </w:p>
    <w:p w14:paraId="26AE0D39" w14:textId="77777777" w:rsidR="005D7F8A" w:rsidRPr="006214D1" w:rsidRDefault="005D7F8A" w:rsidP="005D7F8A">
      <w:pPr>
        <w:numPr>
          <w:ilvl w:val="0"/>
          <w:numId w:val="16"/>
        </w:numPr>
        <w:tabs>
          <w:tab w:val="left" w:pos="2880"/>
        </w:tabs>
        <w:rPr>
          <w:rFonts w:ascii="Times" w:hAnsi="Times"/>
        </w:rPr>
      </w:pPr>
      <w:r w:rsidRPr="00462FD2">
        <w:rPr>
          <w:rFonts w:ascii="Times" w:hAnsi="Times"/>
        </w:rPr>
        <w:t xml:space="preserve">Prepares for each member of the </w:t>
      </w:r>
      <w:r>
        <w:rPr>
          <w:rFonts w:ascii="Times" w:hAnsi="Times"/>
        </w:rPr>
        <w:t>Board</w:t>
      </w:r>
      <w:r w:rsidRPr="00462FD2">
        <w:rPr>
          <w:rFonts w:ascii="Times" w:hAnsi="Times"/>
        </w:rPr>
        <w:t xml:space="preserve">, before each </w:t>
      </w:r>
      <w:r>
        <w:rPr>
          <w:rFonts w:ascii="Times" w:hAnsi="Times"/>
        </w:rPr>
        <w:t>Board</w:t>
      </w:r>
      <w:r w:rsidRPr="00462FD2">
        <w:rPr>
          <w:rFonts w:ascii="Times" w:hAnsi="Times"/>
        </w:rPr>
        <w:t xml:space="preserve"> meeting, an agenda listing items to be considered.</w:t>
      </w:r>
    </w:p>
    <w:p w14:paraId="7E3E027E" w14:textId="77777777" w:rsidR="005D7F8A" w:rsidRPr="006214D1" w:rsidRDefault="005D7F8A" w:rsidP="005D7F8A">
      <w:pPr>
        <w:numPr>
          <w:ilvl w:val="0"/>
          <w:numId w:val="16"/>
        </w:numPr>
        <w:tabs>
          <w:tab w:val="left" w:pos="2880"/>
        </w:tabs>
        <w:rPr>
          <w:rFonts w:ascii="Times" w:hAnsi="Times"/>
        </w:rPr>
      </w:pPr>
      <w:r w:rsidRPr="00462FD2">
        <w:rPr>
          <w:rFonts w:ascii="Times" w:hAnsi="Times"/>
        </w:rPr>
        <w:t xml:space="preserve">Develops the necessary rules and regulations to effectively carry out </w:t>
      </w:r>
      <w:r>
        <w:rPr>
          <w:rFonts w:ascii="Times" w:hAnsi="Times"/>
        </w:rPr>
        <w:t>Board</w:t>
      </w:r>
      <w:r w:rsidRPr="00462FD2">
        <w:rPr>
          <w:rFonts w:ascii="Times" w:hAnsi="Times"/>
        </w:rPr>
        <w:t xml:space="preserve"> policy.  Also, takes care of all other administrative duties not specifically covered in </w:t>
      </w:r>
      <w:r>
        <w:rPr>
          <w:rFonts w:ascii="Times" w:hAnsi="Times"/>
        </w:rPr>
        <w:t>Board</w:t>
      </w:r>
      <w:r w:rsidRPr="00462FD2">
        <w:rPr>
          <w:rFonts w:ascii="Times" w:hAnsi="Times"/>
        </w:rPr>
        <w:t xml:space="preserve"> policy.</w:t>
      </w:r>
    </w:p>
    <w:p w14:paraId="2BF2A438" w14:textId="77777777" w:rsidR="005D7F8A" w:rsidRPr="00462FD2" w:rsidRDefault="005D7F8A" w:rsidP="005D7F8A">
      <w:pPr>
        <w:numPr>
          <w:ilvl w:val="0"/>
          <w:numId w:val="16"/>
        </w:numPr>
        <w:tabs>
          <w:tab w:val="left" w:pos="2880"/>
        </w:tabs>
        <w:rPr>
          <w:rFonts w:ascii="Times" w:hAnsi="Times"/>
        </w:rPr>
      </w:pPr>
      <w:r w:rsidRPr="00462FD2">
        <w:rPr>
          <w:rFonts w:ascii="Times" w:hAnsi="Times"/>
        </w:rPr>
        <w:t xml:space="preserve">Offers professional guidance, recommendations or assistance, when appropriate, when the </w:t>
      </w:r>
      <w:r>
        <w:rPr>
          <w:rFonts w:ascii="Times" w:hAnsi="Times"/>
        </w:rPr>
        <w:t>Board</w:t>
      </w:r>
      <w:r w:rsidRPr="00462FD2">
        <w:rPr>
          <w:rFonts w:ascii="Times" w:hAnsi="Times"/>
        </w:rPr>
        <w:t xml:space="preserve"> is making decisions.</w:t>
      </w:r>
    </w:p>
    <w:p w14:paraId="1692C958" w14:textId="77777777" w:rsidR="005D7F8A" w:rsidRPr="00462FD2" w:rsidRDefault="005D7F8A" w:rsidP="005D7F8A">
      <w:pPr>
        <w:tabs>
          <w:tab w:val="left" w:pos="2880"/>
        </w:tabs>
        <w:ind w:left="360"/>
        <w:rPr>
          <w:rFonts w:ascii="Times" w:hAnsi="Times"/>
        </w:rPr>
      </w:pPr>
    </w:p>
    <w:p w14:paraId="1842F602" w14:textId="77777777" w:rsidR="005D7F8A" w:rsidRPr="00462FD2" w:rsidRDefault="005D7F8A" w:rsidP="005D7F8A">
      <w:pPr>
        <w:tabs>
          <w:tab w:val="left" w:pos="2880"/>
        </w:tabs>
        <w:rPr>
          <w:rFonts w:ascii="Times" w:hAnsi="Times"/>
        </w:rPr>
      </w:pPr>
      <w:r w:rsidRPr="00462FD2">
        <w:rPr>
          <w:rFonts w:ascii="Times" w:hAnsi="Times"/>
          <w:b/>
        </w:rPr>
        <w:t xml:space="preserve">5.  </w:t>
      </w:r>
      <w:r w:rsidRPr="00462FD2">
        <w:rPr>
          <w:rFonts w:ascii="Times" w:hAnsi="Times"/>
          <w:b/>
          <w:u w:val="single"/>
        </w:rPr>
        <w:t>FINANCIAL DIRECTION</w:t>
      </w:r>
    </w:p>
    <w:p w14:paraId="5BE477AD" w14:textId="77777777" w:rsidR="005D7F8A" w:rsidRPr="006214D1" w:rsidRDefault="005D7F8A" w:rsidP="005D7F8A">
      <w:pPr>
        <w:numPr>
          <w:ilvl w:val="0"/>
          <w:numId w:val="19"/>
        </w:numPr>
        <w:tabs>
          <w:tab w:val="left" w:pos="2880"/>
        </w:tabs>
        <w:rPr>
          <w:rFonts w:ascii="Times" w:hAnsi="Times"/>
        </w:rPr>
      </w:pPr>
      <w:r w:rsidRPr="00462FD2">
        <w:rPr>
          <w:rFonts w:ascii="Times" w:hAnsi="Times"/>
        </w:rPr>
        <w:t xml:space="preserve">Supervises the preparation of the annual budget and recommends it to the </w:t>
      </w:r>
      <w:r>
        <w:rPr>
          <w:rFonts w:ascii="Times" w:hAnsi="Times"/>
        </w:rPr>
        <w:t>Board</w:t>
      </w:r>
      <w:r w:rsidRPr="00462FD2">
        <w:rPr>
          <w:rFonts w:ascii="Times" w:hAnsi="Times"/>
        </w:rPr>
        <w:t xml:space="preserve"> at its regular meeting for budget approval, and supervises preparation for the public hearing on the budget in accordance with Nebraska statu</w:t>
      </w:r>
      <w:r>
        <w:rPr>
          <w:rFonts w:ascii="Times" w:hAnsi="Times"/>
        </w:rPr>
        <w:t>te</w:t>
      </w:r>
      <w:r w:rsidRPr="00462FD2">
        <w:rPr>
          <w:rFonts w:ascii="Times" w:hAnsi="Times"/>
        </w:rPr>
        <w:t>s.</w:t>
      </w:r>
    </w:p>
    <w:p w14:paraId="66D01697" w14:textId="77777777" w:rsidR="005D7F8A" w:rsidRPr="00462FD2" w:rsidRDefault="005D7F8A" w:rsidP="005D7F8A">
      <w:pPr>
        <w:numPr>
          <w:ilvl w:val="0"/>
          <w:numId w:val="19"/>
        </w:numPr>
        <w:tabs>
          <w:tab w:val="left" w:pos="2880"/>
        </w:tabs>
        <w:rPr>
          <w:rFonts w:ascii="Times" w:hAnsi="Times"/>
        </w:rPr>
      </w:pPr>
      <w:r w:rsidRPr="00462FD2">
        <w:rPr>
          <w:rFonts w:ascii="Times" w:hAnsi="Times"/>
        </w:rPr>
        <w:t xml:space="preserve">Directs the formulation of, or the revision of, salary schedules as a result of negotiations and makes such recommendations to the </w:t>
      </w:r>
      <w:r>
        <w:rPr>
          <w:rFonts w:ascii="Times" w:hAnsi="Times"/>
        </w:rPr>
        <w:t>Board</w:t>
      </w:r>
      <w:r w:rsidRPr="00462FD2">
        <w:rPr>
          <w:rFonts w:ascii="Times" w:hAnsi="Times"/>
        </w:rPr>
        <w:t>.</w:t>
      </w:r>
    </w:p>
    <w:p w14:paraId="57FF8A87" w14:textId="77777777" w:rsidR="005D7F8A" w:rsidRDefault="005D7F8A" w:rsidP="005D7F8A">
      <w:pPr>
        <w:tabs>
          <w:tab w:val="left" w:pos="2880"/>
        </w:tabs>
        <w:ind w:left="360"/>
        <w:rPr>
          <w:rFonts w:ascii="Times" w:hAnsi="Times"/>
        </w:rPr>
      </w:pPr>
    </w:p>
    <w:p w14:paraId="0172378F" w14:textId="77777777" w:rsidR="005D7F8A" w:rsidRDefault="005D7F8A" w:rsidP="005D7F8A">
      <w:pPr>
        <w:tabs>
          <w:tab w:val="left" w:pos="2880"/>
        </w:tabs>
        <w:ind w:left="360"/>
        <w:rPr>
          <w:rFonts w:ascii="Times" w:hAnsi="Times"/>
        </w:rPr>
      </w:pPr>
    </w:p>
    <w:p w14:paraId="15CA2C9D" w14:textId="77777777" w:rsidR="005D7F8A" w:rsidRPr="00462FD2" w:rsidRDefault="005D7F8A" w:rsidP="005D7F8A">
      <w:pPr>
        <w:tabs>
          <w:tab w:val="left" w:pos="2880"/>
        </w:tabs>
        <w:ind w:left="360"/>
        <w:rPr>
          <w:rFonts w:ascii="Times" w:hAnsi="Times"/>
        </w:rPr>
      </w:pPr>
    </w:p>
    <w:p w14:paraId="081E3757" w14:textId="77777777" w:rsidR="005D7F8A" w:rsidRPr="00462FD2" w:rsidRDefault="005D7F8A" w:rsidP="005D7F8A">
      <w:pPr>
        <w:tabs>
          <w:tab w:val="left" w:pos="2880"/>
        </w:tabs>
        <w:rPr>
          <w:rFonts w:ascii="Times" w:hAnsi="Times"/>
          <w:b/>
        </w:rPr>
      </w:pPr>
      <w:r w:rsidRPr="00462FD2">
        <w:rPr>
          <w:rFonts w:ascii="Times" w:hAnsi="Times"/>
          <w:b/>
        </w:rPr>
        <w:t xml:space="preserve">6.  </w:t>
      </w:r>
      <w:r w:rsidRPr="00462FD2">
        <w:rPr>
          <w:rFonts w:ascii="Times" w:hAnsi="Times"/>
          <w:b/>
          <w:u w:val="single"/>
        </w:rPr>
        <w:t>MANAGEMENT OF FACILITIES GROUNDS AND EQUIPMENT</w:t>
      </w:r>
    </w:p>
    <w:p w14:paraId="0A3DBB58" w14:textId="77777777" w:rsidR="005D7F8A" w:rsidRPr="006214D1" w:rsidRDefault="005D7F8A" w:rsidP="005D7F8A">
      <w:pPr>
        <w:numPr>
          <w:ilvl w:val="0"/>
          <w:numId w:val="20"/>
        </w:numPr>
        <w:tabs>
          <w:tab w:val="left" w:pos="2880"/>
        </w:tabs>
        <w:rPr>
          <w:rFonts w:ascii="Times" w:hAnsi="Times"/>
        </w:rPr>
      </w:pPr>
      <w:r w:rsidRPr="00462FD2">
        <w:rPr>
          <w:rFonts w:ascii="Times" w:hAnsi="Times"/>
        </w:rPr>
        <w:lastRenderedPageBreak/>
        <w:t>Serves as custodian of all property, real or personal, owned, leased or borrowed by the district; and lends</w:t>
      </w:r>
      <w:r>
        <w:rPr>
          <w:rFonts w:ascii="Times" w:hAnsi="Times"/>
        </w:rPr>
        <w:t>,</w:t>
      </w:r>
      <w:r w:rsidRPr="00462FD2">
        <w:rPr>
          <w:rFonts w:ascii="Times" w:hAnsi="Times"/>
        </w:rPr>
        <w:t xml:space="preserve"> exchanges, transmits or receives such property only in accordance with approval of the </w:t>
      </w:r>
      <w:r>
        <w:rPr>
          <w:rFonts w:ascii="Times" w:hAnsi="Times"/>
        </w:rPr>
        <w:t>Board</w:t>
      </w:r>
      <w:r w:rsidRPr="00462FD2">
        <w:rPr>
          <w:rFonts w:ascii="Times" w:hAnsi="Times"/>
        </w:rPr>
        <w:t>.</w:t>
      </w:r>
    </w:p>
    <w:p w14:paraId="7D48D9AC" w14:textId="77777777" w:rsidR="005D7F8A" w:rsidRPr="006214D1" w:rsidRDefault="005D7F8A" w:rsidP="005D7F8A">
      <w:pPr>
        <w:numPr>
          <w:ilvl w:val="0"/>
          <w:numId w:val="20"/>
        </w:numPr>
        <w:tabs>
          <w:tab w:val="left" w:pos="2880"/>
        </w:tabs>
        <w:rPr>
          <w:rFonts w:ascii="Times" w:hAnsi="Times"/>
        </w:rPr>
      </w:pPr>
      <w:r w:rsidRPr="00462FD2">
        <w:rPr>
          <w:rFonts w:ascii="Times" w:hAnsi="Times"/>
        </w:rPr>
        <w:t>Assembles data for the recommended building program and acts as educational advisor to the architect in the preparation of all plans and specifications for the construction of all new buildings or modifications of existing buildings.</w:t>
      </w:r>
    </w:p>
    <w:p w14:paraId="6ED3949A" w14:textId="77777777" w:rsidR="005D7F8A" w:rsidRPr="00462FD2" w:rsidRDefault="005D7F8A" w:rsidP="005D7F8A">
      <w:pPr>
        <w:numPr>
          <w:ilvl w:val="0"/>
          <w:numId w:val="20"/>
        </w:numPr>
        <w:tabs>
          <w:tab w:val="left" w:pos="2880"/>
        </w:tabs>
        <w:rPr>
          <w:rFonts w:ascii="Times" w:hAnsi="Times"/>
        </w:rPr>
      </w:pPr>
      <w:r w:rsidRPr="00462FD2">
        <w:rPr>
          <w:rFonts w:ascii="Times" w:hAnsi="Times"/>
        </w:rPr>
        <w:t>Recommends boundaries, and changes in boundaries, for the schools within the district.</w:t>
      </w:r>
    </w:p>
    <w:p w14:paraId="45F8DCF1" w14:textId="77777777" w:rsidR="005D7F8A" w:rsidRPr="00462FD2" w:rsidRDefault="005D7F8A" w:rsidP="005D7F8A">
      <w:pPr>
        <w:tabs>
          <w:tab w:val="left" w:pos="2880"/>
        </w:tabs>
        <w:ind w:left="360"/>
        <w:rPr>
          <w:rFonts w:ascii="Times" w:hAnsi="Times"/>
        </w:rPr>
      </w:pPr>
    </w:p>
    <w:p w14:paraId="7740F346" w14:textId="77777777" w:rsidR="005D7F8A" w:rsidRPr="00462FD2" w:rsidRDefault="005D7F8A" w:rsidP="005D7F8A">
      <w:pPr>
        <w:tabs>
          <w:tab w:val="left" w:pos="2880"/>
        </w:tabs>
        <w:rPr>
          <w:rFonts w:ascii="Times" w:hAnsi="Times"/>
          <w:b/>
        </w:rPr>
      </w:pPr>
      <w:r w:rsidRPr="00462FD2">
        <w:rPr>
          <w:rFonts w:ascii="Times" w:hAnsi="Times"/>
          <w:b/>
        </w:rPr>
        <w:t>7.</w:t>
      </w:r>
      <w:r w:rsidRPr="00462FD2">
        <w:rPr>
          <w:rFonts w:ascii="Times" w:hAnsi="Times"/>
        </w:rPr>
        <w:t xml:space="preserve">  </w:t>
      </w:r>
      <w:r w:rsidRPr="00462FD2">
        <w:rPr>
          <w:rFonts w:ascii="Times" w:hAnsi="Times"/>
          <w:b/>
          <w:u w:val="single"/>
        </w:rPr>
        <w:t>PERSONAL QUALITIES</w:t>
      </w:r>
    </w:p>
    <w:p w14:paraId="11C1A996" w14:textId="77777777" w:rsidR="005D7F8A" w:rsidRPr="006214D1" w:rsidRDefault="005D7F8A" w:rsidP="005D7F8A">
      <w:pPr>
        <w:numPr>
          <w:ilvl w:val="0"/>
          <w:numId w:val="21"/>
        </w:numPr>
        <w:tabs>
          <w:tab w:val="left" w:pos="2880"/>
        </w:tabs>
        <w:rPr>
          <w:rFonts w:ascii="Times" w:hAnsi="Times"/>
        </w:rPr>
      </w:pPr>
      <w:r w:rsidRPr="00462FD2">
        <w:rPr>
          <w:rFonts w:ascii="Times" w:hAnsi="Times"/>
        </w:rPr>
        <w:t>Maintains high standards of ethics, honesty and integrity in all personal and professional matters.</w:t>
      </w:r>
    </w:p>
    <w:p w14:paraId="4D939B5C" w14:textId="77777777" w:rsidR="005D7F8A" w:rsidRPr="006214D1" w:rsidRDefault="005D7F8A" w:rsidP="005D7F8A">
      <w:pPr>
        <w:numPr>
          <w:ilvl w:val="0"/>
          <w:numId w:val="21"/>
        </w:numPr>
        <w:tabs>
          <w:tab w:val="left" w:pos="2880"/>
        </w:tabs>
        <w:rPr>
          <w:rFonts w:ascii="Times" w:hAnsi="Times"/>
        </w:rPr>
      </w:pPr>
      <w:r w:rsidRPr="00462FD2">
        <w:rPr>
          <w:rFonts w:ascii="Times" w:hAnsi="Times"/>
        </w:rPr>
        <w:t>Demonstrates his/her ability to work well with individuals and groups.</w:t>
      </w:r>
    </w:p>
    <w:p w14:paraId="32BBF748" w14:textId="77777777" w:rsidR="005D7F8A" w:rsidRPr="006214D1" w:rsidRDefault="005D7F8A" w:rsidP="005D7F8A">
      <w:pPr>
        <w:numPr>
          <w:ilvl w:val="0"/>
          <w:numId w:val="21"/>
        </w:numPr>
        <w:tabs>
          <w:tab w:val="left" w:pos="2880"/>
        </w:tabs>
        <w:rPr>
          <w:rFonts w:ascii="Times" w:hAnsi="Times"/>
        </w:rPr>
      </w:pPr>
      <w:r w:rsidRPr="00462FD2">
        <w:rPr>
          <w:rFonts w:ascii="Times" w:hAnsi="Times"/>
        </w:rPr>
        <w:t>Possesses and maintains the health and energy necessary to meet the responsibility of his/her position.</w:t>
      </w:r>
    </w:p>
    <w:p w14:paraId="700A5D58" w14:textId="77777777" w:rsidR="005D7F8A" w:rsidRPr="006214D1" w:rsidRDefault="005D7F8A" w:rsidP="005D7F8A">
      <w:pPr>
        <w:numPr>
          <w:ilvl w:val="0"/>
          <w:numId w:val="21"/>
        </w:numPr>
        <w:tabs>
          <w:tab w:val="left" w:pos="2880"/>
        </w:tabs>
        <w:rPr>
          <w:rFonts w:ascii="Times" w:hAnsi="Times"/>
        </w:rPr>
      </w:pPr>
      <w:r w:rsidRPr="00462FD2">
        <w:rPr>
          <w:rFonts w:ascii="Times" w:hAnsi="Times"/>
        </w:rPr>
        <w:t>Speaks well in front of large and small groups, expressing his/her ideas in a logical, forthright, and professional manner.</w:t>
      </w:r>
    </w:p>
    <w:p w14:paraId="58ABF127" w14:textId="77777777" w:rsidR="005D7F8A" w:rsidRDefault="005D7F8A" w:rsidP="005D7F8A">
      <w:pPr>
        <w:numPr>
          <w:ilvl w:val="0"/>
          <w:numId w:val="21"/>
        </w:numPr>
        <w:tabs>
          <w:tab w:val="left" w:pos="2880"/>
        </w:tabs>
        <w:rPr>
          <w:rFonts w:ascii="Times" w:hAnsi="Times"/>
        </w:rPr>
      </w:pPr>
      <w:r w:rsidRPr="00462FD2">
        <w:rPr>
          <w:rFonts w:ascii="Times" w:hAnsi="Times"/>
        </w:rPr>
        <w:t xml:space="preserve">Maintains his/her professional development by reading, course work, conference attendance, work on professional committees, visiting other districts, and meeting other </w:t>
      </w:r>
      <w:r>
        <w:rPr>
          <w:rFonts w:ascii="Times" w:hAnsi="Times"/>
        </w:rPr>
        <w:t>Superintendent</w:t>
      </w:r>
      <w:r w:rsidRPr="00462FD2">
        <w:rPr>
          <w:rFonts w:ascii="Times" w:hAnsi="Times"/>
        </w:rPr>
        <w:t>s.</w:t>
      </w:r>
    </w:p>
    <w:p w14:paraId="574F4C7E" w14:textId="77777777" w:rsidR="00AE426B" w:rsidRDefault="00AE426B" w:rsidP="00AE426B">
      <w:pPr>
        <w:tabs>
          <w:tab w:val="left" w:pos="2880"/>
        </w:tabs>
        <w:rPr>
          <w:rFonts w:ascii="Times" w:hAnsi="Times"/>
        </w:rPr>
      </w:pPr>
    </w:p>
    <w:p w14:paraId="18366A1F" w14:textId="77777777" w:rsidR="00AE426B" w:rsidRDefault="00AE426B" w:rsidP="00AE426B">
      <w:pPr>
        <w:tabs>
          <w:tab w:val="left" w:pos="2880"/>
        </w:tabs>
        <w:rPr>
          <w:rFonts w:ascii="Times" w:hAnsi="Times"/>
        </w:rPr>
      </w:pPr>
      <w:r>
        <w:rPr>
          <w:rFonts w:ascii="Times" w:hAnsi="Times"/>
        </w:rPr>
        <w:t>Date of Adoption: January 9, 2006</w:t>
      </w:r>
    </w:p>
    <w:p w14:paraId="7A91F3C3" w14:textId="77777777" w:rsidR="00AE426B" w:rsidRDefault="00AE426B" w:rsidP="00AE426B">
      <w:pPr>
        <w:tabs>
          <w:tab w:val="left" w:pos="2880"/>
        </w:tabs>
        <w:rPr>
          <w:rFonts w:ascii="Times" w:hAnsi="Times"/>
        </w:rPr>
      </w:pPr>
      <w:r>
        <w:rPr>
          <w:rFonts w:ascii="Times" w:hAnsi="Times"/>
        </w:rPr>
        <w:t>Reviewed: Mar. 12, 2007, Dec. 8, 2008, Dec. 14, 2009, Dec. 13, 2010, Nov. 14, 2011</w:t>
      </w:r>
    </w:p>
    <w:p w14:paraId="4EC931AA" w14:textId="77777777" w:rsidR="008B232E" w:rsidRDefault="0057495E" w:rsidP="008B232E">
      <w:pPr>
        <w:jc w:val="both"/>
      </w:pPr>
      <w:r>
        <w:rPr>
          <w:rFonts w:ascii="Times" w:hAnsi="Times"/>
        </w:rPr>
        <w:t>Dec. 10, 2012</w:t>
      </w:r>
      <w:r w:rsidR="005765A8">
        <w:rPr>
          <w:rFonts w:ascii="Times" w:hAnsi="Times"/>
        </w:rPr>
        <w:t>, Dec. 9, 2013</w:t>
      </w:r>
      <w:r w:rsidR="00F732C3">
        <w:rPr>
          <w:rFonts w:ascii="Times" w:hAnsi="Times"/>
        </w:rPr>
        <w:t>, Dec. 8, 2014</w:t>
      </w:r>
      <w:r w:rsidR="00CF4C7C">
        <w:rPr>
          <w:rFonts w:ascii="Times" w:hAnsi="Times"/>
        </w:rPr>
        <w:t>, Dec. 14, 201</w:t>
      </w:r>
      <w:r w:rsidR="00D57A1E">
        <w:rPr>
          <w:rFonts w:ascii="Times" w:hAnsi="Times"/>
        </w:rPr>
        <w:t>5</w:t>
      </w:r>
      <w:r w:rsidR="008F56C9">
        <w:rPr>
          <w:rFonts w:ascii="Times" w:hAnsi="Times"/>
        </w:rPr>
        <w:t>, Dec. 12, 2016</w:t>
      </w:r>
      <w:r w:rsidR="00FE77FE">
        <w:rPr>
          <w:rFonts w:ascii="Times" w:hAnsi="Times"/>
        </w:rPr>
        <w:t>, Dec. 11, 2017</w:t>
      </w:r>
      <w:r w:rsidR="00473378">
        <w:rPr>
          <w:rFonts w:ascii="Times" w:hAnsi="Times"/>
        </w:rPr>
        <w:t>, Dec. 10, 2018</w:t>
      </w:r>
      <w:r w:rsidR="00742F4C">
        <w:rPr>
          <w:rFonts w:ascii="Times" w:hAnsi="Times"/>
        </w:rPr>
        <w:t>, Feb. 10, 2020</w:t>
      </w:r>
      <w:r w:rsidR="00250CB6">
        <w:rPr>
          <w:rFonts w:ascii="Times" w:hAnsi="Times"/>
        </w:rPr>
        <w:t>, Feb. 8, 2021</w:t>
      </w:r>
      <w:r w:rsidR="00281AFB">
        <w:rPr>
          <w:rFonts w:ascii="Times" w:hAnsi="Times"/>
        </w:rPr>
        <w:t>, Jan. 10, 2022</w:t>
      </w:r>
      <w:r w:rsidR="0097253B">
        <w:rPr>
          <w:rFonts w:ascii="Times" w:hAnsi="Times"/>
        </w:rPr>
        <w:t>, Jan. 9, 2023</w:t>
      </w:r>
      <w:r w:rsidR="00171C25">
        <w:rPr>
          <w:rFonts w:ascii="Times" w:hAnsi="Times"/>
        </w:rPr>
        <w:t>, Feb. 12, 2024</w:t>
      </w:r>
      <w:r w:rsidR="00FA3E8A">
        <w:t>, Jan. 13, 2025</w:t>
      </w:r>
      <w:r w:rsidR="008B232E">
        <w:t>, Jan 12, 2026</w:t>
      </w:r>
    </w:p>
    <w:p w14:paraId="2B9B11E3" w14:textId="178316A2" w:rsidR="00FA3E8A" w:rsidRPr="00505466" w:rsidRDefault="00FA3E8A" w:rsidP="00FA3E8A">
      <w:pPr>
        <w:jc w:val="both"/>
      </w:pPr>
    </w:p>
    <w:p w14:paraId="4C416B23" w14:textId="7709EB88" w:rsidR="0057495E" w:rsidRPr="00462FD2" w:rsidRDefault="0057495E" w:rsidP="00AE426B">
      <w:pPr>
        <w:tabs>
          <w:tab w:val="left" w:pos="2880"/>
        </w:tabs>
        <w:rPr>
          <w:rFonts w:ascii="Times" w:hAnsi="Times"/>
        </w:rPr>
      </w:pPr>
    </w:p>
    <w:p w14:paraId="04B7FBC1" w14:textId="77777777" w:rsidR="005D7F8A" w:rsidRPr="00462FD2" w:rsidRDefault="005D7F8A" w:rsidP="005D7F8A">
      <w:pPr>
        <w:tabs>
          <w:tab w:val="left" w:pos="2880"/>
        </w:tabs>
        <w:ind w:left="360"/>
        <w:rPr>
          <w:rFonts w:ascii="Times" w:hAnsi="Times"/>
        </w:rPr>
      </w:pPr>
    </w:p>
    <w:sectPr w:rsidR="005D7F8A" w:rsidRPr="00462FD2" w:rsidSect="00C26798">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839B" w14:textId="77777777" w:rsidR="00B5127F" w:rsidRDefault="00B5127F">
      <w:r>
        <w:separator/>
      </w:r>
    </w:p>
  </w:endnote>
  <w:endnote w:type="continuationSeparator" w:id="0">
    <w:p w14:paraId="488090F2" w14:textId="77777777" w:rsidR="00B5127F" w:rsidRDefault="00B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4A14" w14:textId="77777777" w:rsidR="00D57A1E" w:rsidRDefault="00D57A1E">
    <w:pPr>
      <w:pStyle w:val="Footer"/>
    </w:pPr>
    <w:r>
      <w:rPr>
        <w:i/>
        <w:sz w:val="18"/>
        <w:szCs w:val="18"/>
      </w:rPr>
      <w:t>Superintendent</w:t>
    </w:r>
    <w:r w:rsidRPr="00EB4A99">
      <w:rPr>
        <w:i/>
        <w:sz w:val="18"/>
        <w:szCs w:val="18"/>
      </w:rPr>
      <w:t xml:space="preserve"> Job Description</w:t>
    </w:r>
    <w:r>
      <w:tab/>
    </w:r>
    <w:r w:rsidRPr="00EE4285">
      <w:rPr>
        <w:rStyle w:val="PageNumber"/>
        <w:sz w:val="22"/>
        <w:szCs w:val="22"/>
      </w:rPr>
      <w:fldChar w:fldCharType="begin"/>
    </w:r>
    <w:r w:rsidRPr="00EE4285">
      <w:rPr>
        <w:rStyle w:val="PageNumber"/>
        <w:sz w:val="22"/>
        <w:szCs w:val="22"/>
      </w:rPr>
      <w:instrText xml:space="preserve"> PAGE </w:instrText>
    </w:r>
    <w:r w:rsidRPr="00EE4285">
      <w:rPr>
        <w:rStyle w:val="PageNumber"/>
        <w:sz w:val="22"/>
        <w:szCs w:val="22"/>
      </w:rPr>
      <w:fldChar w:fldCharType="separate"/>
    </w:r>
    <w:r w:rsidR="00281AFB">
      <w:rPr>
        <w:rStyle w:val="PageNumber"/>
        <w:noProof/>
        <w:sz w:val="22"/>
        <w:szCs w:val="22"/>
      </w:rPr>
      <w:t>1</w:t>
    </w:r>
    <w:r w:rsidRPr="00EE4285">
      <w:rPr>
        <w:rStyle w:val="PageNumber"/>
        <w:sz w:val="22"/>
        <w:szCs w:val="22"/>
      </w:rPr>
      <w:fldChar w:fldCharType="end"/>
    </w:r>
    <w:r w:rsidRPr="00EE4285">
      <w:rPr>
        <w:rStyle w:val="PageNumber"/>
        <w:sz w:val="22"/>
        <w:szCs w:val="22"/>
      </w:rPr>
      <w:t xml:space="preserve"> of </w:t>
    </w:r>
    <w:r w:rsidRPr="00EE4285">
      <w:rPr>
        <w:rStyle w:val="PageNumber"/>
        <w:sz w:val="22"/>
        <w:szCs w:val="22"/>
      </w:rPr>
      <w:fldChar w:fldCharType="begin"/>
    </w:r>
    <w:r w:rsidRPr="00EE4285">
      <w:rPr>
        <w:rStyle w:val="PageNumber"/>
        <w:sz w:val="22"/>
        <w:szCs w:val="22"/>
      </w:rPr>
      <w:instrText xml:space="preserve"> NUMPAGES </w:instrText>
    </w:r>
    <w:r w:rsidRPr="00EE4285">
      <w:rPr>
        <w:rStyle w:val="PageNumber"/>
        <w:sz w:val="22"/>
        <w:szCs w:val="22"/>
      </w:rPr>
      <w:fldChar w:fldCharType="separate"/>
    </w:r>
    <w:r w:rsidR="00281AFB">
      <w:rPr>
        <w:rStyle w:val="PageNumber"/>
        <w:noProof/>
        <w:sz w:val="22"/>
        <w:szCs w:val="22"/>
      </w:rPr>
      <w:t>1</w:t>
    </w:r>
    <w:r w:rsidRPr="00EE4285">
      <w:rPr>
        <w:rStyle w:val="PageNumber"/>
        <w:sz w:val="22"/>
        <w:szCs w:val="22"/>
      </w:rPr>
      <w:fldChar w:fldCharType="end"/>
    </w:r>
    <w:r>
      <w:rPr>
        <w:rStyle w:val="PageNumber"/>
      </w:rPr>
      <w:tab/>
    </w:r>
    <w:r w:rsidRPr="00EB4A99">
      <w:rPr>
        <w:rStyle w:val="PageNumber"/>
        <w:sz w:val="22"/>
        <w:szCs w:val="22"/>
      </w:rPr>
      <w:t>Regulation 2110A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367A" w14:textId="77777777" w:rsidR="00B5127F" w:rsidRDefault="00B5127F">
      <w:r>
        <w:separator/>
      </w:r>
    </w:p>
  </w:footnote>
  <w:footnote w:type="continuationSeparator" w:id="0">
    <w:p w14:paraId="24614CDE" w14:textId="77777777" w:rsidR="00B5127F" w:rsidRDefault="00B5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084"/>
    <w:multiLevelType w:val="hybridMultilevel"/>
    <w:tmpl w:val="A22CDAC8"/>
    <w:lvl w:ilvl="0" w:tplc="00170409">
      <w:start w:val="1"/>
      <w:numFmt w:val="lowerLetter"/>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15:restartNumberingAfterBreak="0">
    <w:nsid w:val="103D2245"/>
    <w:multiLevelType w:val="hybridMultilevel"/>
    <w:tmpl w:val="C50E60BE"/>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7665F57"/>
    <w:multiLevelType w:val="multilevel"/>
    <w:tmpl w:val="D6D2F84A"/>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3371E0"/>
    <w:multiLevelType w:val="hybridMultilevel"/>
    <w:tmpl w:val="BA085E7C"/>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D532633"/>
    <w:multiLevelType w:val="hybridMultilevel"/>
    <w:tmpl w:val="D9CAC0C2"/>
    <w:lvl w:ilvl="0" w:tplc="07AE0FFE">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8ED572A"/>
    <w:multiLevelType w:val="hybridMultilevel"/>
    <w:tmpl w:val="2C36991A"/>
    <w:lvl w:ilvl="0" w:tplc="AFFEE1D2">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4060D08"/>
    <w:multiLevelType w:val="hybridMultilevel"/>
    <w:tmpl w:val="F5EADD42"/>
    <w:lvl w:ilvl="0" w:tplc="F15CB6A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3A5AD1"/>
    <w:multiLevelType w:val="hybridMultilevel"/>
    <w:tmpl w:val="62109160"/>
    <w:lvl w:ilvl="0" w:tplc="953AA446">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7D922A3"/>
    <w:multiLevelType w:val="hybridMultilevel"/>
    <w:tmpl w:val="1E445D26"/>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9713F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CF64A28"/>
    <w:multiLevelType w:val="hybridMultilevel"/>
    <w:tmpl w:val="64FCAD86"/>
    <w:lvl w:ilvl="0" w:tplc="B9ACB18C">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56925AFE"/>
    <w:multiLevelType w:val="hybridMultilevel"/>
    <w:tmpl w:val="1E76129E"/>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D1F2A8A"/>
    <w:multiLevelType w:val="hybridMultilevel"/>
    <w:tmpl w:val="385200C6"/>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5F545B83"/>
    <w:multiLevelType w:val="hybridMultilevel"/>
    <w:tmpl w:val="17A67EF8"/>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5C8010D"/>
    <w:multiLevelType w:val="multilevel"/>
    <w:tmpl w:val="3E245E3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BF7A71"/>
    <w:multiLevelType w:val="hybridMultilevel"/>
    <w:tmpl w:val="6BC49FE2"/>
    <w:lvl w:ilvl="0" w:tplc="912278C4">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3F965A6"/>
    <w:multiLevelType w:val="multilevel"/>
    <w:tmpl w:val="D9CAC0C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7B0D75"/>
    <w:multiLevelType w:val="hybridMultilevel"/>
    <w:tmpl w:val="B374EF62"/>
    <w:lvl w:ilvl="0" w:tplc="07FC126C">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8C61E8E"/>
    <w:multiLevelType w:val="hybridMultilevel"/>
    <w:tmpl w:val="D9985B6C"/>
    <w:lvl w:ilvl="0" w:tplc="B9ACB18C">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78D31255"/>
    <w:multiLevelType w:val="hybridMultilevel"/>
    <w:tmpl w:val="3E245E3C"/>
    <w:lvl w:ilvl="0" w:tplc="5EE0B5BC">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96275FF"/>
    <w:multiLevelType w:val="hybridMultilevel"/>
    <w:tmpl w:val="1E8A011C"/>
    <w:lvl w:ilvl="0" w:tplc="0017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41343838">
    <w:abstractNumId w:val="18"/>
  </w:num>
  <w:num w:numId="2" w16cid:durableId="1070150723">
    <w:abstractNumId w:val="10"/>
  </w:num>
  <w:num w:numId="3" w16cid:durableId="1656369931">
    <w:abstractNumId w:val="6"/>
  </w:num>
  <w:num w:numId="4" w16cid:durableId="2013869147">
    <w:abstractNumId w:val="1"/>
  </w:num>
  <w:num w:numId="5" w16cid:durableId="1514952270">
    <w:abstractNumId w:val="2"/>
  </w:num>
  <w:num w:numId="6" w16cid:durableId="693728638">
    <w:abstractNumId w:val="15"/>
  </w:num>
  <w:num w:numId="7" w16cid:durableId="1128203397">
    <w:abstractNumId w:val="5"/>
  </w:num>
  <w:num w:numId="8" w16cid:durableId="1775513465">
    <w:abstractNumId w:val="19"/>
  </w:num>
  <w:num w:numId="9" w16cid:durableId="1332759913">
    <w:abstractNumId w:val="14"/>
  </w:num>
  <w:num w:numId="10" w16cid:durableId="58410679">
    <w:abstractNumId w:val="0"/>
  </w:num>
  <w:num w:numId="11" w16cid:durableId="1979604418">
    <w:abstractNumId w:val="12"/>
  </w:num>
  <w:num w:numId="12" w16cid:durableId="1664240702">
    <w:abstractNumId w:val="17"/>
  </w:num>
  <w:num w:numId="13" w16cid:durableId="1294487242">
    <w:abstractNumId w:val="9"/>
  </w:num>
  <w:num w:numId="14" w16cid:durableId="891649405">
    <w:abstractNumId w:val="13"/>
  </w:num>
  <w:num w:numId="15" w16cid:durableId="1678578415">
    <w:abstractNumId w:val="7"/>
  </w:num>
  <w:num w:numId="16" w16cid:durableId="184446782">
    <w:abstractNumId w:val="20"/>
  </w:num>
  <w:num w:numId="17" w16cid:durableId="732043103">
    <w:abstractNumId w:val="4"/>
  </w:num>
  <w:num w:numId="18" w16cid:durableId="1768115580">
    <w:abstractNumId w:val="16"/>
  </w:num>
  <w:num w:numId="19" w16cid:durableId="2142765997">
    <w:abstractNumId w:val="11"/>
  </w:num>
  <w:num w:numId="20" w16cid:durableId="2107579538">
    <w:abstractNumId w:val="8"/>
  </w:num>
  <w:num w:numId="21" w16cid:durableId="1952937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1D"/>
    <w:rsid w:val="00171C25"/>
    <w:rsid w:val="00213C76"/>
    <w:rsid w:val="00250CB6"/>
    <w:rsid w:val="00281AFB"/>
    <w:rsid w:val="002B151D"/>
    <w:rsid w:val="003B0001"/>
    <w:rsid w:val="00473378"/>
    <w:rsid w:val="00506115"/>
    <w:rsid w:val="0057495E"/>
    <w:rsid w:val="005765A8"/>
    <w:rsid w:val="0058596D"/>
    <w:rsid w:val="005A1D23"/>
    <w:rsid w:val="005D6626"/>
    <w:rsid w:val="005D7F8A"/>
    <w:rsid w:val="006542E6"/>
    <w:rsid w:val="00742F4C"/>
    <w:rsid w:val="008B232E"/>
    <w:rsid w:val="008F56C9"/>
    <w:rsid w:val="0097253B"/>
    <w:rsid w:val="00983D32"/>
    <w:rsid w:val="00AE426B"/>
    <w:rsid w:val="00B162FB"/>
    <w:rsid w:val="00B5127F"/>
    <w:rsid w:val="00B652BD"/>
    <w:rsid w:val="00BC55E4"/>
    <w:rsid w:val="00C16BB3"/>
    <w:rsid w:val="00C26798"/>
    <w:rsid w:val="00CF4C7C"/>
    <w:rsid w:val="00D37829"/>
    <w:rsid w:val="00D57A1E"/>
    <w:rsid w:val="00D75C6A"/>
    <w:rsid w:val="00F732C3"/>
    <w:rsid w:val="00F93509"/>
    <w:rsid w:val="00FA3E8A"/>
    <w:rsid w:val="00FE77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968546"/>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F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5B28"/>
    <w:pPr>
      <w:tabs>
        <w:tab w:val="center" w:pos="4320"/>
        <w:tab w:val="right" w:pos="8640"/>
      </w:tabs>
    </w:pPr>
  </w:style>
  <w:style w:type="paragraph" w:styleId="Footer">
    <w:name w:val="footer"/>
    <w:basedOn w:val="Normal"/>
    <w:rsid w:val="00AA5B28"/>
    <w:pPr>
      <w:tabs>
        <w:tab w:val="center" w:pos="4320"/>
        <w:tab w:val="right" w:pos="8640"/>
      </w:tabs>
    </w:pPr>
  </w:style>
  <w:style w:type="character" w:styleId="PageNumber">
    <w:name w:val="page number"/>
    <w:basedOn w:val="DefaultParagraphFont"/>
    <w:rsid w:val="00EB4A99"/>
  </w:style>
  <w:style w:type="paragraph" w:styleId="BalloonText">
    <w:name w:val="Balloon Text"/>
    <w:basedOn w:val="Normal"/>
    <w:link w:val="BalloonTextChar"/>
    <w:uiPriority w:val="99"/>
    <w:semiHidden/>
    <w:unhideWhenUsed/>
    <w:rsid w:val="00506115"/>
    <w:rPr>
      <w:rFonts w:ascii="Lucida Grande" w:hAnsi="Lucida Grande" w:cs="Lucida Grande"/>
      <w:sz w:val="18"/>
      <w:szCs w:val="18"/>
    </w:rPr>
  </w:style>
  <w:style w:type="character" w:customStyle="1" w:styleId="BalloonTextChar">
    <w:name w:val="Balloon Text Char"/>
    <w:link w:val="BalloonText"/>
    <w:uiPriority w:val="99"/>
    <w:semiHidden/>
    <w:rsid w:val="0050611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Adopted: __________________, 2005</vt:lpstr>
    </vt:vector>
  </TitlesOfParts>
  <Company>PLF</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 __________________, 2005</dc:title>
  <dc:subject/>
  <dc:creator>Anthony Nabower</dc:creator>
  <cp:keywords/>
  <cp:lastModifiedBy>Morlan, Emily (eemorlan)</cp:lastModifiedBy>
  <cp:revision>5</cp:revision>
  <cp:lastPrinted>2012-12-20T20:36:00Z</cp:lastPrinted>
  <dcterms:created xsi:type="dcterms:W3CDTF">2024-02-15T20:07:00Z</dcterms:created>
  <dcterms:modified xsi:type="dcterms:W3CDTF">2026-04-01T20:21:00Z</dcterms:modified>
</cp:coreProperties>
</file>