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591" w:rsidRDefault="00DC0591" w14:paraId="00000001" w14:textId="77777777">
      <w:pPr>
        <w:spacing w:before="240" w:after="240"/>
        <w:rPr>
          <w:sz w:val="20"/>
          <w:szCs w:val="20"/>
        </w:rPr>
      </w:pPr>
    </w:p>
    <w:p w:rsidR="00DC0591" w:rsidRDefault="008F0A30" w14:paraId="00000002" w14:textId="65CE9E62">
      <w:pPr>
        <w:spacing w:before="240" w:after="240"/>
        <w:rPr>
          <w:sz w:val="20"/>
          <w:szCs w:val="20"/>
        </w:rPr>
      </w:pPr>
      <w:r w:rsidRPr="5627909C" w:rsidR="008F0A30">
        <w:rPr>
          <w:sz w:val="20"/>
          <w:szCs w:val="20"/>
        </w:rPr>
        <w:t xml:space="preserve">Dear </w:t>
      </w:r>
      <w:r w:rsidRPr="5627909C" w:rsidR="4BAE6164">
        <w:rPr>
          <w:sz w:val="20"/>
          <w:szCs w:val="20"/>
        </w:rPr>
        <w:t>Holland</w:t>
      </w:r>
      <w:r w:rsidRPr="5627909C" w:rsidR="008F0A30">
        <w:rPr>
          <w:sz w:val="20"/>
          <w:szCs w:val="20"/>
        </w:rPr>
        <w:t xml:space="preserve"> Families:</w:t>
      </w:r>
    </w:p>
    <w:p w:rsidR="00DC0591" w:rsidP="5627909C" w:rsidRDefault="008F0A30" w14:paraId="00000003" w14:textId="7BCCA173">
      <w:pPr>
        <w:spacing w:before="240" w:after="240"/>
        <w:rPr>
          <w:sz w:val="20"/>
          <w:szCs w:val="20"/>
          <w:u w:val="single"/>
          <w:lang w:val="en-US"/>
        </w:rPr>
      </w:pPr>
      <w:r w:rsidRPr="5627909C" w:rsidR="008F0A30">
        <w:rPr>
          <w:sz w:val="20"/>
          <w:szCs w:val="20"/>
          <w:lang w:val="en-US"/>
        </w:rPr>
        <w:t xml:space="preserve">We are pleased to announce that </w:t>
      </w:r>
      <w:r w:rsidRPr="5627909C" w:rsidR="779158ED">
        <w:rPr>
          <w:sz w:val="20"/>
          <w:szCs w:val="20"/>
          <w:lang w:val="en-US"/>
        </w:rPr>
        <w:t xml:space="preserve">Holland Central </w:t>
      </w:r>
      <w:r w:rsidRPr="5627909C" w:rsidR="008F0A30">
        <w:rPr>
          <w:sz w:val="20"/>
          <w:szCs w:val="20"/>
          <w:lang w:val="en-US"/>
        </w:rPr>
        <w:t>School District</w:t>
      </w:r>
      <w:r w:rsidRPr="5627909C" w:rsidR="008F0A30">
        <w:rPr>
          <w:i w:val="1"/>
          <w:iCs w:val="1"/>
          <w:color w:val="FF0000"/>
          <w:sz w:val="20"/>
          <w:szCs w:val="20"/>
          <w:lang w:val="en-US"/>
        </w:rPr>
        <w:t xml:space="preserve"> </w:t>
      </w:r>
      <w:r w:rsidRPr="5627909C" w:rsidR="008F0A30">
        <w:rPr>
          <w:sz w:val="20"/>
          <w:szCs w:val="20"/>
          <w:lang w:val="en-US"/>
        </w:rPr>
        <w:t xml:space="preserve">will be continuing the Community Eligibility Program which is </w:t>
      </w:r>
      <w:r w:rsidRPr="5627909C" w:rsidR="008F0A30">
        <w:rPr>
          <w:sz w:val="20"/>
          <w:szCs w:val="20"/>
          <w:lang w:val="en-US"/>
        </w:rPr>
        <w:t>eligible to schools participating in the National School Lunch and School Breakfast Programs for 2024-2025 School Year.</w:t>
      </w:r>
    </w:p>
    <w:p w:rsidR="00DC0591" w:rsidP="5627909C" w:rsidRDefault="008F0A30" w14:paraId="00000004" w14:textId="688BE73A">
      <w:pPr>
        <w:spacing w:before="240" w:after="240"/>
        <w:rPr>
          <w:b w:val="1"/>
          <w:bCs w:val="1"/>
          <w:sz w:val="20"/>
          <w:szCs w:val="20"/>
        </w:rPr>
      </w:pPr>
      <w:r w:rsidRPr="5627909C" w:rsidR="008F0A30">
        <w:rPr>
          <w:b w:val="1"/>
          <w:bCs w:val="1"/>
          <w:sz w:val="20"/>
          <w:szCs w:val="20"/>
        </w:rPr>
        <w:t xml:space="preserve">What does this mean for K-12 students attending </w:t>
      </w:r>
      <w:r w:rsidRPr="5627909C" w:rsidR="18AEC5E4">
        <w:rPr>
          <w:b w:val="1"/>
          <w:bCs w:val="1"/>
          <w:sz w:val="20"/>
          <w:szCs w:val="20"/>
        </w:rPr>
        <w:t>Holland Central</w:t>
      </w:r>
      <w:r w:rsidRPr="5627909C" w:rsidR="008F0A30">
        <w:rPr>
          <w:b w:val="1"/>
          <w:bCs w:val="1"/>
          <w:sz w:val="20"/>
          <w:szCs w:val="20"/>
        </w:rPr>
        <w:t xml:space="preserve"> School District? </w:t>
      </w:r>
    </w:p>
    <w:p w:rsidR="008F0A30" w:rsidP="5627909C" w:rsidRDefault="008F0A30" w14:paraId="1F083345" w14:textId="2A54C562">
      <w:pPr>
        <w:spacing w:before="240" w:after="240"/>
        <w:rPr>
          <w:sz w:val="20"/>
          <w:szCs w:val="20"/>
          <w:lang w:val="en-US"/>
        </w:rPr>
      </w:pPr>
      <w:r w:rsidRPr="5627909C" w:rsidR="008F0A30">
        <w:rPr>
          <w:sz w:val="20"/>
          <w:szCs w:val="20"/>
          <w:lang w:val="en-US"/>
        </w:rPr>
        <w:t xml:space="preserve">All K-12 students enrolled at </w:t>
      </w:r>
      <w:r w:rsidRPr="5627909C" w:rsidR="60B30C42">
        <w:rPr>
          <w:sz w:val="20"/>
          <w:szCs w:val="20"/>
          <w:u w:val="single"/>
          <w:lang w:val="en-US"/>
        </w:rPr>
        <w:t>Harold Brumsted Elementary, Middle School and High School</w:t>
      </w:r>
      <w:r w:rsidRPr="5627909C" w:rsidR="008F0A30">
        <w:rPr>
          <w:i w:val="1"/>
          <w:iCs w:val="1"/>
          <w:color w:val="FF0000"/>
          <w:sz w:val="20"/>
          <w:szCs w:val="20"/>
          <w:lang w:val="en-US"/>
        </w:rPr>
        <w:t xml:space="preserve"> </w:t>
      </w:r>
      <w:r w:rsidRPr="5627909C" w:rsidR="008F0A30">
        <w:rPr>
          <w:sz w:val="20"/>
          <w:szCs w:val="20"/>
          <w:lang w:val="en-US"/>
        </w:rPr>
        <w:t xml:space="preserve">will receive a healthy breakfast and lunch each school day in the 2024-2025 school year at </w:t>
      </w:r>
      <w:r w:rsidRPr="5627909C" w:rsidR="008F0A30">
        <w:rPr>
          <w:b w:val="1"/>
          <w:bCs w:val="1"/>
          <w:sz w:val="20"/>
          <w:szCs w:val="20"/>
          <w:u w:val="single"/>
          <w:lang w:val="en-US"/>
        </w:rPr>
        <w:t>NO Charge</w:t>
      </w:r>
      <w:r w:rsidRPr="5627909C" w:rsidR="008F0A30">
        <w:rPr>
          <w:b w:val="1"/>
          <w:bCs w:val="1"/>
          <w:sz w:val="20"/>
          <w:szCs w:val="20"/>
          <w:u w:val="single"/>
          <w:lang w:val="en-US"/>
        </w:rPr>
        <w:t xml:space="preserve">. </w:t>
      </w:r>
      <w:r w:rsidRPr="5627909C" w:rsidR="008F0A30">
        <w:rPr>
          <w:sz w:val="20"/>
          <w:szCs w:val="20"/>
          <w:lang w:val="en-US"/>
        </w:rPr>
        <w:t xml:space="preserve"> </w:t>
      </w:r>
      <w:r w:rsidRPr="5627909C" w:rsidR="008F0A30">
        <w:rPr>
          <w:sz w:val="20"/>
          <w:szCs w:val="20"/>
          <w:lang w:val="en-US"/>
        </w:rPr>
        <w:t xml:space="preserve"> Please note that in addition to the free meals, your child(ren) will still be able to </w:t>
      </w:r>
      <w:r w:rsidRPr="5627909C" w:rsidR="008F0A30">
        <w:rPr>
          <w:sz w:val="20"/>
          <w:szCs w:val="20"/>
          <w:lang w:val="en-US"/>
        </w:rPr>
        <w:t>purchase</w:t>
      </w:r>
      <w:r w:rsidRPr="5627909C" w:rsidR="008F0A30">
        <w:rPr>
          <w:sz w:val="20"/>
          <w:szCs w:val="20"/>
          <w:lang w:val="en-US"/>
        </w:rPr>
        <w:t xml:space="preserve"> ala carte items and </w:t>
      </w:r>
      <w:r w:rsidRPr="5627909C" w:rsidR="008F0A30">
        <w:rPr>
          <w:sz w:val="20"/>
          <w:szCs w:val="20"/>
          <w:lang w:val="en-US"/>
        </w:rPr>
        <w:t>utilize</w:t>
      </w:r>
      <w:r w:rsidRPr="5627909C" w:rsidR="008F0A30">
        <w:rPr>
          <w:sz w:val="20"/>
          <w:szCs w:val="20"/>
          <w:lang w:val="en-US"/>
        </w:rPr>
        <w:t xml:space="preserve"> My School Bucks as in the past</w:t>
      </w:r>
      <w:r w:rsidRPr="5627909C" w:rsidR="008F0A30">
        <w:rPr>
          <w:sz w:val="20"/>
          <w:szCs w:val="20"/>
          <w:lang w:val="en-US"/>
        </w:rPr>
        <w:t xml:space="preserve">.  </w:t>
      </w:r>
      <w:r w:rsidRPr="5627909C" w:rsidR="008F0A30">
        <w:rPr>
          <w:sz w:val="20"/>
          <w:szCs w:val="20"/>
          <w:lang w:val="en-US"/>
        </w:rPr>
        <w:t xml:space="preserve">A la Carte items, snacks and 2nd meals will be priced accordingly. Your children will still be able to use their </w:t>
      </w:r>
      <w:r w:rsidRPr="5627909C" w:rsidR="008F0A30">
        <w:rPr>
          <w:sz w:val="20"/>
          <w:szCs w:val="20"/>
          <w:lang w:val="en-US"/>
        </w:rPr>
        <w:t>MySchoolBucks</w:t>
      </w:r>
      <w:r w:rsidRPr="5627909C" w:rsidR="008F0A30">
        <w:rPr>
          <w:sz w:val="20"/>
          <w:szCs w:val="20"/>
          <w:lang w:val="en-US"/>
        </w:rPr>
        <w:t xml:space="preserve"> account or cash for these </w:t>
      </w:r>
      <w:r w:rsidRPr="5627909C" w:rsidR="008F0A30">
        <w:rPr>
          <w:sz w:val="20"/>
          <w:szCs w:val="20"/>
          <w:lang w:val="en-US"/>
        </w:rPr>
        <w:t>items, but</w:t>
      </w:r>
      <w:r w:rsidRPr="5627909C" w:rsidR="008F0A30">
        <w:rPr>
          <w:sz w:val="20"/>
          <w:szCs w:val="20"/>
          <w:lang w:val="en-US"/>
        </w:rPr>
        <w:t xml:space="preserve"> will not be allowed to </w:t>
      </w:r>
      <w:r w:rsidRPr="5627909C" w:rsidR="008F0A30">
        <w:rPr>
          <w:sz w:val="20"/>
          <w:szCs w:val="20"/>
          <w:lang w:val="en-US"/>
        </w:rPr>
        <w:t>purchase</w:t>
      </w:r>
      <w:r w:rsidRPr="5627909C" w:rsidR="008F0A30">
        <w:rPr>
          <w:sz w:val="20"/>
          <w:szCs w:val="20"/>
          <w:lang w:val="en-US"/>
        </w:rPr>
        <w:t xml:space="preserve"> these</w:t>
      </w:r>
      <w:r w:rsidRPr="5627909C" w:rsidR="008F0A30">
        <w:rPr>
          <w:sz w:val="20"/>
          <w:szCs w:val="20"/>
          <w:lang w:val="en-US"/>
        </w:rPr>
        <w:t xml:space="preserve"> items if their account is negative</w:t>
      </w:r>
      <w:r w:rsidRPr="5627909C" w:rsidR="008F0A30">
        <w:rPr>
          <w:sz w:val="20"/>
          <w:szCs w:val="20"/>
          <w:lang w:val="en-US"/>
        </w:rPr>
        <w:t xml:space="preserve">.  </w:t>
      </w:r>
    </w:p>
    <w:p w:rsidR="35F6341E" w:rsidP="5627909C" w:rsidRDefault="35F6341E" w14:paraId="21A9DAAB" w14:textId="1EDC88CB">
      <w:pPr>
        <w:spacing w:before="240" w:after="240"/>
        <w:rPr>
          <w:sz w:val="20"/>
          <w:szCs w:val="20"/>
          <w:lang w:val="en-US"/>
        </w:rPr>
      </w:pPr>
      <w:r w:rsidRPr="5627909C" w:rsidR="35F6341E">
        <w:rPr>
          <w:sz w:val="20"/>
          <w:szCs w:val="20"/>
          <w:lang w:val="en-US"/>
        </w:rPr>
        <w:t xml:space="preserve">We ask that all families fill out the CEP Household Verification form. This </w:t>
      </w:r>
      <w:r w:rsidRPr="5627909C" w:rsidR="307BF2AE">
        <w:rPr>
          <w:sz w:val="20"/>
          <w:szCs w:val="20"/>
          <w:lang w:val="en-US"/>
        </w:rPr>
        <w:t xml:space="preserve">form is used for </w:t>
      </w:r>
      <w:r w:rsidRPr="5627909C" w:rsidR="307BF2AE">
        <w:rPr>
          <w:sz w:val="20"/>
          <w:szCs w:val="20"/>
          <w:lang w:val="en-US"/>
        </w:rPr>
        <w:t>additional</w:t>
      </w:r>
      <w:r w:rsidRPr="5627909C" w:rsidR="307BF2AE">
        <w:rPr>
          <w:sz w:val="20"/>
          <w:szCs w:val="20"/>
          <w:lang w:val="en-US"/>
        </w:rPr>
        <w:t xml:space="preserve"> State and Federal program funding for our students.</w:t>
      </w:r>
    </w:p>
    <w:p w:rsidR="00DC0591" w:rsidP="5627909C" w:rsidRDefault="008F0A30" w14:paraId="09897FED" w14:textId="3BE0BCAD">
      <w:pPr>
        <w:spacing w:before="240" w:after="240"/>
        <w:rPr>
          <w:sz w:val="20"/>
          <w:szCs w:val="20"/>
          <w:u w:val="single"/>
          <w:lang w:val="en-US"/>
        </w:rPr>
      </w:pPr>
      <w:r w:rsidRPr="5627909C" w:rsidR="008F0A30">
        <w:rPr>
          <w:sz w:val="20"/>
          <w:szCs w:val="20"/>
          <w:lang w:val="en-US"/>
        </w:rPr>
        <w:t xml:space="preserve">If you have any further questions, please contact us at </w:t>
      </w:r>
      <w:r w:rsidRPr="5627909C" w:rsidR="008F0A30">
        <w:rPr>
          <w:sz w:val="20"/>
          <w:szCs w:val="20"/>
          <w:u w:val="single"/>
          <w:lang w:val="en-US"/>
        </w:rPr>
        <w:t>716-</w:t>
      </w:r>
      <w:r w:rsidRPr="5627909C" w:rsidR="268379AC">
        <w:rPr>
          <w:sz w:val="20"/>
          <w:szCs w:val="20"/>
          <w:u w:val="single"/>
          <w:lang w:val="en-US"/>
        </w:rPr>
        <w:t>537-</w:t>
      </w:r>
      <w:r w:rsidRPr="5627909C" w:rsidR="268379AC">
        <w:rPr>
          <w:sz w:val="20"/>
          <w:szCs w:val="20"/>
          <w:u w:val="single"/>
          <w:lang w:val="en-US"/>
        </w:rPr>
        <w:t>8216</w:t>
      </w:r>
      <w:r w:rsidRPr="5627909C" w:rsidR="008F0A30">
        <w:rPr>
          <w:sz w:val="20"/>
          <w:szCs w:val="20"/>
          <w:u w:val="single"/>
          <w:lang w:val="en-US"/>
        </w:rPr>
        <w:t xml:space="preserve"> </w:t>
      </w:r>
      <w:r w:rsidRPr="5627909C" w:rsidR="73F9DDED">
        <w:rPr>
          <w:sz w:val="20"/>
          <w:szCs w:val="20"/>
          <w:u w:val="single"/>
          <w:lang w:val="en-US"/>
        </w:rPr>
        <w:t>.</w:t>
      </w:r>
    </w:p>
    <w:p w:rsidR="00DC0591" w:rsidRDefault="008F0A30" w14:paraId="00000008" w14:textId="640980FA">
      <w:pPr>
        <w:spacing w:before="240" w:after="240"/>
        <w:rPr>
          <w:sz w:val="20"/>
          <w:szCs w:val="20"/>
        </w:rPr>
      </w:pPr>
      <w:r w:rsidRPr="5627909C" w:rsidR="008F0A30">
        <w:rPr>
          <w:sz w:val="20"/>
          <w:szCs w:val="20"/>
        </w:rPr>
        <w:t>Sincerely,</w:t>
      </w:r>
    </w:p>
    <w:p w:rsidR="00DC0591" w:rsidP="5627909C" w:rsidRDefault="008F0A30" w14:paraId="00000009" w14:textId="617DFC1B">
      <w:pPr>
        <w:pStyle w:val="Normal"/>
        <w:suppressLineNumbers w:val="0"/>
        <w:bidi w:val="0"/>
        <w:spacing w:before="0" w:beforeAutospacing="off" w:after="0" w:afterAutospacing="off" w:line="276" w:lineRule="auto"/>
        <w:ind w:left="0" w:right="0"/>
        <w:jc w:val="left"/>
        <w:rPr>
          <w:sz w:val="20"/>
          <w:szCs w:val="20"/>
        </w:rPr>
      </w:pPr>
      <w:r w:rsidRPr="5627909C" w:rsidR="4FEDE8B8">
        <w:rPr>
          <w:sz w:val="20"/>
          <w:szCs w:val="20"/>
        </w:rPr>
        <w:t>Jessica Shields</w:t>
      </w:r>
      <w:r>
        <w:tab/>
      </w:r>
      <w:r>
        <w:tab/>
      </w:r>
      <w:r>
        <w:tab/>
      </w:r>
      <w:r>
        <w:tab/>
      </w:r>
      <w:r w:rsidRPr="5627909C" w:rsidR="008F0A30">
        <w:rPr>
          <w:sz w:val="20"/>
          <w:szCs w:val="20"/>
        </w:rPr>
        <w:t xml:space="preserve">        </w:t>
      </w:r>
    </w:p>
    <w:p w:rsidR="00DC0591" w:rsidRDefault="008F0A30" w14:paraId="0000000A" w14:textId="77777777">
      <w:pPr>
        <w:rPr>
          <w:sz w:val="20"/>
          <w:szCs w:val="20"/>
        </w:rPr>
      </w:pPr>
      <w:r w:rsidRPr="5627909C" w:rsidR="008F0A30">
        <w:rPr>
          <w:sz w:val="20"/>
          <w:szCs w:val="20"/>
        </w:rPr>
        <w:t>Food Service Director</w:t>
      </w:r>
      <w:r>
        <w:tab/>
      </w:r>
      <w:r>
        <w:tab/>
      </w:r>
      <w:r>
        <w:tab/>
      </w:r>
      <w:r w:rsidRPr="5627909C" w:rsidR="008F0A30">
        <w:rPr>
          <w:sz w:val="20"/>
          <w:szCs w:val="20"/>
        </w:rPr>
        <w:t xml:space="preserve">         </w:t>
      </w:r>
    </w:p>
    <w:p w:rsidR="00DC0591" w:rsidP="5627909C" w:rsidRDefault="008F0A30" w14:paraId="0000000B" w14:textId="619F6026">
      <w:pPr>
        <w:pStyle w:val="Normal"/>
        <w:suppressLineNumbers w:val="0"/>
        <w:bidi w:val="0"/>
        <w:spacing w:before="0" w:beforeAutospacing="off" w:after="0" w:afterAutospacing="off" w:line="276" w:lineRule="auto"/>
        <w:ind w:left="0" w:right="0"/>
        <w:jc w:val="left"/>
        <w:rPr>
          <w:sz w:val="20"/>
          <w:szCs w:val="20"/>
        </w:rPr>
      </w:pPr>
      <w:r w:rsidRPr="5627909C" w:rsidR="6D187DF9">
        <w:rPr>
          <w:sz w:val="20"/>
          <w:szCs w:val="20"/>
        </w:rPr>
        <w:t>Holland Central School District</w:t>
      </w:r>
      <w:r>
        <w:tab/>
      </w:r>
      <w:r w:rsidRPr="5627909C" w:rsidR="008F0A30">
        <w:rPr>
          <w:sz w:val="20"/>
          <w:szCs w:val="20"/>
        </w:rPr>
        <w:t xml:space="preserve">                                   </w:t>
      </w:r>
    </w:p>
    <w:p w:rsidR="00DC0591" w:rsidRDefault="008F0A30" w14:paraId="0000000C" w14:textId="5C1AA7E7">
      <w:pPr>
        <w:rPr>
          <w:sz w:val="20"/>
          <w:szCs w:val="20"/>
        </w:rPr>
      </w:pPr>
      <w:r w:rsidRPr="5627909C" w:rsidR="008F0A30">
        <w:rPr>
          <w:sz w:val="20"/>
          <w:szCs w:val="20"/>
        </w:rPr>
        <w:t>716-</w:t>
      </w:r>
      <w:r w:rsidRPr="5627909C" w:rsidR="0D0D7C79">
        <w:rPr>
          <w:sz w:val="20"/>
          <w:szCs w:val="20"/>
        </w:rPr>
        <w:t>537-8216</w:t>
      </w:r>
    </w:p>
    <w:p w:rsidR="00DC0591" w:rsidRDefault="00DC0591" w14:paraId="0000000D" w14:textId="77777777">
      <w:pPr>
        <w:rPr>
          <w:sz w:val="20"/>
          <w:szCs w:val="20"/>
        </w:rPr>
      </w:pPr>
    </w:p>
    <w:p w:rsidR="00DC0591" w:rsidRDefault="00DC0591" w14:paraId="0000000E" w14:textId="77777777">
      <w:pPr>
        <w:spacing w:line="240" w:lineRule="auto"/>
        <w:rPr>
          <w:sz w:val="15"/>
          <w:szCs w:val="15"/>
        </w:rPr>
      </w:pPr>
    </w:p>
    <w:p w:rsidR="00DC0591" w:rsidP="754F0DF5" w:rsidRDefault="008F0A30" w14:paraId="0000000F" w14:textId="77777777">
      <w:pPr>
        <w:spacing w:line="240" w:lineRule="auto"/>
        <w:rPr>
          <w:sz w:val="15"/>
          <w:szCs w:val="15"/>
          <w:lang w:val="en-US"/>
        </w:rPr>
      </w:pPr>
      <w:r w:rsidRPr="754F0DF5" w:rsidR="008F0A30">
        <w:rPr>
          <w:sz w:val="15"/>
          <w:szCs w:val="15"/>
          <w:lang w:val="en-US"/>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DC0591" w:rsidRDefault="008F0A30" w14:paraId="00000010" w14:textId="77777777">
      <w:pPr>
        <w:spacing w:line="240" w:lineRule="auto"/>
        <w:rPr>
          <w:sz w:val="15"/>
          <w:szCs w:val="15"/>
        </w:rPr>
      </w:pPr>
      <w:r>
        <w:rPr>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DC0591" w:rsidRDefault="008F0A30" w14:paraId="00000011" w14:textId="77777777">
      <w:pPr>
        <w:spacing w:line="240" w:lineRule="auto"/>
      </w:pPr>
      <w:r w:rsidRPr="754F0DF5" w:rsidR="008F0A30">
        <w:rPr>
          <w:sz w:val="15"/>
          <w:szCs w:val="15"/>
          <w:lang w:val="en-US"/>
        </w:rPr>
        <w:t>To file a program discrimination complaint, a Complainant should complete a Form AD-3027, USDA Program Discrimination Complaint Form which can be obtained online at: </w:t>
      </w:r>
      <w:hyperlink r:id="R952ec99d77034bf0">
        <w:r w:rsidRPr="754F0DF5" w:rsidR="008F0A30">
          <w:rPr>
            <w:color w:val="0000FF"/>
            <w:sz w:val="15"/>
            <w:szCs w:val="15"/>
            <w:u w:val="single"/>
            <w:lang w:val="en-US"/>
          </w:rPr>
          <w:t>https://www.usda.gov/sites/default/files/documents/ad-3027.pdf(link is external)</w:t>
        </w:r>
      </w:hyperlink>
      <w:r w:rsidRPr="754F0DF5" w:rsidR="008F0A30">
        <w:rPr>
          <w:sz w:val="15"/>
          <w:szCs w:val="15"/>
          <w:lang w:val="en-US"/>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mail: U.S. Department of Agriculture Office of the Assistant Secretary </w:t>
      </w:r>
      <w:r w:rsidRPr="754F0DF5" w:rsidR="008F0A30">
        <w:rPr>
          <w:sz w:val="15"/>
          <w:szCs w:val="15"/>
          <w:lang w:val="en-US"/>
        </w:rPr>
        <w:t xml:space="preserve">for Civil Rights 1400 Independence Avenue, SW Washington, D.C. 20250-9410; or fax: (833) 256-1665 or (202) 690-7442; or email: </w:t>
      </w:r>
      <w:hyperlink r:id="R66953bf37a9f4340">
        <w:r w:rsidRPr="754F0DF5" w:rsidR="008F0A30">
          <w:rPr>
            <w:color w:val="0000FF"/>
            <w:sz w:val="15"/>
            <w:szCs w:val="15"/>
            <w:u w:val="single"/>
            <w:lang w:val="en-US"/>
          </w:rPr>
          <w:t>Program.Intake@usda.gov(link sends e-mail)</w:t>
        </w:r>
      </w:hyperlink>
      <w:r w:rsidRPr="754F0DF5" w:rsidR="008F0A30">
        <w:rPr>
          <w:sz w:val="15"/>
          <w:szCs w:val="15"/>
          <w:lang w:val="en-US"/>
        </w:rPr>
        <w:t xml:space="preserve"> This institution is an equal opportunity provider.</w:t>
      </w:r>
    </w:p>
    <w:sectPr w:rsidR="00DC0591">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91"/>
    <w:rsid w:val="000C4355"/>
    <w:rsid w:val="008F0A30"/>
    <w:rsid w:val="00DC0591"/>
    <w:rsid w:val="087910CB"/>
    <w:rsid w:val="0D0D7C79"/>
    <w:rsid w:val="18AEC5E4"/>
    <w:rsid w:val="209DB326"/>
    <w:rsid w:val="268379AC"/>
    <w:rsid w:val="29995393"/>
    <w:rsid w:val="2D37CEF0"/>
    <w:rsid w:val="2E79E7BD"/>
    <w:rsid w:val="307BF2AE"/>
    <w:rsid w:val="35F6341E"/>
    <w:rsid w:val="44920074"/>
    <w:rsid w:val="4BAE6164"/>
    <w:rsid w:val="4FEDE8B8"/>
    <w:rsid w:val="5627909C"/>
    <w:rsid w:val="60B30C42"/>
    <w:rsid w:val="64A13327"/>
    <w:rsid w:val="687BF57E"/>
    <w:rsid w:val="6D187DF9"/>
    <w:rsid w:val="6FAE8662"/>
    <w:rsid w:val="73F9DDED"/>
    <w:rsid w:val="754F0DF5"/>
    <w:rsid w:val="75B66008"/>
    <w:rsid w:val="77915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9D4C"/>
  <w15:docId w15:val="{006C018B-841B-4D1A-9E41-F319324D95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usda.gov/sites/default/files/documents/ad-3027.pdf" TargetMode="External" Id="R952ec99d77034bf0" /><Relationship Type="http://schemas.openxmlformats.org/officeDocument/2006/relationships/hyperlink" Target="mailto:program.intake@usda.gov" TargetMode="External" Id="R66953bf37a9f43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Shields, Jessica</lastModifiedBy>
  <revision>3</revision>
  <dcterms:created xsi:type="dcterms:W3CDTF">2024-08-06T18:05:00.0000000Z</dcterms:created>
  <dcterms:modified xsi:type="dcterms:W3CDTF">2024-08-06T18:13:14.0758582Z</dcterms:modified>
</coreProperties>
</file>