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14" w:rsidRPr="00171F7C" w:rsidRDefault="003C026D" w:rsidP="007F19DF">
      <w:pPr>
        <w:jc w:val="center"/>
        <w:rPr>
          <w:sz w:val="22"/>
          <w:szCs w:val="22"/>
        </w:rPr>
      </w:pPr>
      <w:r>
        <w:rPr>
          <w:sz w:val="22"/>
          <w:szCs w:val="22"/>
        </w:rPr>
        <w:t xml:space="preserve">UNOFFICIAL SUMMARY OF THE </w:t>
      </w:r>
      <w:r w:rsidR="00372314" w:rsidRPr="00171F7C">
        <w:rPr>
          <w:sz w:val="22"/>
          <w:szCs w:val="22"/>
        </w:rPr>
        <w:t>MADISON</w:t>
      </w:r>
      <w:r w:rsidR="00FE4E0F">
        <w:rPr>
          <w:sz w:val="22"/>
          <w:szCs w:val="22"/>
        </w:rPr>
        <w:t xml:space="preserve"> </w:t>
      </w:r>
      <w:r w:rsidR="00372314" w:rsidRPr="00171F7C">
        <w:rPr>
          <w:sz w:val="22"/>
          <w:szCs w:val="22"/>
        </w:rPr>
        <w:t>CHAMPAIGN</w:t>
      </w:r>
      <w:r w:rsidR="00FE4E0F">
        <w:rPr>
          <w:sz w:val="22"/>
          <w:szCs w:val="22"/>
        </w:rPr>
        <w:t xml:space="preserve"> </w:t>
      </w:r>
      <w:r w:rsidR="00372314" w:rsidRPr="00171F7C">
        <w:rPr>
          <w:sz w:val="22"/>
          <w:szCs w:val="22"/>
        </w:rPr>
        <w:t>EDUCATIONAL SERVICE CENTER</w:t>
      </w:r>
    </w:p>
    <w:p w:rsidR="00372314" w:rsidRPr="00171F7C" w:rsidRDefault="00372314" w:rsidP="003C026D">
      <w:pPr>
        <w:jc w:val="center"/>
        <w:rPr>
          <w:sz w:val="22"/>
          <w:szCs w:val="22"/>
        </w:rPr>
      </w:pPr>
      <w:r w:rsidRPr="00171F7C">
        <w:rPr>
          <w:sz w:val="22"/>
          <w:szCs w:val="22"/>
        </w:rPr>
        <w:t>GOVERNING BOARD</w:t>
      </w:r>
      <w:r w:rsidR="003C026D">
        <w:rPr>
          <w:sz w:val="22"/>
          <w:szCs w:val="22"/>
        </w:rPr>
        <w:t xml:space="preserve"> </w:t>
      </w:r>
      <w:r w:rsidR="00F30535">
        <w:rPr>
          <w:sz w:val="22"/>
          <w:szCs w:val="22"/>
        </w:rPr>
        <w:t>REGULAR</w:t>
      </w:r>
      <w:r w:rsidRPr="00171F7C">
        <w:rPr>
          <w:sz w:val="22"/>
          <w:szCs w:val="22"/>
        </w:rPr>
        <w:t xml:space="preserve"> B</w:t>
      </w:r>
      <w:r w:rsidR="00A40D63" w:rsidRPr="00171F7C">
        <w:rPr>
          <w:sz w:val="22"/>
          <w:szCs w:val="22"/>
        </w:rPr>
        <w:t>O</w:t>
      </w:r>
      <w:r w:rsidRPr="00171F7C">
        <w:rPr>
          <w:sz w:val="22"/>
          <w:szCs w:val="22"/>
        </w:rPr>
        <w:t>ARD MEETING</w:t>
      </w:r>
    </w:p>
    <w:p w:rsidR="00CB102C" w:rsidRPr="00171F7C" w:rsidRDefault="00CB102C" w:rsidP="00CB102C">
      <w:pPr>
        <w:jc w:val="center"/>
        <w:rPr>
          <w:b/>
          <w:sz w:val="22"/>
          <w:szCs w:val="22"/>
          <w:u w:val="single"/>
        </w:rPr>
      </w:pPr>
      <w:r>
        <w:rPr>
          <w:b/>
          <w:sz w:val="22"/>
          <w:szCs w:val="22"/>
          <w:u w:val="single"/>
        </w:rPr>
        <w:t>London</w:t>
      </w:r>
      <w:r w:rsidRPr="00171F7C">
        <w:rPr>
          <w:b/>
          <w:sz w:val="22"/>
          <w:szCs w:val="22"/>
          <w:u w:val="single"/>
        </w:rPr>
        <w:t xml:space="preserve"> </w:t>
      </w:r>
      <w:r>
        <w:rPr>
          <w:b/>
          <w:sz w:val="22"/>
          <w:szCs w:val="22"/>
          <w:u w:val="single"/>
        </w:rPr>
        <w:t>Elementary School</w:t>
      </w:r>
    </w:p>
    <w:p w:rsidR="00530B19" w:rsidRPr="00BB3860" w:rsidRDefault="00530B19" w:rsidP="007F19DF">
      <w:pPr>
        <w:jc w:val="center"/>
        <w:rPr>
          <w:sz w:val="22"/>
          <w:szCs w:val="22"/>
        </w:rPr>
      </w:pPr>
      <w:r w:rsidRPr="00BB3860">
        <w:rPr>
          <w:sz w:val="22"/>
          <w:szCs w:val="22"/>
        </w:rPr>
        <w:t xml:space="preserve">Monday, </w:t>
      </w:r>
      <w:r w:rsidR="00C937D5">
        <w:rPr>
          <w:sz w:val="22"/>
          <w:szCs w:val="22"/>
        </w:rPr>
        <w:t>July 18</w:t>
      </w:r>
      <w:r w:rsidR="00F30251">
        <w:rPr>
          <w:sz w:val="22"/>
          <w:szCs w:val="22"/>
        </w:rPr>
        <w:t>, 2022</w:t>
      </w:r>
    </w:p>
    <w:p w:rsidR="00372314" w:rsidRPr="00171F7C" w:rsidRDefault="00D6008A" w:rsidP="007F19DF">
      <w:pPr>
        <w:jc w:val="center"/>
        <w:rPr>
          <w:b/>
          <w:sz w:val="22"/>
          <w:szCs w:val="22"/>
          <w:u w:val="single"/>
        </w:rPr>
      </w:pPr>
      <w:r>
        <w:rPr>
          <w:b/>
          <w:sz w:val="22"/>
          <w:szCs w:val="22"/>
          <w:u w:val="single"/>
        </w:rPr>
        <w:t>6</w:t>
      </w:r>
      <w:r w:rsidR="00692C89">
        <w:rPr>
          <w:b/>
          <w:sz w:val="22"/>
          <w:szCs w:val="22"/>
          <w:u w:val="single"/>
        </w:rPr>
        <w:t>:00</w:t>
      </w:r>
      <w:r w:rsidR="00372314" w:rsidRPr="00171F7C">
        <w:rPr>
          <w:b/>
          <w:sz w:val="22"/>
          <w:szCs w:val="22"/>
          <w:u w:val="single"/>
        </w:rPr>
        <w:t xml:space="preserve"> p.m.</w:t>
      </w:r>
    </w:p>
    <w:p w:rsidR="00372314" w:rsidRPr="00171F7C" w:rsidRDefault="00372314" w:rsidP="007F19DF">
      <w:pPr>
        <w:jc w:val="center"/>
        <w:rPr>
          <w:sz w:val="22"/>
          <w:szCs w:val="22"/>
        </w:rPr>
      </w:pPr>
    </w:p>
    <w:p w:rsidR="00046541" w:rsidRDefault="00046541" w:rsidP="00046541">
      <w:pPr>
        <w:ind w:left="-360"/>
      </w:pPr>
      <w:r>
        <w:rPr>
          <w:sz w:val="22"/>
          <w:szCs w:val="22"/>
        </w:rPr>
        <w:t>-----------------------------------------------------------------------------------------------------------------------------------------</w:t>
      </w:r>
    </w:p>
    <w:p w:rsidR="000100E7" w:rsidRPr="00BB3860" w:rsidRDefault="000100E7" w:rsidP="007F19DF">
      <w:pPr>
        <w:rPr>
          <w:sz w:val="22"/>
          <w:szCs w:val="22"/>
        </w:rPr>
      </w:pPr>
    </w:p>
    <w:p w:rsidR="00CD2F11" w:rsidRPr="00C035B4" w:rsidRDefault="009E7347" w:rsidP="00CD2F11">
      <w:pPr>
        <w:pStyle w:val="ListParagraph"/>
        <w:numPr>
          <w:ilvl w:val="0"/>
          <w:numId w:val="1"/>
        </w:numPr>
        <w:rPr>
          <w:sz w:val="22"/>
          <w:szCs w:val="22"/>
        </w:rPr>
      </w:pPr>
      <w:r>
        <w:rPr>
          <w:sz w:val="22"/>
          <w:szCs w:val="22"/>
        </w:rPr>
        <w:t>President Jeff Burroughs called the meeting to order</w:t>
      </w:r>
      <w:r w:rsidR="003C026D">
        <w:rPr>
          <w:sz w:val="22"/>
          <w:szCs w:val="22"/>
        </w:rPr>
        <w:t xml:space="preserve"> at 6:10 PM.</w:t>
      </w:r>
    </w:p>
    <w:p w:rsidR="009C2D2C" w:rsidRPr="003C026D" w:rsidRDefault="003C026D" w:rsidP="003C026D">
      <w:pPr>
        <w:numPr>
          <w:ilvl w:val="0"/>
          <w:numId w:val="1"/>
        </w:numPr>
        <w:spacing w:before="120"/>
        <w:ind w:left="187" w:hanging="187"/>
        <w:rPr>
          <w:sz w:val="22"/>
          <w:szCs w:val="22"/>
        </w:rPr>
      </w:pPr>
      <w:r>
        <w:rPr>
          <w:sz w:val="22"/>
          <w:szCs w:val="22"/>
        </w:rPr>
        <w:t>The Board welcomed former ESC Board Member, Mary Lee Gecowets</w:t>
      </w:r>
    </w:p>
    <w:p w:rsidR="009C2D2C" w:rsidRPr="00CB7C3A" w:rsidRDefault="003C026D" w:rsidP="009C2D2C">
      <w:pPr>
        <w:numPr>
          <w:ilvl w:val="0"/>
          <w:numId w:val="1"/>
        </w:numPr>
        <w:spacing w:before="120"/>
        <w:ind w:left="187" w:hanging="187"/>
        <w:rPr>
          <w:sz w:val="22"/>
          <w:szCs w:val="22"/>
        </w:rPr>
      </w:pPr>
      <w:r>
        <w:rPr>
          <w:sz w:val="22"/>
          <w:szCs w:val="22"/>
        </w:rPr>
        <w:t>The Board approved the agenda as amended.</w:t>
      </w:r>
    </w:p>
    <w:p w:rsidR="00C5306A" w:rsidRPr="00F62B2C" w:rsidRDefault="00C5306A" w:rsidP="005D5FE6">
      <w:pPr>
        <w:rPr>
          <w:sz w:val="18"/>
          <w:szCs w:val="22"/>
        </w:rPr>
      </w:pPr>
    </w:p>
    <w:p w:rsidR="00F30535" w:rsidRPr="003C026D" w:rsidRDefault="003C026D" w:rsidP="003C026D">
      <w:pPr>
        <w:numPr>
          <w:ilvl w:val="0"/>
          <w:numId w:val="1"/>
        </w:numPr>
        <w:ind w:left="187" w:hanging="187"/>
        <w:rPr>
          <w:sz w:val="22"/>
          <w:szCs w:val="22"/>
        </w:rPr>
      </w:pPr>
      <w:r>
        <w:rPr>
          <w:sz w:val="22"/>
          <w:szCs w:val="22"/>
        </w:rPr>
        <w:t xml:space="preserve">The Board approved the previous minutes from the </w:t>
      </w:r>
      <w:r w:rsidR="00ED01FA" w:rsidRPr="003C026D">
        <w:rPr>
          <w:sz w:val="22"/>
          <w:szCs w:val="22"/>
        </w:rPr>
        <w:t>June 20</w:t>
      </w:r>
      <w:r w:rsidR="009C2D2C" w:rsidRPr="003C026D">
        <w:rPr>
          <w:sz w:val="22"/>
          <w:szCs w:val="22"/>
        </w:rPr>
        <w:t xml:space="preserve">, </w:t>
      </w:r>
      <w:r w:rsidR="009E7347" w:rsidRPr="003C026D">
        <w:rPr>
          <w:sz w:val="22"/>
          <w:szCs w:val="22"/>
        </w:rPr>
        <w:t>2022</w:t>
      </w:r>
      <w:r w:rsidR="009E7347">
        <w:rPr>
          <w:sz w:val="22"/>
          <w:szCs w:val="22"/>
        </w:rPr>
        <w:t xml:space="preserve"> regular</w:t>
      </w:r>
      <w:r>
        <w:rPr>
          <w:sz w:val="22"/>
          <w:szCs w:val="22"/>
        </w:rPr>
        <w:t xml:space="preserve"> m</w:t>
      </w:r>
      <w:r w:rsidR="00F30535" w:rsidRPr="003C026D">
        <w:rPr>
          <w:sz w:val="22"/>
          <w:szCs w:val="22"/>
        </w:rPr>
        <w:t>eeting</w:t>
      </w:r>
      <w:r>
        <w:rPr>
          <w:sz w:val="22"/>
          <w:szCs w:val="22"/>
        </w:rPr>
        <w:t>.</w:t>
      </w:r>
    </w:p>
    <w:p w:rsidR="00D36EB9" w:rsidRPr="00F62B2C" w:rsidRDefault="00D36EB9" w:rsidP="00D92745">
      <w:pPr>
        <w:rPr>
          <w:sz w:val="18"/>
          <w:szCs w:val="22"/>
        </w:rPr>
      </w:pPr>
      <w:bookmarkStart w:id="0" w:name="_GoBack"/>
      <w:bookmarkEnd w:id="0"/>
    </w:p>
    <w:p w:rsidR="006B29B3" w:rsidRPr="00D17222" w:rsidRDefault="003C026D" w:rsidP="006B29B3">
      <w:pPr>
        <w:numPr>
          <w:ilvl w:val="0"/>
          <w:numId w:val="1"/>
        </w:numPr>
        <w:tabs>
          <w:tab w:val="left" w:pos="2340"/>
          <w:tab w:val="right" w:pos="8640"/>
        </w:tabs>
        <w:rPr>
          <w:sz w:val="22"/>
          <w:szCs w:val="22"/>
        </w:rPr>
      </w:pPr>
      <w:r>
        <w:rPr>
          <w:sz w:val="22"/>
          <w:szCs w:val="22"/>
        </w:rPr>
        <w:t xml:space="preserve">The Board approved the </w:t>
      </w:r>
      <w:r w:rsidR="006B29B3" w:rsidRPr="000958CD">
        <w:rPr>
          <w:sz w:val="22"/>
          <w:szCs w:val="22"/>
        </w:rPr>
        <w:t>Treasurer’s Report</w:t>
      </w:r>
      <w:r w:rsidR="006B29B3">
        <w:rPr>
          <w:sz w:val="22"/>
          <w:szCs w:val="22"/>
        </w:rPr>
        <w:t xml:space="preserve"> for</w:t>
      </w:r>
      <w:r w:rsidR="00554959">
        <w:rPr>
          <w:sz w:val="22"/>
          <w:szCs w:val="22"/>
        </w:rPr>
        <w:t xml:space="preserve"> the month ending </w:t>
      </w:r>
      <w:r w:rsidR="00C937D5">
        <w:rPr>
          <w:sz w:val="22"/>
          <w:szCs w:val="22"/>
        </w:rPr>
        <w:t>June</w:t>
      </w:r>
      <w:r w:rsidR="00554959">
        <w:rPr>
          <w:sz w:val="22"/>
          <w:szCs w:val="22"/>
        </w:rPr>
        <w:t>, 202</w:t>
      </w:r>
      <w:r w:rsidR="009C2D2C">
        <w:rPr>
          <w:sz w:val="22"/>
          <w:szCs w:val="22"/>
        </w:rPr>
        <w:t>2</w:t>
      </w:r>
      <w:r>
        <w:rPr>
          <w:sz w:val="22"/>
          <w:szCs w:val="22"/>
        </w:rPr>
        <w:t xml:space="preserve"> as follows:</w:t>
      </w:r>
    </w:p>
    <w:p w:rsidR="00F21012" w:rsidRPr="000958CD" w:rsidRDefault="00F21012" w:rsidP="00F21012">
      <w:pPr>
        <w:numPr>
          <w:ilvl w:val="1"/>
          <w:numId w:val="1"/>
        </w:numPr>
        <w:tabs>
          <w:tab w:val="clear" w:pos="1260"/>
          <w:tab w:val="num" w:pos="720"/>
        </w:tabs>
        <w:spacing w:before="120"/>
        <w:ind w:left="720"/>
        <w:rPr>
          <w:sz w:val="22"/>
          <w:szCs w:val="22"/>
        </w:rPr>
      </w:pPr>
      <w:r>
        <w:rPr>
          <w:sz w:val="22"/>
          <w:szCs w:val="22"/>
        </w:rPr>
        <w:t>Summary of Accounts</w:t>
      </w:r>
    </w:p>
    <w:p w:rsidR="00F21012" w:rsidRDefault="00F21012" w:rsidP="00F21012">
      <w:pPr>
        <w:numPr>
          <w:ilvl w:val="1"/>
          <w:numId w:val="1"/>
        </w:numPr>
        <w:tabs>
          <w:tab w:val="clear" w:pos="1260"/>
          <w:tab w:val="num" w:pos="720"/>
        </w:tabs>
        <w:ind w:left="720"/>
        <w:rPr>
          <w:sz w:val="22"/>
          <w:szCs w:val="22"/>
        </w:rPr>
      </w:pPr>
      <w:r>
        <w:rPr>
          <w:sz w:val="22"/>
          <w:szCs w:val="22"/>
        </w:rPr>
        <w:t>Cash Position Report</w:t>
      </w:r>
    </w:p>
    <w:p w:rsidR="00F21012" w:rsidRPr="000958CD" w:rsidRDefault="00F21012" w:rsidP="00F21012">
      <w:pPr>
        <w:numPr>
          <w:ilvl w:val="1"/>
          <w:numId w:val="1"/>
        </w:numPr>
        <w:tabs>
          <w:tab w:val="clear" w:pos="1260"/>
          <w:tab w:val="num" w:pos="720"/>
        </w:tabs>
        <w:ind w:left="720"/>
        <w:rPr>
          <w:sz w:val="22"/>
          <w:szCs w:val="22"/>
        </w:rPr>
      </w:pPr>
      <w:r>
        <w:rPr>
          <w:sz w:val="22"/>
          <w:szCs w:val="22"/>
        </w:rPr>
        <w:t>Summary Expenditure Status Report for General Fund</w:t>
      </w:r>
    </w:p>
    <w:p w:rsidR="00F21012" w:rsidRPr="000958CD" w:rsidRDefault="00F21012" w:rsidP="00F21012">
      <w:pPr>
        <w:numPr>
          <w:ilvl w:val="1"/>
          <w:numId w:val="1"/>
        </w:numPr>
        <w:tabs>
          <w:tab w:val="clear" w:pos="1260"/>
          <w:tab w:val="num" w:pos="720"/>
        </w:tabs>
        <w:ind w:left="720"/>
        <w:rPr>
          <w:sz w:val="22"/>
          <w:szCs w:val="22"/>
        </w:rPr>
      </w:pPr>
      <w:r w:rsidRPr="000958CD">
        <w:rPr>
          <w:sz w:val="22"/>
          <w:szCs w:val="22"/>
        </w:rPr>
        <w:t>Revenue Account Summary</w:t>
      </w:r>
    </w:p>
    <w:p w:rsidR="00F21012" w:rsidRPr="000958CD" w:rsidRDefault="00F21012" w:rsidP="00F21012">
      <w:pPr>
        <w:numPr>
          <w:ilvl w:val="1"/>
          <w:numId w:val="1"/>
        </w:numPr>
        <w:tabs>
          <w:tab w:val="clear" w:pos="1260"/>
          <w:tab w:val="num" w:pos="720"/>
        </w:tabs>
        <w:ind w:left="720"/>
        <w:rPr>
          <w:sz w:val="22"/>
          <w:szCs w:val="22"/>
        </w:rPr>
      </w:pPr>
      <w:r w:rsidRPr="000958CD">
        <w:rPr>
          <w:sz w:val="22"/>
          <w:szCs w:val="22"/>
        </w:rPr>
        <w:t>Checks for the Month</w:t>
      </w:r>
    </w:p>
    <w:p w:rsidR="00F21012" w:rsidRPr="000958CD" w:rsidRDefault="00F21012" w:rsidP="00F21012">
      <w:pPr>
        <w:numPr>
          <w:ilvl w:val="1"/>
          <w:numId w:val="1"/>
        </w:numPr>
        <w:tabs>
          <w:tab w:val="clear" w:pos="1260"/>
          <w:tab w:val="num" w:pos="720"/>
        </w:tabs>
        <w:ind w:left="720"/>
        <w:rPr>
          <w:sz w:val="22"/>
          <w:szCs w:val="22"/>
        </w:rPr>
      </w:pPr>
      <w:r w:rsidRPr="000958CD">
        <w:rPr>
          <w:sz w:val="22"/>
          <w:szCs w:val="22"/>
        </w:rPr>
        <w:t>Fiscal Bar Graph Views</w:t>
      </w:r>
    </w:p>
    <w:p w:rsidR="00F21012" w:rsidRPr="000958CD" w:rsidRDefault="00F21012" w:rsidP="00F21012">
      <w:pPr>
        <w:numPr>
          <w:ilvl w:val="1"/>
          <w:numId w:val="1"/>
        </w:numPr>
        <w:tabs>
          <w:tab w:val="clear" w:pos="1260"/>
          <w:tab w:val="num" w:pos="720"/>
        </w:tabs>
        <w:ind w:left="720"/>
        <w:rPr>
          <w:sz w:val="22"/>
          <w:szCs w:val="22"/>
        </w:rPr>
      </w:pPr>
      <w:r w:rsidRPr="000958CD">
        <w:rPr>
          <w:sz w:val="22"/>
          <w:szCs w:val="22"/>
        </w:rPr>
        <w:t xml:space="preserve">General Fund Revenue &amp; Expenditures by </w:t>
      </w:r>
      <w:r w:rsidR="00554959">
        <w:rPr>
          <w:sz w:val="22"/>
          <w:szCs w:val="22"/>
        </w:rPr>
        <w:t>Month – FY22 &amp; FY21</w:t>
      </w:r>
    </w:p>
    <w:p w:rsidR="00986FC2" w:rsidRPr="003C026D" w:rsidRDefault="00F21012" w:rsidP="003C026D">
      <w:pPr>
        <w:numPr>
          <w:ilvl w:val="1"/>
          <w:numId w:val="1"/>
        </w:numPr>
        <w:tabs>
          <w:tab w:val="clear" w:pos="1260"/>
          <w:tab w:val="num" w:pos="720"/>
        </w:tabs>
        <w:ind w:left="720"/>
        <w:rPr>
          <w:sz w:val="22"/>
          <w:szCs w:val="22"/>
        </w:rPr>
      </w:pPr>
      <w:r w:rsidRPr="000958CD">
        <w:rPr>
          <w:sz w:val="22"/>
          <w:szCs w:val="22"/>
        </w:rPr>
        <w:t>Accounts Receivable Aging Report</w:t>
      </w:r>
    </w:p>
    <w:p w:rsidR="00AD5A0D" w:rsidRDefault="00AD5A0D" w:rsidP="00ED4E05">
      <w:pPr>
        <w:tabs>
          <w:tab w:val="left" w:pos="2340"/>
          <w:tab w:val="right" w:pos="8640"/>
        </w:tabs>
        <w:ind w:left="720"/>
        <w:rPr>
          <w:sz w:val="22"/>
          <w:szCs w:val="22"/>
        </w:rPr>
      </w:pPr>
    </w:p>
    <w:p w:rsidR="00986FC2" w:rsidRPr="00A37D6E" w:rsidRDefault="003C026D" w:rsidP="00986FC2">
      <w:pPr>
        <w:numPr>
          <w:ilvl w:val="1"/>
          <w:numId w:val="1"/>
        </w:numPr>
        <w:tabs>
          <w:tab w:val="clear" w:pos="1260"/>
          <w:tab w:val="num" w:pos="720"/>
          <w:tab w:val="left" w:pos="2340"/>
          <w:tab w:val="right" w:pos="8640"/>
        </w:tabs>
        <w:ind w:left="720"/>
        <w:rPr>
          <w:sz w:val="22"/>
          <w:szCs w:val="22"/>
        </w:rPr>
      </w:pPr>
      <w:r>
        <w:rPr>
          <w:sz w:val="22"/>
          <w:szCs w:val="22"/>
        </w:rPr>
        <w:lastRenderedPageBreak/>
        <w:t>The Board a</w:t>
      </w:r>
      <w:r w:rsidR="00986FC2">
        <w:rPr>
          <w:sz w:val="22"/>
          <w:szCs w:val="22"/>
        </w:rPr>
        <w:t>pprove</w:t>
      </w:r>
      <w:r>
        <w:rPr>
          <w:sz w:val="22"/>
          <w:szCs w:val="22"/>
        </w:rPr>
        <w:t>d</w:t>
      </w:r>
      <w:r w:rsidR="00986FC2">
        <w:rPr>
          <w:sz w:val="22"/>
          <w:szCs w:val="22"/>
        </w:rPr>
        <w:t xml:space="preserve"> the following purchased service contracts.</w:t>
      </w:r>
    </w:p>
    <w:p w:rsidR="00986FC2" w:rsidRDefault="00C937D5" w:rsidP="00986FC2">
      <w:pPr>
        <w:numPr>
          <w:ilvl w:val="2"/>
          <w:numId w:val="1"/>
        </w:numPr>
        <w:tabs>
          <w:tab w:val="clear" w:pos="1980"/>
          <w:tab w:val="left" w:pos="1080"/>
        </w:tabs>
        <w:spacing w:before="120"/>
        <w:ind w:left="1440"/>
        <w:rPr>
          <w:sz w:val="22"/>
          <w:szCs w:val="22"/>
        </w:rPr>
      </w:pPr>
      <w:r>
        <w:rPr>
          <w:sz w:val="22"/>
          <w:szCs w:val="22"/>
        </w:rPr>
        <w:t>Midwest Regional</w:t>
      </w:r>
      <w:r w:rsidR="00986FC2">
        <w:rPr>
          <w:sz w:val="22"/>
          <w:szCs w:val="22"/>
        </w:rPr>
        <w:t xml:space="preserve"> ESC, </w:t>
      </w:r>
      <w:r>
        <w:rPr>
          <w:sz w:val="22"/>
          <w:szCs w:val="22"/>
        </w:rPr>
        <w:t>Vision Impaired Services</w:t>
      </w:r>
      <w:r w:rsidR="00986FC2">
        <w:rPr>
          <w:sz w:val="22"/>
          <w:szCs w:val="22"/>
        </w:rPr>
        <w:t>; $</w:t>
      </w:r>
      <w:r>
        <w:rPr>
          <w:sz w:val="22"/>
          <w:szCs w:val="22"/>
        </w:rPr>
        <w:t>3,581.00</w:t>
      </w:r>
      <w:r w:rsidR="00986FC2">
        <w:rPr>
          <w:sz w:val="22"/>
          <w:szCs w:val="22"/>
        </w:rPr>
        <w:t>.</w:t>
      </w:r>
    </w:p>
    <w:p w:rsidR="00C937D5" w:rsidRPr="00200B24" w:rsidRDefault="00C937D5" w:rsidP="00200B24">
      <w:pPr>
        <w:numPr>
          <w:ilvl w:val="2"/>
          <w:numId w:val="1"/>
        </w:numPr>
        <w:tabs>
          <w:tab w:val="clear" w:pos="1980"/>
          <w:tab w:val="left" w:pos="1080"/>
        </w:tabs>
        <w:ind w:left="1440"/>
        <w:rPr>
          <w:sz w:val="22"/>
          <w:szCs w:val="22"/>
        </w:rPr>
      </w:pPr>
      <w:r>
        <w:rPr>
          <w:sz w:val="22"/>
          <w:szCs w:val="22"/>
        </w:rPr>
        <w:t>Midwest Regional ESC, Orientation and Mobility Services; $1,796.00.</w:t>
      </w:r>
    </w:p>
    <w:p w:rsidR="00200B24" w:rsidRDefault="00200B24" w:rsidP="00200B24">
      <w:pPr>
        <w:ind w:left="720"/>
        <w:rPr>
          <w:sz w:val="22"/>
          <w:szCs w:val="22"/>
        </w:rPr>
      </w:pPr>
    </w:p>
    <w:p w:rsidR="00200B24" w:rsidRDefault="003C026D" w:rsidP="00200B24">
      <w:pPr>
        <w:numPr>
          <w:ilvl w:val="1"/>
          <w:numId w:val="1"/>
        </w:numPr>
        <w:tabs>
          <w:tab w:val="clear" w:pos="1260"/>
          <w:tab w:val="num" w:pos="720"/>
        </w:tabs>
        <w:ind w:left="720"/>
        <w:rPr>
          <w:sz w:val="22"/>
          <w:szCs w:val="22"/>
        </w:rPr>
      </w:pPr>
      <w:r>
        <w:rPr>
          <w:sz w:val="22"/>
          <w:szCs w:val="22"/>
        </w:rPr>
        <w:t>The Board a</w:t>
      </w:r>
      <w:r w:rsidR="00200B24">
        <w:rPr>
          <w:sz w:val="22"/>
          <w:szCs w:val="22"/>
        </w:rPr>
        <w:t>pprove</w:t>
      </w:r>
      <w:r>
        <w:rPr>
          <w:sz w:val="22"/>
          <w:szCs w:val="22"/>
        </w:rPr>
        <w:t>d</w:t>
      </w:r>
      <w:r w:rsidR="00200B24">
        <w:rPr>
          <w:sz w:val="22"/>
          <w:szCs w:val="22"/>
        </w:rPr>
        <w:t xml:space="preserve"> a 1-year agreement with Schools of Ohio Risk Sharing Authority (SORSA) for Property, Liability, and Auto Insurance beginning July 1, 2022 and ending June 30, 2023 at the premium rate of $27,376.  Premium rates are subject to increases or decreases in property, property values, and coverage.</w:t>
      </w:r>
    </w:p>
    <w:p w:rsidR="00025E82" w:rsidRDefault="00025E82" w:rsidP="00025E82">
      <w:pPr>
        <w:tabs>
          <w:tab w:val="left" w:pos="2340"/>
          <w:tab w:val="right" w:pos="8640"/>
        </w:tabs>
        <w:ind w:left="187"/>
        <w:rPr>
          <w:sz w:val="22"/>
          <w:szCs w:val="22"/>
        </w:rPr>
      </w:pPr>
    </w:p>
    <w:p w:rsidR="00AB7222" w:rsidRPr="003C026D" w:rsidRDefault="003C026D" w:rsidP="003C026D">
      <w:pPr>
        <w:pStyle w:val="ListParagraph"/>
        <w:numPr>
          <w:ilvl w:val="0"/>
          <w:numId w:val="1"/>
        </w:numPr>
        <w:rPr>
          <w:sz w:val="22"/>
          <w:szCs w:val="22"/>
        </w:rPr>
      </w:pPr>
      <w:r>
        <w:rPr>
          <w:sz w:val="22"/>
          <w:szCs w:val="22"/>
        </w:rPr>
        <w:t xml:space="preserve">The Board adopted the following Resolution: </w:t>
      </w:r>
    </w:p>
    <w:p w:rsidR="00AB7222" w:rsidRDefault="00AB7222" w:rsidP="003C026D">
      <w:pPr>
        <w:numPr>
          <w:ilvl w:val="1"/>
          <w:numId w:val="1"/>
        </w:numPr>
        <w:spacing w:before="120"/>
        <w:ind w:left="720"/>
        <w:rPr>
          <w:sz w:val="22"/>
          <w:szCs w:val="22"/>
        </w:rPr>
      </w:pPr>
      <w:r>
        <w:rPr>
          <w:sz w:val="22"/>
          <w:szCs w:val="22"/>
        </w:rPr>
        <w:t>Recommendation to approve the following resolution honoring Brad Silvus.</w:t>
      </w:r>
    </w:p>
    <w:p w:rsidR="00AB7222" w:rsidRDefault="00AB7222" w:rsidP="00AB7222">
      <w:pPr>
        <w:spacing w:before="120"/>
        <w:ind w:left="720"/>
        <w:rPr>
          <w:sz w:val="22"/>
          <w:szCs w:val="22"/>
        </w:rPr>
      </w:pPr>
      <w:r>
        <w:rPr>
          <w:sz w:val="22"/>
          <w:szCs w:val="22"/>
        </w:rPr>
        <w:t>Whereas, Brad Silvus will be leaving his position as Superintendent of Graham Local Schools effective July 31, 2022 after 2 years of service; and,</w:t>
      </w:r>
    </w:p>
    <w:p w:rsidR="00AB7222" w:rsidRDefault="00AB7222" w:rsidP="00AB7222">
      <w:pPr>
        <w:spacing w:before="120"/>
        <w:ind w:left="720"/>
        <w:rPr>
          <w:sz w:val="22"/>
          <w:szCs w:val="22"/>
        </w:rPr>
      </w:pPr>
      <w:r>
        <w:rPr>
          <w:sz w:val="22"/>
          <w:szCs w:val="22"/>
        </w:rPr>
        <w:t>Whereas, Brad Silvus has served the district and the children of Champaign County with a high degree of professionalism, always making the education of his students a priority;</w:t>
      </w:r>
    </w:p>
    <w:p w:rsidR="00AB7222" w:rsidRDefault="00AB7222" w:rsidP="00AB7222">
      <w:pPr>
        <w:spacing w:before="120"/>
        <w:ind w:left="720"/>
        <w:rPr>
          <w:sz w:val="22"/>
          <w:szCs w:val="22"/>
        </w:rPr>
      </w:pPr>
      <w:r>
        <w:rPr>
          <w:sz w:val="22"/>
          <w:szCs w:val="22"/>
        </w:rPr>
        <w:t>Now Therefore, we the Governing Board of the Madison-Champaign Educational Service Center, do hereby recognize Brad Silvus for his outstanding service to the staff, parents, and especially the students of Graham Local Schools and the people of Champaign County.</w:t>
      </w:r>
    </w:p>
    <w:p w:rsidR="00AB7222" w:rsidRDefault="00AB7222" w:rsidP="00AB7222">
      <w:pPr>
        <w:spacing w:before="120"/>
        <w:ind w:left="720"/>
        <w:rPr>
          <w:sz w:val="22"/>
          <w:szCs w:val="22"/>
        </w:rPr>
      </w:pPr>
      <w:r>
        <w:rPr>
          <w:sz w:val="22"/>
          <w:szCs w:val="22"/>
        </w:rPr>
        <w:t>Be it Further Resolved, that a copy of this resolution be forever placed in the minutes of the Madison-Champaign Educational Service Center Governing Board on this 18th day of July, 2022.</w:t>
      </w:r>
    </w:p>
    <w:p w:rsidR="00AB7222" w:rsidRDefault="00AB7222" w:rsidP="00AB7222">
      <w:pPr>
        <w:tabs>
          <w:tab w:val="left" w:pos="2340"/>
          <w:tab w:val="right" w:pos="8640"/>
        </w:tabs>
        <w:ind w:left="187"/>
        <w:rPr>
          <w:sz w:val="22"/>
          <w:szCs w:val="22"/>
        </w:rPr>
      </w:pPr>
    </w:p>
    <w:p w:rsidR="00FD0D95" w:rsidRPr="00A50BCB" w:rsidRDefault="003C026D" w:rsidP="00A50BCB">
      <w:pPr>
        <w:numPr>
          <w:ilvl w:val="0"/>
          <w:numId w:val="1"/>
        </w:numPr>
        <w:tabs>
          <w:tab w:val="left" w:pos="2340"/>
          <w:tab w:val="right" w:pos="8640"/>
        </w:tabs>
        <w:ind w:left="187" w:hanging="187"/>
        <w:rPr>
          <w:sz w:val="22"/>
          <w:szCs w:val="22"/>
        </w:rPr>
      </w:pPr>
      <w:r>
        <w:rPr>
          <w:sz w:val="22"/>
          <w:szCs w:val="22"/>
        </w:rPr>
        <w:t>The Board approved the following Superintendent’s recommendations and the addendum items as part of a consent agenda:</w:t>
      </w:r>
    </w:p>
    <w:p w:rsidR="00FE7DA5" w:rsidRDefault="00FE7DA5" w:rsidP="00FE7DA5">
      <w:pPr>
        <w:tabs>
          <w:tab w:val="right" w:pos="8640"/>
        </w:tabs>
        <w:ind w:left="720"/>
        <w:rPr>
          <w:sz w:val="22"/>
          <w:szCs w:val="22"/>
        </w:rPr>
      </w:pPr>
    </w:p>
    <w:p w:rsidR="002366F8" w:rsidRPr="002366F8" w:rsidRDefault="00A74BFF" w:rsidP="002366F8">
      <w:pPr>
        <w:pStyle w:val="ListParagraph"/>
        <w:numPr>
          <w:ilvl w:val="1"/>
          <w:numId w:val="1"/>
        </w:numPr>
        <w:tabs>
          <w:tab w:val="clear" w:pos="1260"/>
          <w:tab w:val="num" w:pos="720"/>
        </w:tabs>
        <w:ind w:left="720"/>
        <w:rPr>
          <w:sz w:val="22"/>
          <w:szCs w:val="22"/>
        </w:rPr>
      </w:pPr>
      <w:r>
        <w:rPr>
          <w:sz w:val="22"/>
          <w:szCs w:val="22"/>
        </w:rPr>
        <w:t>A</w:t>
      </w:r>
      <w:r w:rsidR="002366F8">
        <w:rPr>
          <w:sz w:val="22"/>
          <w:szCs w:val="22"/>
        </w:rPr>
        <w:t>pprove</w:t>
      </w:r>
      <w:r>
        <w:rPr>
          <w:sz w:val="22"/>
          <w:szCs w:val="22"/>
        </w:rPr>
        <w:t>d</w:t>
      </w:r>
      <w:r w:rsidR="002366F8">
        <w:rPr>
          <w:sz w:val="22"/>
          <w:szCs w:val="22"/>
        </w:rPr>
        <w:t xml:space="preserve"> the following </w:t>
      </w:r>
      <w:r w:rsidR="007F3F2B">
        <w:rPr>
          <w:sz w:val="22"/>
          <w:szCs w:val="22"/>
        </w:rPr>
        <w:t>program handbooks</w:t>
      </w:r>
      <w:r w:rsidR="002366F8">
        <w:rPr>
          <w:sz w:val="22"/>
          <w:szCs w:val="22"/>
        </w:rPr>
        <w:t xml:space="preserve"> for the 2022-2023 school year.</w:t>
      </w:r>
    </w:p>
    <w:p w:rsidR="002C1AC4" w:rsidRDefault="002C1AC4" w:rsidP="002366F8">
      <w:pPr>
        <w:pStyle w:val="ListParagraph"/>
        <w:numPr>
          <w:ilvl w:val="2"/>
          <w:numId w:val="1"/>
        </w:numPr>
        <w:tabs>
          <w:tab w:val="clear" w:pos="1980"/>
        </w:tabs>
        <w:spacing w:before="120"/>
        <w:ind w:left="1440"/>
        <w:rPr>
          <w:sz w:val="22"/>
          <w:szCs w:val="22"/>
        </w:rPr>
      </w:pPr>
      <w:r>
        <w:rPr>
          <w:sz w:val="22"/>
          <w:szCs w:val="22"/>
        </w:rPr>
        <w:t>Fairhaven Early Learning Academy</w:t>
      </w:r>
    </w:p>
    <w:p w:rsidR="002366F8" w:rsidRDefault="007F3F2B" w:rsidP="002C1AC4">
      <w:pPr>
        <w:pStyle w:val="ListParagraph"/>
        <w:numPr>
          <w:ilvl w:val="2"/>
          <w:numId w:val="1"/>
        </w:numPr>
        <w:tabs>
          <w:tab w:val="clear" w:pos="1980"/>
        </w:tabs>
        <w:ind w:left="1440"/>
        <w:rPr>
          <w:sz w:val="22"/>
          <w:szCs w:val="22"/>
        </w:rPr>
      </w:pPr>
      <w:r>
        <w:rPr>
          <w:sz w:val="22"/>
          <w:szCs w:val="22"/>
        </w:rPr>
        <w:t>Low Incidence Program</w:t>
      </w:r>
    </w:p>
    <w:p w:rsidR="002366F8" w:rsidRDefault="002366F8" w:rsidP="002366F8">
      <w:pPr>
        <w:pStyle w:val="ListParagraph"/>
        <w:numPr>
          <w:ilvl w:val="2"/>
          <w:numId w:val="1"/>
        </w:numPr>
        <w:tabs>
          <w:tab w:val="clear" w:pos="1980"/>
        </w:tabs>
        <w:ind w:left="1440"/>
        <w:rPr>
          <w:sz w:val="22"/>
          <w:szCs w:val="22"/>
        </w:rPr>
      </w:pPr>
      <w:r>
        <w:rPr>
          <w:sz w:val="22"/>
          <w:szCs w:val="22"/>
        </w:rPr>
        <w:t>Mac-a-Cheek Learning Center</w:t>
      </w:r>
      <w:r w:rsidR="007F3F2B">
        <w:rPr>
          <w:sz w:val="22"/>
          <w:szCs w:val="22"/>
        </w:rPr>
        <w:t xml:space="preserve"> and MAC Central</w:t>
      </w:r>
    </w:p>
    <w:p w:rsidR="007F3F2B" w:rsidRPr="002366F8" w:rsidRDefault="007F3F2B" w:rsidP="002366F8">
      <w:pPr>
        <w:pStyle w:val="ListParagraph"/>
        <w:numPr>
          <w:ilvl w:val="2"/>
          <w:numId w:val="1"/>
        </w:numPr>
        <w:tabs>
          <w:tab w:val="clear" w:pos="1980"/>
        </w:tabs>
        <w:ind w:left="1440"/>
        <w:rPr>
          <w:sz w:val="22"/>
          <w:szCs w:val="22"/>
        </w:rPr>
      </w:pPr>
      <w:r>
        <w:rPr>
          <w:sz w:val="22"/>
          <w:szCs w:val="22"/>
        </w:rPr>
        <w:t>Highly Structured Program</w:t>
      </w:r>
    </w:p>
    <w:p w:rsidR="002366F8" w:rsidRPr="002366F8" w:rsidRDefault="002366F8" w:rsidP="002366F8">
      <w:pPr>
        <w:pStyle w:val="ListParagraph"/>
        <w:rPr>
          <w:sz w:val="22"/>
          <w:szCs w:val="22"/>
        </w:rPr>
      </w:pPr>
    </w:p>
    <w:p w:rsidR="00F54364" w:rsidRPr="0081574E" w:rsidRDefault="00A74BFF" w:rsidP="00F54364">
      <w:pPr>
        <w:pStyle w:val="ListParagraph"/>
        <w:numPr>
          <w:ilvl w:val="1"/>
          <w:numId w:val="1"/>
        </w:numPr>
        <w:tabs>
          <w:tab w:val="clear" w:pos="1260"/>
        </w:tabs>
        <w:ind w:left="720"/>
        <w:rPr>
          <w:sz w:val="22"/>
          <w:szCs w:val="22"/>
        </w:rPr>
      </w:pPr>
      <w:r>
        <w:rPr>
          <w:sz w:val="22"/>
          <w:szCs w:val="22"/>
        </w:rPr>
        <w:t>A</w:t>
      </w:r>
      <w:r w:rsidR="00F54364" w:rsidRPr="0081574E">
        <w:rPr>
          <w:sz w:val="22"/>
          <w:szCs w:val="22"/>
        </w:rPr>
        <w:t>pprove</w:t>
      </w:r>
      <w:r>
        <w:rPr>
          <w:sz w:val="22"/>
          <w:szCs w:val="22"/>
        </w:rPr>
        <w:t>d</w:t>
      </w:r>
      <w:r w:rsidR="00F54364" w:rsidRPr="0081574E">
        <w:rPr>
          <w:sz w:val="22"/>
          <w:szCs w:val="22"/>
        </w:rPr>
        <w:t xml:space="preserve"> the following one-year supplemental contract(s) for the 2021-2022 school year.</w:t>
      </w:r>
    </w:p>
    <w:p w:rsidR="00F54364" w:rsidRPr="0081574E" w:rsidRDefault="00F54364" w:rsidP="00F54364">
      <w:pPr>
        <w:pStyle w:val="ListParagraph"/>
        <w:ind w:left="1440"/>
        <w:rPr>
          <w:sz w:val="22"/>
          <w:szCs w:val="22"/>
        </w:rPr>
      </w:pPr>
      <w:r w:rsidRPr="0081574E">
        <w:rPr>
          <w:sz w:val="22"/>
          <w:szCs w:val="22"/>
          <w:u w:val="single"/>
        </w:rPr>
        <w:t>Employee</w:t>
      </w:r>
      <w:r>
        <w:rPr>
          <w:sz w:val="22"/>
          <w:szCs w:val="22"/>
        </w:rPr>
        <w:tab/>
      </w:r>
      <w:r>
        <w:rPr>
          <w:sz w:val="22"/>
          <w:szCs w:val="22"/>
        </w:rPr>
        <w:tab/>
      </w:r>
      <w:r w:rsidRPr="0081574E">
        <w:rPr>
          <w:sz w:val="22"/>
          <w:szCs w:val="22"/>
        </w:rPr>
        <w:tab/>
      </w:r>
      <w:r w:rsidRPr="0081574E">
        <w:rPr>
          <w:sz w:val="22"/>
          <w:szCs w:val="22"/>
          <w:u w:val="single"/>
        </w:rPr>
        <w:t>Position</w:t>
      </w:r>
      <w:r w:rsidRPr="0081574E">
        <w:rPr>
          <w:sz w:val="22"/>
          <w:szCs w:val="22"/>
        </w:rPr>
        <w:tab/>
      </w:r>
      <w:r w:rsidRPr="0081574E">
        <w:rPr>
          <w:sz w:val="22"/>
          <w:szCs w:val="22"/>
        </w:rPr>
        <w:tab/>
      </w:r>
    </w:p>
    <w:p w:rsidR="00F54364" w:rsidRPr="0081574E" w:rsidRDefault="00F54364" w:rsidP="00F54364">
      <w:pPr>
        <w:pStyle w:val="ListParagraph"/>
        <w:numPr>
          <w:ilvl w:val="2"/>
          <w:numId w:val="1"/>
        </w:numPr>
        <w:tabs>
          <w:tab w:val="clear" w:pos="1980"/>
        </w:tabs>
        <w:ind w:left="1440"/>
        <w:rPr>
          <w:sz w:val="22"/>
          <w:szCs w:val="22"/>
        </w:rPr>
      </w:pPr>
      <w:r>
        <w:rPr>
          <w:sz w:val="22"/>
          <w:szCs w:val="22"/>
        </w:rPr>
        <w:t>Heather Newkirk</w:t>
      </w:r>
      <w:r w:rsidRPr="0081574E">
        <w:rPr>
          <w:sz w:val="22"/>
          <w:szCs w:val="22"/>
        </w:rPr>
        <w:tab/>
      </w:r>
      <w:r w:rsidRPr="0081574E">
        <w:rPr>
          <w:sz w:val="22"/>
          <w:szCs w:val="22"/>
        </w:rPr>
        <w:tab/>
      </w:r>
      <w:r>
        <w:rPr>
          <w:sz w:val="22"/>
          <w:szCs w:val="22"/>
        </w:rPr>
        <w:t>Tutor</w:t>
      </w:r>
      <w:r>
        <w:rPr>
          <w:sz w:val="22"/>
          <w:szCs w:val="22"/>
        </w:rPr>
        <w:tab/>
      </w:r>
      <w:r>
        <w:rPr>
          <w:sz w:val="22"/>
          <w:szCs w:val="22"/>
        </w:rPr>
        <w:tab/>
      </w:r>
      <w:r w:rsidRPr="0081574E">
        <w:rPr>
          <w:sz w:val="22"/>
          <w:szCs w:val="22"/>
        </w:rPr>
        <w:tab/>
      </w:r>
      <w:r w:rsidRPr="0081574E">
        <w:rPr>
          <w:sz w:val="22"/>
          <w:szCs w:val="22"/>
        </w:rPr>
        <w:tab/>
      </w:r>
    </w:p>
    <w:p w:rsidR="00F54364" w:rsidRDefault="00F54364" w:rsidP="00F54364">
      <w:pPr>
        <w:pStyle w:val="ListParagraph"/>
        <w:rPr>
          <w:sz w:val="22"/>
          <w:szCs w:val="22"/>
        </w:rPr>
      </w:pPr>
    </w:p>
    <w:p w:rsidR="000E7D6C" w:rsidRPr="00094C76" w:rsidRDefault="00A74BFF" w:rsidP="000E7D6C">
      <w:pPr>
        <w:pStyle w:val="ListParagraph"/>
        <w:numPr>
          <w:ilvl w:val="1"/>
          <w:numId w:val="1"/>
        </w:numPr>
        <w:tabs>
          <w:tab w:val="clear" w:pos="1260"/>
          <w:tab w:val="num" w:pos="720"/>
        </w:tabs>
        <w:ind w:left="720"/>
        <w:rPr>
          <w:sz w:val="22"/>
          <w:szCs w:val="22"/>
        </w:rPr>
      </w:pPr>
      <w:r>
        <w:rPr>
          <w:sz w:val="22"/>
          <w:szCs w:val="22"/>
        </w:rPr>
        <w:t>A</w:t>
      </w:r>
      <w:r w:rsidR="000E7D6C" w:rsidRPr="00094C76">
        <w:rPr>
          <w:sz w:val="22"/>
          <w:szCs w:val="22"/>
        </w:rPr>
        <w:t>ccept</w:t>
      </w:r>
      <w:r>
        <w:rPr>
          <w:sz w:val="22"/>
          <w:szCs w:val="22"/>
        </w:rPr>
        <w:t>ed</w:t>
      </w:r>
      <w:r w:rsidR="000E7D6C" w:rsidRPr="00094C76">
        <w:rPr>
          <w:sz w:val="22"/>
          <w:szCs w:val="22"/>
        </w:rPr>
        <w:t xml:space="preserve"> the following resignatio</w:t>
      </w:r>
      <w:r w:rsidR="004B3A96">
        <w:rPr>
          <w:sz w:val="22"/>
          <w:szCs w:val="22"/>
        </w:rPr>
        <w:t>ns effective the end of the 2021</w:t>
      </w:r>
      <w:r w:rsidR="005B6926">
        <w:rPr>
          <w:sz w:val="22"/>
          <w:szCs w:val="22"/>
        </w:rPr>
        <w:t>-</w:t>
      </w:r>
      <w:r w:rsidR="004B3A96">
        <w:rPr>
          <w:sz w:val="22"/>
          <w:szCs w:val="22"/>
        </w:rPr>
        <w:t>22</w:t>
      </w:r>
      <w:r w:rsidR="000E7D6C" w:rsidRPr="00094C76">
        <w:rPr>
          <w:sz w:val="22"/>
          <w:szCs w:val="22"/>
        </w:rPr>
        <w:t xml:space="preserve"> school year unless otherwise noted.</w:t>
      </w:r>
    </w:p>
    <w:p w:rsidR="004B1D6A" w:rsidRDefault="005C70FE" w:rsidP="00C507A9">
      <w:pPr>
        <w:pStyle w:val="ListParagraph"/>
        <w:numPr>
          <w:ilvl w:val="1"/>
          <w:numId w:val="7"/>
        </w:numPr>
        <w:spacing w:before="120"/>
        <w:ind w:left="1440"/>
        <w:rPr>
          <w:sz w:val="22"/>
          <w:szCs w:val="22"/>
        </w:rPr>
      </w:pPr>
      <w:r>
        <w:rPr>
          <w:sz w:val="22"/>
          <w:szCs w:val="22"/>
        </w:rPr>
        <w:t>Barb Butler</w:t>
      </w:r>
      <w:r w:rsidR="00F818C8">
        <w:rPr>
          <w:sz w:val="22"/>
          <w:szCs w:val="22"/>
        </w:rPr>
        <w:t xml:space="preserve">, </w:t>
      </w:r>
      <w:r>
        <w:rPr>
          <w:sz w:val="22"/>
          <w:szCs w:val="22"/>
        </w:rPr>
        <w:t>Paraprofessional – ED/Autism.</w:t>
      </w:r>
    </w:p>
    <w:p w:rsidR="00961639" w:rsidRDefault="005C70FE" w:rsidP="00215AF5">
      <w:pPr>
        <w:pStyle w:val="ListParagraph"/>
        <w:numPr>
          <w:ilvl w:val="1"/>
          <w:numId w:val="7"/>
        </w:numPr>
        <w:ind w:left="1440"/>
        <w:rPr>
          <w:sz w:val="22"/>
          <w:szCs w:val="22"/>
        </w:rPr>
      </w:pPr>
      <w:r>
        <w:rPr>
          <w:sz w:val="22"/>
          <w:szCs w:val="22"/>
        </w:rPr>
        <w:t>Sheila Core</w:t>
      </w:r>
      <w:r w:rsidR="00961639">
        <w:rPr>
          <w:sz w:val="22"/>
          <w:szCs w:val="22"/>
        </w:rPr>
        <w:t xml:space="preserve">, </w:t>
      </w:r>
      <w:r>
        <w:rPr>
          <w:sz w:val="22"/>
          <w:szCs w:val="22"/>
        </w:rPr>
        <w:t>School Psychologist</w:t>
      </w:r>
      <w:r w:rsidR="00961639">
        <w:rPr>
          <w:sz w:val="22"/>
          <w:szCs w:val="22"/>
        </w:rPr>
        <w:t>.</w:t>
      </w:r>
    </w:p>
    <w:p w:rsidR="00DC1C49" w:rsidRDefault="00DC1C49" w:rsidP="00215AF5">
      <w:pPr>
        <w:pStyle w:val="ListParagraph"/>
        <w:numPr>
          <w:ilvl w:val="1"/>
          <w:numId w:val="7"/>
        </w:numPr>
        <w:ind w:left="1440"/>
        <w:rPr>
          <w:sz w:val="22"/>
          <w:szCs w:val="22"/>
        </w:rPr>
      </w:pPr>
      <w:r>
        <w:rPr>
          <w:sz w:val="22"/>
          <w:szCs w:val="22"/>
        </w:rPr>
        <w:t>Angie Hackley, Mental Health Therapist.</w:t>
      </w:r>
    </w:p>
    <w:p w:rsidR="004802F6" w:rsidRDefault="005C70FE" w:rsidP="00215AF5">
      <w:pPr>
        <w:pStyle w:val="ListParagraph"/>
        <w:numPr>
          <w:ilvl w:val="1"/>
          <w:numId w:val="7"/>
        </w:numPr>
        <w:ind w:left="1440"/>
        <w:rPr>
          <w:sz w:val="22"/>
          <w:szCs w:val="22"/>
        </w:rPr>
      </w:pPr>
      <w:r>
        <w:rPr>
          <w:sz w:val="22"/>
          <w:szCs w:val="22"/>
        </w:rPr>
        <w:t>Karena Lange</w:t>
      </w:r>
      <w:r w:rsidR="004802F6">
        <w:rPr>
          <w:sz w:val="22"/>
          <w:szCs w:val="22"/>
        </w:rPr>
        <w:t xml:space="preserve">, </w:t>
      </w:r>
      <w:r>
        <w:rPr>
          <w:sz w:val="22"/>
          <w:szCs w:val="22"/>
        </w:rPr>
        <w:t>Paraprofessional – As-Needed</w:t>
      </w:r>
      <w:r w:rsidR="004802F6">
        <w:rPr>
          <w:sz w:val="22"/>
          <w:szCs w:val="22"/>
        </w:rPr>
        <w:t>.</w:t>
      </w:r>
    </w:p>
    <w:p w:rsidR="00961639" w:rsidRDefault="005C70FE" w:rsidP="00215AF5">
      <w:pPr>
        <w:pStyle w:val="ListParagraph"/>
        <w:numPr>
          <w:ilvl w:val="1"/>
          <w:numId w:val="7"/>
        </w:numPr>
        <w:ind w:left="1440"/>
        <w:rPr>
          <w:sz w:val="22"/>
          <w:szCs w:val="22"/>
        </w:rPr>
      </w:pPr>
      <w:r>
        <w:rPr>
          <w:sz w:val="22"/>
          <w:szCs w:val="22"/>
        </w:rPr>
        <w:t>Polly Long</w:t>
      </w:r>
      <w:r w:rsidR="00961639">
        <w:rPr>
          <w:sz w:val="22"/>
          <w:szCs w:val="22"/>
        </w:rPr>
        <w:t xml:space="preserve">, </w:t>
      </w:r>
      <w:r>
        <w:rPr>
          <w:sz w:val="22"/>
          <w:szCs w:val="22"/>
        </w:rPr>
        <w:t>School Psychologist</w:t>
      </w:r>
      <w:r w:rsidR="00961639">
        <w:rPr>
          <w:sz w:val="22"/>
          <w:szCs w:val="22"/>
        </w:rPr>
        <w:t>.</w:t>
      </w:r>
    </w:p>
    <w:p w:rsidR="005C70FE" w:rsidRDefault="005C70FE" w:rsidP="00215AF5">
      <w:pPr>
        <w:pStyle w:val="ListParagraph"/>
        <w:numPr>
          <w:ilvl w:val="1"/>
          <w:numId w:val="7"/>
        </w:numPr>
        <w:ind w:left="1440"/>
        <w:rPr>
          <w:sz w:val="22"/>
          <w:szCs w:val="22"/>
        </w:rPr>
      </w:pPr>
      <w:r>
        <w:rPr>
          <w:sz w:val="22"/>
          <w:szCs w:val="22"/>
        </w:rPr>
        <w:t>Betsy Markley, Paraprofessional – ED/Autism.</w:t>
      </w:r>
    </w:p>
    <w:p w:rsidR="005C70FE" w:rsidRDefault="005C70FE" w:rsidP="00215AF5">
      <w:pPr>
        <w:pStyle w:val="ListParagraph"/>
        <w:numPr>
          <w:ilvl w:val="1"/>
          <w:numId w:val="7"/>
        </w:numPr>
        <w:ind w:left="1440"/>
        <w:rPr>
          <w:sz w:val="22"/>
          <w:szCs w:val="22"/>
        </w:rPr>
      </w:pPr>
      <w:r>
        <w:rPr>
          <w:sz w:val="22"/>
          <w:szCs w:val="22"/>
        </w:rPr>
        <w:t>Heather Newkirk, Paraprofessional.</w:t>
      </w:r>
    </w:p>
    <w:p w:rsidR="00C507A9" w:rsidRDefault="00C507A9" w:rsidP="00215AF5">
      <w:pPr>
        <w:pStyle w:val="ListParagraph"/>
        <w:numPr>
          <w:ilvl w:val="1"/>
          <w:numId w:val="7"/>
        </w:numPr>
        <w:ind w:left="1440"/>
        <w:rPr>
          <w:sz w:val="22"/>
          <w:szCs w:val="22"/>
        </w:rPr>
      </w:pPr>
      <w:r>
        <w:rPr>
          <w:sz w:val="22"/>
          <w:szCs w:val="22"/>
        </w:rPr>
        <w:t>Preston Shields, Paraprofessional – ED/Autism – As-Needed.</w:t>
      </w:r>
    </w:p>
    <w:p w:rsidR="005C70FE" w:rsidRDefault="005C70FE" w:rsidP="00215AF5">
      <w:pPr>
        <w:pStyle w:val="ListParagraph"/>
        <w:numPr>
          <w:ilvl w:val="1"/>
          <w:numId w:val="7"/>
        </w:numPr>
        <w:ind w:left="1440"/>
        <w:rPr>
          <w:sz w:val="22"/>
          <w:szCs w:val="22"/>
        </w:rPr>
      </w:pPr>
      <w:r>
        <w:rPr>
          <w:sz w:val="22"/>
          <w:szCs w:val="22"/>
        </w:rPr>
        <w:t>Chris Stacy, MD/ED Intervention Specialist.</w:t>
      </w:r>
    </w:p>
    <w:p w:rsidR="00384FB5" w:rsidRDefault="005C70FE" w:rsidP="00AB7222">
      <w:pPr>
        <w:pStyle w:val="ListParagraph"/>
        <w:numPr>
          <w:ilvl w:val="1"/>
          <w:numId w:val="7"/>
        </w:numPr>
        <w:ind w:left="1440"/>
        <w:rPr>
          <w:sz w:val="22"/>
          <w:szCs w:val="22"/>
        </w:rPr>
      </w:pPr>
      <w:r>
        <w:rPr>
          <w:sz w:val="22"/>
          <w:szCs w:val="22"/>
        </w:rPr>
        <w:t>Amy Steider, Paraprofessional – ED/Autism.</w:t>
      </w:r>
    </w:p>
    <w:p w:rsidR="00AB7222" w:rsidRPr="00AB7222" w:rsidRDefault="00AB7222" w:rsidP="00AB7222">
      <w:pPr>
        <w:ind w:left="1080"/>
        <w:rPr>
          <w:sz w:val="22"/>
          <w:szCs w:val="22"/>
        </w:rPr>
      </w:pPr>
      <w:r>
        <w:rPr>
          <w:sz w:val="22"/>
          <w:szCs w:val="22"/>
        </w:rPr>
        <w:t>11.</w:t>
      </w:r>
      <w:r w:rsidRPr="00AB7222">
        <w:rPr>
          <w:sz w:val="22"/>
          <w:szCs w:val="22"/>
        </w:rPr>
        <w:tab/>
        <w:t>Jesse Beery, Program Float.</w:t>
      </w:r>
    </w:p>
    <w:p w:rsidR="00AB7222" w:rsidRPr="00AB7222" w:rsidRDefault="00AB7222" w:rsidP="00AB7222">
      <w:pPr>
        <w:ind w:left="1080"/>
        <w:rPr>
          <w:sz w:val="22"/>
          <w:szCs w:val="22"/>
        </w:rPr>
      </w:pPr>
      <w:r>
        <w:rPr>
          <w:sz w:val="22"/>
          <w:szCs w:val="22"/>
        </w:rPr>
        <w:t>1</w:t>
      </w:r>
      <w:r w:rsidRPr="00AB7222">
        <w:rPr>
          <w:sz w:val="22"/>
          <w:szCs w:val="22"/>
        </w:rPr>
        <w:t>2.</w:t>
      </w:r>
      <w:r w:rsidRPr="00AB7222">
        <w:rPr>
          <w:sz w:val="22"/>
          <w:szCs w:val="22"/>
        </w:rPr>
        <w:tab/>
        <w:t xml:space="preserve">Connie Lollo, Job Coach.  She will continue her Program Assistant position at the revised </w:t>
      </w:r>
      <w:r>
        <w:rPr>
          <w:sz w:val="22"/>
          <w:szCs w:val="22"/>
        </w:rPr>
        <w:t xml:space="preserve">    </w:t>
      </w:r>
      <w:r w:rsidRPr="00AB7222">
        <w:rPr>
          <w:sz w:val="22"/>
          <w:szCs w:val="22"/>
        </w:rPr>
        <w:t>number of days.</w:t>
      </w:r>
    </w:p>
    <w:p w:rsidR="00384FB5" w:rsidRPr="00A74BFF" w:rsidRDefault="00384FB5" w:rsidP="00A74BFF">
      <w:pPr>
        <w:rPr>
          <w:sz w:val="22"/>
          <w:szCs w:val="22"/>
        </w:rPr>
      </w:pPr>
    </w:p>
    <w:p w:rsidR="009450B4" w:rsidRDefault="00A74BFF" w:rsidP="009450B4">
      <w:pPr>
        <w:pStyle w:val="ListParagraph"/>
        <w:numPr>
          <w:ilvl w:val="1"/>
          <w:numId w:val="1"/>
        </w:numPr>
        <w:tabs>
          <w:tab w:val="clear" w:pos="1260"/>
        </w:tabs>
        <w:ind w:left="720"/>
        <w:rPr>
          <w:sz w:val="22"/>
          <w:szCs w:val="22"/>
        </w:rPr>
      </w:pPr>
      <w:r>
        <w:rPr>
          <w:sz w:val="22"/>
          <w:szCs w:val="22"/>
        </w:rPr>
        <w:lastRenderedPageBreak/>
        <w:t>A</w:t>
      </w:r>
      <w:r w:rsidR="009450B4">
        <w:rPr>
          <w:sz w:val="22"/>
          <w:szCs w:val="22"/>
        </w:rPr>
        <w:t>mend</w:t>
      </w:r>
      <w:r>
        <w:rPr>
          <w:sz w:val="22"/>
          <w:szCs w:val="22"/>
        </w:rPr>
        <w:t>ed</w:t>
      </w:r>
      <w:r w:rsidR="009450B4">
        <w:rPr>
          <w:sz w:val="22"/>
          <w:szCs w:val="22"/>
        </w:rPr>
        <w:t xml:space="preserve"> the </w:t>
      </w:r>
      <w:r w:rsidR="00F818C8">
        <w:rPr>
          <w:sz w:val="22"/>
          <w:szCs w:val="22"/>
        </w:rPr>
        <w:t>following contracts for the 2022-23</w:t>
      </w:r>
      <w:r w:rsidR="009450B4">
        <w:rPr>
          <w:sz w:val="22"/>
          <w:szCs w:val="22"/>
        </w:rPr>
        <w:t xml:space="preserve"> school year.</w:t>
      </w:r>
    </w:p>
    <w:p w:rsidR="00426564" w:rsidRDefault="005C70FE" w:rsidP="009450B4">
      <w:pPr>
        <w:pStyle w:val="ListParagraph"/>
        <w:numPr>
          <w:ilvl w:val="0"/>
          <w:numId w:val="14"/>
        </w:numPr>
        <w:spacing w:before="120"/>
        <w:ind w:left="1440"/>
        <w:rPr>
          <w:sz w:val="22"/>
          <w:szCs w:val="22"/>
        </w:rPr>
      </w:pPr>
      <w:r>
        <w:rPr>
          <w:sz w:val="22"/>
          <w:szCs w:val="22"/>
        </w:rPr>
        <w:t>Chrissie Hinshaw</w:t>
      </w:r>
      <w:r w:rsidR="00426564">
        <w:rPr>
          <w:sz w:val="22"/>
          <w:szCs w:val="22"/>
        </w:rPr>
        <w:t xml:space="preserve">, </w:t>
      </w:r>
      <w:r w:rsidR="00F818C8">
        <w:rPr>
          <w:sz w:val="22"/>
          <w:szCs w:val="22"/>
        </w:rPr>
        <w:t>School Psychologist</w:t>
      </w:r>
      <w:r w:rsidR="009B1A53">
        <w:rPr>
          <w:sz w:val="22"/>
          <w:szCs w:val="22"/>
        </w:rPr>
        <w:t>;</w:t>
      </w:r>
      <w:r w:rsidR="00426564">
        <w:rPr>
          <w:sz w:val="22"/>
          <w:szCs w:val="22"/>
        </w:rPr>
        <w:t xml:space="preserve"> </w:t>
      </w:r>
      <w:r w:rsidR="009B1A53">
        <w:rPr>
          <w:sz w:val="22"/>
          <w:szCs w:val="22"/>
        </w:rPr>
        <w:t>from an As-Needed contract to a Regular contract for 80 days</w:t>
      </w:r>
      <w:r w:rsidR="00F818C8">
        <w:rPr>
          <w:sz w:val="22"/>
          <w:szCs w:val="22"/>
        </w:rPr>
        <w:t>.</w:t>
      </w:r>
    </w:p>
    <w:p w:rsidR="009B1A53" w:rsidRDefault="009B1A53" w:rsidP="009B1A53">
      <w:pPr>
        <w:pStyle w:val="ListParagraph"/>
        <w:numPr>
          <w:ilvl w:val="0"/>
          <w:numId w:val="14"/>
        </w:numPr>
        <w:ind w:left="1440"/>
        <w:rPr>
          <w:sz w:val="22"/>
          <w:szCs w:val="22"/>
        </w:rPr>
      </w:pPr>
      <w:r>
        <w:rPr>
          <w:sz w:val="22"/>
          <w:szCs w:val="22"/>
        </w:rPr>
        <w:t>Denise Jones, Special Education Curriculum Specialist; from a 1 year contract to a 2 year contract.</w:t>
      </w:r>
    </w:p>
    <w:p w:rsidR="009B1A53" w:rsidRDefault="009B1A53" w:rsidP="009B1A53">
      <w:pPr>
        <w:pStyle w:val="ListParagraph"/>
        <w:numPr>
          <w:ilvl w:val="0"/>
          <w:numId w:val="14"/>
        </w:numPr>
        <w:ind w:left="1440"/>
        <w:rPr>
          <w:sz w:val="22"/>
          <w:szCs w:val="22"/>
        </w:rPr>
      </w:pPr>
      <w:r>
        <w:rPr>
          <w:sz w:val="22"/>
          <w:szCs w:val="22"/>
        </w:rPr>
        <w:t>Connie Lollo, Program Assistant; from Program Assistant for 115 days and Job Coach for 85 days to Program Assistant for 200 days.</w:t>
      </w:r>
    </w:p>
    <w:p w:rsidR="009B1A53" w:rsidRDefault="009B1A53" w:rsidP="009B1A53">
      <w:pPr>
        <w:pStyle w:val="ListParagraph"/>
        <w:numPr>
          <w:ilvl w:val="0"/>
          <w:numId w:val="14"/>
        </w:numPr>
        <w:ind w:left="1440"/>
        <w:rPr>
          <w:sz w:val="22"/>
          <w:szCs w:val="22"/>
        </w:rPr>
      </w:pPr>
      <w:r>
        <w:rPr>
          <w:sz w:val="22"/>
          <w:szCs w:val="22"/>
        </w:rPr>
        <w:t>Molly Meadows; from Paraprofessional – As-Needed to Paraprofessional – ED/Autism.</w:t>
      </w:r>
    </w:p>
    <w:p w:rsidR="009B1A53" w:rsidRDefault="009B1A53" w:rsidP="009B1A53">
      <w:pPr>
        <w:pStyle w:val="ListParagraph"/>
        <w:numPr>
          <w:ilvl w:val="0"/>
          <w:numId w:val="14"/>
        </w:numPr>
        <w:ind w:left="1440"/>
        <w:rPr>
          <w:sz w:val="22"/>
          <w:szCs w:val="22"/>
        </w:rPr>
      </w:pPr>
      <w:r>
        <w:rPr>
          <w:sz w:val="22"/>
          <w:szCs w:val="22"/>
        </w:rPr>
        <w:t>Brittnay Mills; from Paraprofessional – ED/Autism – As-Needed, Level 17 to Paraprofessional – As-Needed, Level 20.</w:t>
      </w:r>
    </w:p>
    <w:p w:rsidR="00C507A9" w:rsidRPr="00C507A9" w:rsidRDefault="009B1A53" w:rsidP="00C507A9">
      <w:pPr>
        <w:pStyle w:val="ListParagraph"/>
        <w:numPr>
          <w:ilvl w:val="0"/>
          <w:numId w:val="14"/>
        </w:numPr>
        <w:ind w:left="1440"/>
        <w:rPr>
          <w:sz w:val="22"/>
          <w:szCs w:val="22"/>
        </w:rPr>
      </w:pPr>
      <w:r w:rsidRPr="00C507A9">
        <w:rPr>
          <w:sz w:val="22"/>
          <w:szCs w:val="22"/>
        </w:rPr>
        <w:t xml:space="preserve">Alison Mroczowski, School Psychologist; </w:t>
      </w:r>
      <w:r w:rsidR="00C507A9" w:rsidRPr="00C507A9">
        <w:rPr>
          <w:sz w:val="22"/>
          <w:szCs w:val="22"/>
        </w:rPr>
        <w:t>from an As-Needed contract to a Regular contract for 80 days.</w:t>
      </w:r>
    </w:p>
    <w:p w:rsidR="00AB7222" w:rsidRDefault="00C507A9" w:rsidP="00AB7222">
      <w:pPr>
        <w:pStyle w:val="ListParagraph"/>
        <w:numPr>
          <w:ilvl w:val="0"/>
          <w:numId w:val="14"/>
        </w:numPr>
        <w:ind w:left="1440"/>
        <w:rPr>
          <w:sz w:val="22"/>
          <w:szCs w:val="22"/>
        </w:rPr>
      </w:pPr>
      <w:r>
        <w:rPr>
          <w:sz w:val="22"/>
          <w:szCs w:val="22"/>
        </w:rPr>
        <w:t>Abby Superchi, Mental Health Therapist; from 114 days to 188 days.</w:t>
      </w:r>
    </w:p>
    <w:p w:rsidR="00AB7222" w:rsidRPr="00AB7222" w:rsidRDefault="00AB7222" w:rsidP="00AB7222">
      <w:pPr>
        <w:pStyle w:val="ListParagraph"/>
        <w:numPr>
          <w:ilvl w:val="0"/>
          <w:numId w:val="14"/>
        </w:numPr>
        <w:ind w:left="1440"/>
        <w:rPr>
          <w:sz w:val="22"/>
          <w:szCs w:val="22"/>
        </w:rPr>
      </w:pPr>
      <w:r w:rsidRPr="00AB7222">
        <w:rPr>
          <w:sz w:val="22"/>
          <w:szCs w:val="22"/>
        </w:rPr>
        <w:t>Ollivia Barlage; from Nurse - As-Needed with a 1-year contract to Nurse with a 2-year contract for 188 days.</w:t>
      </w:r>
    </w:p>
    <w:p w:rsidR="00CA3719" w:rsidRDefault="00CA3719" w:rsidP="001A42B5">
      <w:pPr>
        <w:pStyle w:val="ListParagraph"/>
        <w:rPr>
          <w:sz w:val="22"/>
          <w:szCs w:val="22"/>
        </w:rPr>
      </w:pPr>
    </w:p>
    <w:p w:rsidR="00C2734D" w:rsidRPr="009C1324" w:rsidRDefault="00A74BFF" w:rsidP="00C2734D">
      <w:pPr>
        <w:pStyle w:val="ListParagraph"/>
        <w:numPr>
          <w:ilvl w:val="1"/>
          <w:numId w:val="1"/>
        </w:numPr>
        <w:tabs>
          <w:tab w:val="clear" w:pos="1260"/>
        </w:tabs>
        <w:spacing w:after="120"/>
        <w:ind w:left="720"/>
        <w:rPr>
          <w:sz w:val="22"/>
          <w:szCs w:val="22"/>
        </w:rPr>
      </w:pPr>
      <w:r>
        <w:rPr>
          <w:sz w:val="22"/>
          <w:szCs w:val="22"/>
        </w:rPr>
        <w:t>E</w:t>
      </w:r>
      <w:r w:rsidR="00C2734D" w:rsidRPr="00A749F8">
        <w:rPr>
          <w:sz w:val="22"/>
          <w:szCs w:val="22"/>
        </w:rPr>
        <w:t>mploy</w:t>
      </w:r>
      <w:r>
        <w:rPr>
          <w:sz w:val="22"/>
          <w:szCs w:val="22"/>
        </w:rPr>
        <w:t>ed</w:t>
      </w:r>
      <w:r w:rsidR="00C2734D" w:rsidRPr="00A749F8">
        <w:rPr>
          <w:sz w:val="22"/>
          <w:szCs w:val="22"/>
        </w:rPr>
        <w:t xml:space="preserve"> the following individual(s) for the 20</w:t>
      </w:r>
      <w:r w:rsidR="00341432">
        <w:rPr>
          <w:sz w:val="22"/>
          <w:szCs w:val="22"/>
        </w:rPr>
        <w:t>22</w:t>
      </w:r>
      <w:r w:rsidR="00C2734D" w:rsidRPr="00A749F8">
        <w:rPr>
          <w:sz w:val="22"/>
          <w:szCs w:val="22"/>
        </w:rPr>
        <w:t>-20</w:t>
      </w:r>
      <w:r w:rsidR="00C2734D">
        <w:rPr>
          <w:sz w:val="22"/>
          <w:szCs w:val="22"/>
        </w:rPr>
        <w:t>2</w:t>
      </w:r>
      <w:r w:rsidR="00341432">
        <w:rPr>
          <w:sz w:val="22"/>
          <w:szCs w:val="22"/>
        </w:rPr>
        <w:t>3</w:t>
      </w:r>
      <w:r w:rsidR="00C2734D" w:rsidRPr="00A749F8">
        <w:rPr>
          <w:sz w:val="22"/>
          <w:szCs w:val="22"/>
        </w:rPr>
        <w:t xml:space="preserve"> school year pending proper licensure and appropriate background check(s).</w:t>
      </w: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3737"/>
      </w:tblGrid>
      <w:tr w:rsidR="00A74BFF" w:rsidTr="00A74BFF">
        <w:trPr>
          <w:trHeight w:val="576"/>
        </w:trPr>
        <w:tc>
          <w:tcPr>
            <w:tcW w:w="3336" w:type="dxa"/>
          </w:tcPr>
          <w:p w:rsidR="00A74BFF" w:rsidRPr="00E9743D" w:rsidRDefault="00A74BFF" w:rsidP="00C2734D">
            <w:pPr>
              <w:pStyle w:val="ListParagraph"/>
              <w:numPr>
                <w:ilvl w:val="0"/>
                <w:numId w:val="19"/>
              </w:numPr>
              <w:ind w:left="345"/>
              <w:rPr>
                <w:sz w:val="22"/>
                <w:szCs w:val="22"/>
              </w:rPr>
            </w:pPr>
            <w:r>
              <w:rPr>
                <w:sz w:val="22"/>
                <w:szCs w:val="22"/>
              </w:rPr>
              <w:t>Sydney Crace</w:t>
            </w:r>
          </w:p>
          <w:p w:rsidR="00A74BFF" w:rsidRPr="005E5846" w:rsidRDefault="00A74BFF" w:rsidP="00B43482">
            <w:pPr>
              <w:pStyle w:val="ListParagraph"/>
              <w:ind w:left="345"/>
              <w:rPr>
                <w:sz w:val="22"/>
                <w:szCs w:val="22"/>
              </w:rPr>
            </w:pPr>
            <w:r>
              <w:rPr>
                <w:sz w:val="22"/>
                <w:szCs w:val="22"/>
              </w:rPr>
              <w:t>1 year contract</w:t>
            </w:r>
          </w:p>
        </w:tc>
        <w:tc>
          <w:tcPr>
            <w:tcW w:w="3737" w:type="dxa"/>
          </w:tcPr>
          <w:p w:rsidR="00A74BFF" w:rsidRDefault="00A74BFF" w:rsidP="00B43482">
            <w:pPr>
              <w:rPr>
                <w:sz w:val="22"/>
                <w:szCs w:val="22"/>
              </w:rPr>
            </w:pPr>
            <w:r>
              <w:rPr>
                <w:sz w:val="22"/>
                <w:szCs w:val="22"/>
              </w:rPr>
              <w:t>Paraprofessional</w:t>
            </w:r>
          </w:p>
          <w:p w:rsidR="00A74BFF" w:rsidRDefault="00A74BFF" w:rsidP="00C507A9">
            <w:pPr>
              <w:rPr>
                <w:sz w:val="22"/>
                <w:szCs w:val="22"/>
              </w:rPr>
            </w:pPr>
            <w:r>
              <w:rPr>
                <w:sz w:val="22"/>
                <w:szCs w:val="22"/>
              </w:rPr>
              <w:t>August 1, 2022</w:t>
            </w:r>
          </w:p>
        </w:tc>
      </w:tr>
      <w:tr w:rsidR="00A74BFF" w:rsidTr="00A74BFF">
        <w:trPr>
          <w:trHeight w:val="576"/>
        </w:trPr>
        <w:tc>
          <w:tcPr>
            <w:tcW w:w="3336" w:type="dxa"/>
          </w:tcPr>
          <w:p w:rsidR="00A74BFF" w:rsidRPr="00E9743D" w:rsidRDefault="00A74BFF" w:rsidP="00591740">
            <w:pPr>
              <w:pStyle w:val="ListParagraph"/>
              <w:numPr>
                <w:ilvl w:val="0"/>
                <w:numId w:val="19"/>
              </w:numPr>
              <w:ind w:left="345"/>
              <w:rPr>
                <w:sz w:val="22"/>
                <w:szCs w:val="22"/>
              </w:rPr>
            </w:pPr>
            <w:r>
              <w:rPr>
                <w:sz w:val="22"/>
                <w:szCs w:val="22"/>
              </w:rPr>
              <w:t>Kelly Eckhart</w:t>
            </w:r>
          </w:p>
          <w:p w:rsidR="00A74BFF" w:rsidRPr="005E5846" w:rsidRDefault="00A74BFF" w:rsidP="00591740">
            <w:pPr>
              <w:pStyle w:val="ListParagraph"/>
              <w:ind w:left="345"/>
              <w:rPr>
                <w:sz w:val="22"/>
                <w:szCs w:val="22"/>
              </w:rPr>
            </w:pPr>
            <w:r>
              <w:rPr>
                <w:sz w:val="22"/>
                <w:szCs w:val="22"/>
              </w:rPr>
              <w:t>1 year contract</w:t>
            </w:r>
          </w:p>
        </w:tc>
        <w:tc>
          <w:tcPr>
            <w:tcW w:w="3737" w:type="dxa"/>
          </w:tcPr>
          <w:p w:rsidR="00A74BFF" w:rsidRDefault="00A74BFF" w:rsidP="00591740">
            <w:pPr>
              <w:rPr>
                <w:sz w:val="22"/>
                <w:szCs w:val="22"/>
              </w:rPr>
            </w:pPr>
            <w:r>
              <w:rPr>
                <w:sz w:val="22"/>
                <w:szCs w:val="22"/>
              </w:rPr>
              <w:t>Paraprofessional – As-Needed</w:t>
            </w:r>
          </w:p>
          <w:p w:rsidR="00A74BFF" w:rsidRDefault="00A74BFF" w:rsidP="00384FB5">
            <w:pPr>
              <w:rPr>
                <w:sz w:val="22"/>
                <w:szCs w:val="22"/>
              </w:rPr>
            </w:pPr>
            <w:r>
              <w:rPr>
                <w:sz w:val="22"/>
                <w:szCs w:val="22"/>
              </w:rPr>
              <w:t>August 1, 2022</w:t>
            </w:r>
          </w:p>
        </w:tc>
      </w:tr>
      <w:tr w:rsidR="00A74BFF" w:rsidTr="00A74BFF">
        <w:trPr>
          <w:trHeight w:val="576"/>
        </w:trPr>
        <w:tc>
          <w:tcPr>
            <w:tcW w:w="3336" w:type="dxa"/>
          </w:tcPr>
          <w:p w:rsidR="00A74BFF" w:rsidRDefault="00A74BFF" w:rsidP="00591740">
            <w:pPr>
              <w:pStyle w:val="ListParagraph"/>
              <w:numPr>
                <w:ilvl w:val="0"/>
                <w:numId w:val="19"/>
              </w:numPr>
              <w:ind w:left="345"/>
              <w:rPr>
                <w:sz w:val="22"/>
                <w:szCs w:val="22"/>
              </w:rPr>
            </w:pPr>
            <w:r>
              <w:rPr>
                <w:sz w:val="22"/>
                <w:szCs w:val="22"/>
              </w:rPr>
              <w:t>Allison Fernander</w:t>
            </w:r>
          </w:p>
          <w:p w:rsidR="00A74BFF" w:rsidRDefault="00A74BFF" w:rsidP="0081574E">
            <w:pPr>
              <w:pStyle w:val="ListParagraph"/>
              <w:ind w:left="345"/>
              <w:rPr>
                <w:sz w:val="22"/>
                <w:szCs w:val="22"/>
              </w:rPr>
            </w:pPr>
            <w:r>
              <w:rPr>
                <w:sz w:val="22"/>
                <w:szCs w:val="22"/>
              </w:rPr>
              <w:t>1 year contract</w:t>
            </w:r>
          </w:p>
        </w:tc>
        <w:tc>
          <w:tcPr>
            <w:tcW w:w="3737" w:type="dxa"/>
          </w:tcPr>
          <w:p w:rsidR="00A74BFF" w:rsidRDefault="00A74BFF" w:rsidP="00591740">
            <w:pPr>
              <w:rPr>
                <w:sz w:val="22"/>
                <w:szCs w:val="22"/>
              </w:rPr>
            </w:pPr>
            <w:r>
              <w:rPr>
                <w:sz w:val="22"/>
                <w:szCs w:val="22"/>
              </w:rPr>
              <w:t>School Psychologist</w:t>
            </w:r>
          </w:p>
          <w:p w:rsidR="00A74BFF" w:rsidRDefault="00A74BFF" w:rsidP="00C507A9">
            <w:pPr>
              <w:rPr>
                <w:sz w:val="22"/>
                <w:szCs w:val="22"/>
              </w:rPr>
            </w:pPr>
            <w:r>
              <w:rPr>
                <w:sz w:val="22"/>
                <w:szCs w:val="22"/>
              </w:rPr>
              <w:t>August 1, 2022</w:t>
            </w:r>
          </w:p>
        </w:tc>
      </w:tr>
      <w:tr w:rsidR="00A74BFF" w:rsidTr="00A74BFF">
        <w:trPr>
          <w:trHeight w:val="576"/>
        </w:trPr>
        <w:tc>
          <w:tcPr>
            <w:tcW w:w="3336" w:type="dxa"/>
          </w:tcPr>
          <w:p w:rsidR="00A74BFF" w:rsidRPr="00E9743D" w:rsidRDefault="00A74BFF" w:rsidP="00591740">
            <w:pPr>
              <w:pStyle w:val="ListParagraph"/>
              <w:numPr>
                <w:ilvl w:val="0"/>
                <w:numId w:val="19"/>
              </w:numPr>
              <w:ind w:left="345"/>
              <w:rPr>
                <w:sz w:val="22"/>
                <w:szCs w:val="22"/>
              </w:rPr>
            </w:pPr>
            <w:r>
              <w:rPr>
                <w:sz w:val="22"/>
                <w:szCs w:val="22"/>
              </w:rPr>
              <w:t>Margaret Gates</w:t>
            </w:r>
          </w:p>
          <w:p w:rsidR="00A74BFF" w:rsidRPr="005E5846" w:rsidRDefault="00A74BFF" w:rsidP="00591740">
            <w:pPr>
              <w:pStyle w:val="ListParagraph"/>
              <w:ind w:left="345"/>
              <w:rPr>
                <w:sz w:val="22"/>
                <w:szCs w:val="22"/>
              </w:rPr>
            </w:pPr>
            <w:r>
              <w:rPr>
                <w:sz w:val="22"/>
                <w:szCs w:val="22"/>
              </w:rPr>
              <w:t>1 year contract</w:t>
            </w:r>
          </w:p>
        </w:tc>
        <w:tc>
          <w:tcPr>
            <w:tcW w:w="3737" w:type="dxa"/>
          </w:tcPr>
          <w:p w:rsidR="00A74BFF" w:rsidRDefault="00A74BFF" w:rsidP="00591740">
            <w:pPr>
              <w:rPr>
                <w:sz w:val="22"/>
                <w:szCs w:val="22"/>
              </w:rPr>
            </w:pPr>
            <w:r>
              <w:rPr>
                <w:sz w:val="22"/>
                <w:szCs w:val="22"/>
              </w:rPr>
              <w:t>MD/ED Intervention Specialist</w:t>
            </w:r>
          </w:p>
          <w:p w:rsidR="00A74BFF" w:rsidRDefault="00A74BFF" w:rsidP="00384FB5">
            <w:pPr>
              <w:rPr>
                <w:sz w:val="22"/>
                <w:szCs w:val="22"/>
              </w:rPr>
            </w:pPr>
            <w:r>
              <w:rPr>
                <w:sz w:val="22"/>
                <w:szCs w:val="22"/>
              </w:rPr>
              <w:t>August 1, 2022</w:t>
            </w:r>
          </w:p>
        </w:tc>
      </w:tr>
      <w:tr w:rsidR="00A74BFF" w:rsidTr="00A74BFF">
        <w:trPr>
          <w:trHeight w:val="576"/>
        </w:trPr>
        <w:tc>
          <w:tcPr>
            <w:tcW w:w="3336" w:type="dxa"/>
          </w:tcPr>
          <w:p w:rsidR="00A74BFF" w:rsidRDefault="00A74BFF" w:rsidP="00591740">
            <w:pPr>
              <w:pStyle w:val="ListParagraph"/>
              <w:numPr>
                <w:ilvl w:val="0"/>
                <w:numId w:val="19"/>
              </w:numPr>
              <w:ind w:left="345"/>
              <w:rPr>
                <w:sz w:val="22"/>
                <w:szCs w:val="22"/>
              </w:rPr>
            </w:pPr>
            <w:r>
              <w:rPr>
                <w:sz w:val="22"/>
                <w:szCs w:val="22"/>
              </w:rPr>
              <w:t>Megan McIntosh</w:t>
            </w:r>
          </w:p>
          <w:p w:rsidR="00A74BFF" w:rsidRDefault="00A74BFF" w:rsidP="00591740">
            <w:pPr>
              <w:pStyle w:val="ListParagraph"/>
              <w:ind w:left="345"/>
              <w:rPr>
                <w:sz w:val="22"/>
                <w:szCs w:val="22"/>
              </w:rPr>
            </w:pPr>
            <w:r>
              <w:rPr>
                <w:sz w:val="22"/>
                <w:szCs w:val="22"/>
              </w:rPr>
              <w:t>1 year contract</w:t>
            </w:r>
          </w:p>
        </w:tc>
        <w:tc>
          <w:tcPr>
            <w:tcW w:w="3737" w:type="dxa"/>
          </w:tcPr>
          <w:p w:rsidR="00A74BFF" w:rsidRDefault="00A74BFF" w:rsidP="00591740">
            <w:pPr>
              <w:rPr>
                <w:sz w:val="22"/>
                <w:szCs w:val="22"/>
              </w:rPr>
            </w:pPr>
            <w:r>
              <w:rPr>
                <w:sz w:val="22"/>
                <w:szCs w:val="22"/>
              </w:rPr>
              <w:t>Sub Intervention Specialist</w:t>
            </w:r>
          </w:p>
          <w:p w:rsidR="00A74BFF" w:rsidRDefault="00A74BFF" w:rsidP="00384FB5">
            <w:pPr>
              <w:rPr>
                <w:sz w:val="22"/>
                <w:szCs w:val="22"/>
              </w:rPr>
            </w:pPr>
            <w:r>
              <w:rPr>
                <w:sz w:val="22"/>
                <w:szCs w:val="22"/>
              </w:rPr>
              <w:t>August 1, 2022</w:t>
            </w:r>
          </w:p>
        </w:tc>
      </w:tr>
      <w:tr w:rsidR="00A74BFF" w:rsidTr="00A74BFF">
        <w:trPr>
          <w:trHeight w:val="576"/>
        </w:trPr>
        <w:tc>
          <w:tcPr>
            <w:tcW w:w="3336" w:type="dxa"/>
          </w:tcPr>
          <w:p w:rsidR="00A74BFF" w:rsidRDefault="00A74BFF" w:rsidP="00591740">
            <w:pPr>
              <w:pStyle w:val="ListParagraph"/>
              <w:numPr>
                <w:ilvl w:val="0"/>
                <w:numId w:val="19"/>
              </w:numPr>
              <w:ind w:left="345"/>
              <w:rPr>
                <w:sz w:val="22"/>
                <w:szCs w:val="22"/>
              </w:rPr>
            </w:pPr>
            <w:r>
              <w:rPr>
                <w:sz w:val="22"/>
                <w:szCs w:val="22"/>
              </w:rPr>
              <w:t>Melanie Merriman</w:t>
            </w:r>
          </w:p>
          <w:p w:rsidR="00A74BFF" w:rsidRDefault="00A74BFF" w:rsidP="00986FC2">
            <w:pPr>
              <w:pStyle w:val="ListParagraph"/>
              <w:ind w:left="345"/>
              <w:rPr>
                <w:sz w:val="22"/>
                <w:szCs w:val="22"/>
              </w:rPr>
            </w:pPr>
            <w:r>
              <w:rPr>
                <w:sz w:val="22"/>
                <w:szCs w:val="22"/>
              </w:rPr>
              <w:t>1 year contract</w:t>
            </w:r>
          </w:p>
        </w:tc>
        <w:tc>
          <w:tcPr>
            <w:tcW w:w="3737" w:type="dxa"/>
          </w:tcPr>
          <w:p w:rsidR="00A74BFF" w:rsidRDefault="00A74BFF" w:rsidP="00591740">
            <w:pPr>
              <w:rPr>
                <w:sz w:val="22"/>
                <w:szCs w:val="22"/>
              </w:rPr>
            </w:pPr>
            <w:r>
              <w:rPr>
                <w:sz w:val="22"/>
                <w:szCs w:val="22"/>
              </w:rPr>
              <w:t>Paraprofessional – As-Needed</w:t>
            </w:r>
          </w:p>
          <w:p w:rsidR="00A74BFF" w:rsidRDefault="00A74BFF" w:rsidP="00384FB5">
            <w:pPr>
              <w:rPr>
                <w:sz w:val="22"/>
                <w:szCs w:val="22"/>
              </w:rPr>
            </w:pPr>
            <w:r>
              <w:rPr>
                <w:sz w:val="22"/>
                <w:szCs w:val="22"/>
              </w:rPr>
              <w:t>August 1, 2022</w:t>
            </w:r>
          </w:p>
        </w:tc>
      </w:tr>
      <w:tr w:rsidR="00A74BFF" w:rsidTr="00A74BFF">
        <w:trPr>
          <w:trHeight w:val="576"/>
        </w:trPr>
        <w:tc>
          <w:tcPr>
            <w:tcW w:w="3336" w:type="dxa"/>
          </w:tcPr>
          <w:p w:rsidR="00A74BFF" w:rsidRDefault="00A74BFF" w:rsidP="007B4C2E">
            <w:pPr>
              <w:pStyle w:val="ListParagraph"/>
              <w:numPr>
                <w:ilvl w:val="0"/>
                <w:numId w:val="19"/>
              </w:numPr>
              <w:ind w:left="345"/>
              <w:rPr>
                <w:sz w:val="22"/>
                <w:szCs w:val="22"/>
              </w:rPr>
            </w:pPr>
            <w:r>
              <w:rPr>
                <w:sz w:val="22"/>
                <w:szCs w:val="22"/>
              </w:rPr>
              <w:t>Kassydi Miller</w:t>
            </w:r>
          </w:p>
          <w:p w:rsidR="00A74BFF" w:rsidRDefault="00A74BFF" w:rsidP="007B4C2E">
            <w:pPr>
              <w:pStyle w:val="ListParagraph"/>
              <w:ind w:left="345"/>
              <w:rPr>
                <w:sz w:val="22"/>
                <w:szCs w:val="22"/>
              </w:rPr>
            </w:pPr>
            <w:r>
              <w:rPr>
                <w:sz w:val="22"/>
                <w:szCs w:val="22"/>
              </w:rPr>
              <w:t>1 year contract</w:t>
            </w:r>
          </w:p>
        </w:tc>
        <w:tc>
          <w:tcPr>
            <w:tcW w:w="3737" w:type="dxa"/>
          </w:tcPr>
          <w:p w:rsidR="00A74BFF" w:rsidRDefault="00A74BFF" w:rsidP="007B4C2E">
            <w:pPr>
              <w:rPr>
                <w:sz w:val="22"/>
                <w:szCs w:val="22"/>
              </w:rPr>
            </w:pPr>
            <w:r>
              <w:rPr>
                <w:sz w:val="22"/>
                <w:szCs w:val="22"/>
              </w:rPr>
              <w:t>Paraprofessional – ED/Autism – As-Needed</w:t>
            </w:r>
          </w:p>
          <w:p w:rsidR="00A74BFF" w:rsidRDefault="00A74BFF" w:rsidP="00384FB5">
            <w:pPr>
              <w:rPr>
                <w:sz w:val="22"/>
                <w:szCs w:val="22"/>
              </w:rPr>
            </w:pPr>
            <w:r>
              <w:rPr>
                <w:sz w:val="22"/>
                <w:szCs w:val="22"/>
              </w:rPr>
              <w:t>August 1, 2022</w:t>
            </w:r>
          </w:p>
        </w:tc>
      </w:tr>
      <w:tr w:rsidR="00A74BFF" w:rsidTr="00A74BFF">
        <w:trPr>
          <w:trHeight w:val="576"/>
        </w:trPr>
        <w:tc>
          <w:tcPr>
            <w:tcW w:w="3336" w:type="dxa"/>
          </w:tcPr>
          <w:p w:rsidR="00A74BFF" w:rsidRDefault="00A74BFF" w:rsidP="007B4C2E">
            <w:pPr>
              <w:pStyle w:val="ListParagraph"/>
              <w:numPr>
                <w:ilvl w:val="0"/>
                <w:numId w:val="19"/>
              </w:numPr>
              <w:ind w:left="345"/>
              <w:rPr>
                <w:sz w:val="22"/>
                <w:szCs w:val="22"/>
              </w:rPr>
            </w:pPr>
            <w:r>
              <w:rPr>
                <w:sz w:val="22"/>
                <w:szCs w:val="22"/>
              </w:rPr>
              <w:t>Taylor Nichols</w:t>
            </w:r>
          </w:p>
          <w:p w:rsidR="00A74BFF" w:rsidRDefault="00A74BFF" w:rsidP="007B4C2E">
            <w:pPr>
              <w:pStyle w:val="ListParagraph"/>
              <w:ind w:left="345"/>
              <w:rPr>
                <w:sz w:val="22"/>
                <w:szCs w:val="22"/>
              </w:rPr>
            </w:pPr>
            <w:r>
              <w:rPr>
                <w:sz w:val="22"/>
                <w:szCs w:val="22"/>
              </w:rPr>
              <w:t>1 year contract</w:t>
            </w:r>
          </w:p>
        </w:tc>
        <w:tc>
          <w:tcPr>
            <w:tcW w:w="3737" w:type="dxa"/>
          </w:tcPr>
          <w:p w:rsidR="00A74BFF" w:rsidRDefault="00A74BFF" w:rsidP="007B4C2E">
            <w:pPr>
              <w:rPr>
                <w:sz w:val="22"/>
                <w:szCs w:val="22"/>
              </w:rPr>
            </w:pPr>
            <w:r>
              <w:rPr>
                <w:sz w:val="22"/>
                <w:szCs w:val="22"/>
              </w:rPr>
              <w:t>Paraprofessional – As-Needed</w:t>
            </w:r>
          </w:p>
          <w:p w:rsidR="00A74BFF" w:rsidRDefault="00A74BFF" w:rsidP="00384FB5">
            <w:pPr>
              <w:rPr>
                <w:sz w:val="22"/>
                <w:szCs w:val="22"/>
              </w:rPr>
            </w:pPr>
            <w:r>
              <w:rPr>
                <w:sz w:val="22"/>
                <w:szCs w:val="22"/>
              </w:rPr>
              <w:t>August 1, 2022</w:t>
            </w:r>
          </w:p>
        </w:tc>
      </w:tr>
      <w:tr w:rsidR="00A74BFF" w:rsidTr="00A74BFF">
        <w:trPr>
          <w:trHeight w:val="576"/>
        </w:trPr>
        <w:tc>
          <w:tcPr>
            <w:tcW w:w="3336" w:type="dxa"/>
          </w:tcPr>
          <w:p w:rsidR="00A74BFF" w:rsidRDefault="00A74BFF" w:rsidP="007B4C2E">
            <w:pPr>
              <w:pStyle w:val="ListParagraph"/>
              <w:numPr>
                <w:ilvl w:val="0"/>
                <w:numId w:val="19"/>
              </w:numPr>
              <w:ind w:left="345"/>
              <w:rPr>
                <w:sz w:val="22"/>
                <w:szCs w:val="22"/>
              </w:rPr>
            </w:pPr>
            <w:r>
              <w:rPr>
                <w:sz w:val="22"/>
                <w:szCs w:val="22"/>
              </w:rPr>
              <w:t>Kaitlynn Pence</w:t>
            </w:r>
          </w:p>
          <w:p w:rsidR="00A74BFF" w:rsidRDefault="00A74BFF" w:rsidP="007B4C2E">
            <w:pPr>
              <w:pStyle w:val="ListParagraph"/>
              <w:ind w:left="345"/>
              <w:rPr>
                <w:sz w:val="22"/>
                <w:szCs w:val="22"/>
              </w:rPr>
            </w:pPr>
            <w:r>
              <w:rPr>
                <w:sz w:val="22"/>
                <w:szCs w:val="22"/>
              </w:rPr>
              <w:t>1 year contract</w:t>
            </w:r>
          </w:p>
        </w:tc>
        <w:tc>
          <w:tcPr>
            <w:tcW w:w="3737" w:type="dxa"/>
          </w:tcPr>
          <w:p w:rsidR="00A74BFF" w:rsidRDefault="00A74BFF" w:rsidP="007B4C2E">
            <w:pPr>
              <w:rPr>
                <w:sz w:val="22"/>
                <w:szCs w:val="22"/>
              </w:rPr>
            </w:pPr>
            <w:r>
              <w:rPr>
                <w:sz w:val="22"/>
                <w:szCs w:val="22"/>
              </w:rPr>
              <w:t>Program Float</w:t>
            </w:r>
          </w:p>
          <w:p w:rsidR="00A74BFF" w:rsidRDefault="00A74BFF" w:rsidP="00384FB5">
            <w:pPr>
              <w:rPr>
                <w:sz w:val="22"/>
                <w:szCs w:val="22"/>
              </w:rPr>
            </w:pPr>
            <w:r>
              <w:rPr>
                <w:sz w:val="22"/>
                <w:szCs w:val="22"/>
              </w:rPr>
              <w:t>August 1, 2022</w:t>
            </w:r>
          </w:p>
        </w:tc>
      </w:tr>
      <w:tr w:rsidR="00A74BFF" w:rsidTr="00A74BFF">
        <w:trPr>
          <w:trHeight w:val="835"/>
        </w:trPr>
        <w:tc>
          <w:tcPr>
            <w:tcW w:w="3336" w:type="dxa"/>
          </w:tcPr>
          <w:p w:rsidR="00A74BFF" w:rsidRDefault="00A74BFF" w:rsidP="007B4C2E">
            <w:pPr>
              <w:pStyle w:val="ListParagraph"/>
              <w:numPr>
                <w:ilvl w:val="0"/>
                <w:numId w:val="19"/>
              </w:numPr>
              <w:ind w:left="345"/>
              <w:rPr>
                <w:sz w:val="22"/>
                <w:szCs w:val="22"/>
              </w:rPr>
            </w:pPr>
            <w:r>
              <w:rPr>
                <w:sz w:val="22"/>
                <w:szCs w:val="22"/>
              </w:rPr>
              <w:t>Michael Rieckhoff-Roberts</w:t>
            </w:r>
          </w:p>
          <w:p w:rsidR="00A74BFF" w:rsidRDefault="00A74BFF" w:rsidP="007B4C2E">
            <w:pPr>
              <w:pStyle w:val="ListParagraph"/>
              <w:ind w:left="345"/>
              <w:rPr>
                <w:sz w:val="22"/>
                <w:szCs w:val="22"/>
              </w:rPr>
            </w:pPr>
            <w:r>
              <w:rPr>
                <w:sz w:val="22"/>
                <w:szCs w:val="22"/>
              </w:rPr>
              <w:t>1 year contract</w:t>
            </w:r>
          </w:p>
        </w:tc>
        <w:tc>
          <w:tcPr>
            <w:tcW w:w="3737" w:type="dxa"/>
          </w:tcPr>
          <w:p w:rsidR="00A74BFF" w:rsidRDefault="00A74BFF" w:rsidP="007B4C2E">
            <w:pPr>
              <w:rPr>
                <w:sz w:val="22"/>
                <w:szCs w:val="22"/>
              </w:rPr>
            </w:pPr>
            <w:r>
              <w:rPr>
                <w:sz w:val="22"/>
                <w:szCs w:val="22"/>
              </w:rPr>
              <w:t>Paraprofessional – As-Needed</w:t>
            </w:r>
          </w:p>
          <w:p w:rsidR="00A74BFF" w:rsidRDefault="00A74BFF" w:rsidP="00384FB5">
            <w:pPr>
              <w:rPr>
                <w:sz w:val="22"/>
                <w:szCs w:val="22"/>
              </w:rPr>
            </w:pPr>
            <w:r>
              <w:rPr>
                <w:sz w:val="22"/>
                <w:szCs w:val="22"/>
              </w:rPr>
              <w:t>August 1, 2022</w:t>
            </w:r>
          </w:p>
        </w:tc>
      </w:tr>
      <w:tr w:rsidR="00A74BFF" w:rsidTr="00A74BFF">
        <w:trPr>
          <w:trHeight w:val="576"/>
        </w:trPr>
        <w:tc>
          <w:tcPr>
            <w:tcW w:w="3336" w:type="dxa"/>
          </w:tcPr>
          <w:p w:rsidR="00A74BFF" w:rsidRDefault="00A74BFF" w:rsidP="007B4C2E">
            <w:pPr>
              <w:pStyle w:val="ListParagraph"/>
              <w:numPr>
                <w:ilvl w:val="0"/>
                <w:numId w:val="19"/>
              </w:numPr>
              <w:ind w:left="345"/>
              <w:rPr>
                <w:sz w:val="22"/>
                <w:szCs w:val="22"/>
              </w:rPr>
            </w:pPr>
            <w:r>
              <w:rPr>
                <w:sz w:val="22"/>
                <w:szCs w:val="22"/>
              </w:rPr>
              <w:t>Brooke Rutherford</w:t>
            </w:r>
          </w:p>
          <w:p w:rsidR="00A74BFF" w:rsidRDefault="00A74BFF" w:rsidP="007B4C2E">
            <w:pPr>
              <w:pStyle w:val="ListParagraph"/>
              <w:ind w:left="345"/>
              <w:rPr>
                <w:sz w:val="22"/>
                <w:szCs w:val="22"/>
              </w:rPr>
            </w:pPr>
            <w:r>
              <w:rPr>
                <w:sz w:val="22"/>
                <w:szCs w:val="22"/>
              </w:rPr>
              <w:t>1 year contract</w:t>
            </w:r>
          </w:p>
        </w:tc>
        <w:tc>
          <w:tcPr>
            <w:tcW w:w="3737" w:type="dxa"/>
          </w:tcPr>
          <w:p w:rsidR="00A74BFF" w:rsidRDefault="00A74BFF" w:rsidP="007B4C2E">
            <w:pPr>
              <w:rPr>
                <w:sz w:val="22"/>
                <w:szCs w:val="22"/>
              </w:rPr>
            </w:pPr>
            <w:r>
              <w:rPr>
                <w:sz w:val="22"/>
                <w:szCs w:val="22"/>
              </w:rPr>
              <w:t>Paraprofessional – ED/Autism – As-Needed</w:t>
            </w:r>
          </w:p>
          <w:p w:rsidR="00A74BFF" w:rsidRDefault="00A74BFF" w:rsidP="00384FB5">
            <w:pPr>
              <w:rPr>
                <w:sz w:val="22"/>
                <w:szCs w:val="22"/>
              </w:rPr>
            </w:pPr>
            <w:r>
              <w:rPr>
                <w:sz w:val="22"/>
                <w:szCs w:val="22"/>
              </w:rPr>
              <w:t>August 1, 2022</w:t>
            </w:r>
          </w:p>
        </w:tc>
      </w:tr>
      <w:tr w:rsidR="00A74BFF" w:rsidTr="00A74BFF">
        <w:trPr>
          <w:trHeight w:val="835"/>
        </w:trPr>
        <w:tc>
          <w:tcPr>
            <w:tcW w:w="3336" w:type="dxa"/>
          </w:tcPr>
          <w:p w:rsidR="00A74BFF" w:rsidRDefault="00A74BFF" w:rsidP="007B4C2E">
            <w:pPr>
              <w:pStyle w:val="ListParagraph"/>
              <w:numPr>
                <w:ilvl w:val="0"/>
                <w:numId w:val="19"/>
              </w:numPr>
              <w:ind w:left="345"/>
              <w:rPr>
                <w:sz w:val="22"/>
                <w:szCs w:val="22"/>
              </w:rPr>
            </w:pPr>
            <w:r>
              <w:rPr>
                <w:sz w:val="22"/>
                <w:szCs w:val="22"/>
              </w:rPr>
              <w:t>Amy Steider</w:t>
            </w:r>
          </w:p>
          <w:p w:rsidR="00A74BFF" w:rsidRPr="00AB7222" w:rsidRDefault="00A74BFF" w:rsidP="00AB7222">
            <w:pPr>
              <w:rPr>
                <w:sz w:val="22"/>
                <w:szCs w:val="22"/>
              </w:rPr>
            </w:pPr>
            <w:r w:rsidRPr="00AB7222">
              <w:rPr>
                <w:noProof/>
                <w:sz w:val="22"/>
                <w:szCs w:val="22"/>
              </w:rPr>
              <mc:AlternateContent>
                <mc:Choice Requires="wps">
                  <w:drawing>
                    <wp:anchor distT="45720" distB="45720" distL="114300" distR="114300" simplePos="0" relativeHeight="251661312" behindDoc="0" locked="0" layoutInCell="1" allowOverlap="1" wp14:anchorId="5056E096" wp14:editId="2FF2AD70">
                      <wp:simplePos x="0" y="0"/>
                      <wp:positionH relativeFrom="column">
                        <wp:posOffset>1270</wp:posOffset>
                      </wp:positionH>
                      <wp:positionV relativeFrom="paragraph">
                        <wp:posOffset>662305</wp:posOffset>
                      </wp:positionV>
                      <wp:extent cx="1952625" cy="6756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75640"/>
                              </a:xfrm>
                              <a:prstGeom prst="rect">
                                <a:avLst/>
                              </a:prstGeom>
                              <a:solidFill>
                                <a:srgbClr val="FFFFFF"/>
                              </a:solidFill>
                              <a:ln w="9525">
                                <a:solidFill>
                                  <a:srgbClr val="000000"/>
                                </a:solidFill>
                                <a:miter lim="800000"/>
                                <a:headEnd/>
                                <a:tailEnd/>
                              </a:ln>
                            </wps:spPr>
                            <wps:txbx>
                              <w:txbxContent>
                                <w:p w:rsidR="00A74BFF" w:rsidRPr="00AB7222" w:rsidRDefault="00A74BFF">
                                  <w:pPr>
                                    <w:rPr>
                                      <w:color w:val="FF0000"/>
                                    </w:rPr>
                                  </w:pPr>
                                  <w:r w:rsidRPr="00AB7222">
                                    <w:rPr>
                                      <w:color w:val="FF0000"/>
                                    </w:rPr>
                                    <w:t xml:space="preserve">Addendum Items as part of the Superintendent Consent Agenda Recommendations.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6E096" id="_x0000_t202" coordsize="21600,21600" o:spt="202" path="m,l,21600r21600,l21600,xe">
                      <v:stroke joinstyle="miter"/>
                      <v:path gradientshapeok="t" o:connecttype="rect"/>
                    </v:shapetype>
                    <v:shape id="Text Box 2" o:spid="_x0000_s1026" type="#_x0000_t202" style="position:absolute;margin-left:.1pt;margin-top:52.15pt;width:153.75pt;height:5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">
                      <v:textbox>
                        <w:txbxContent>
                          <w:p w:rsidR="00A74BFF" w:rsidRPr="00AB7222" w:rsidRDefault="00A74BFF">
                            <w:pPr>
                              <w:rPr>
                                <w:color w:val="FF0000"/>
                              </w:rPr>
                            </w:pPr>
                            <w:r w:rsidRPr="00AB7222">
                              <w:rPr>
                                <w:color w:val="FF0000"/>
                              </w:rPr>
                              <w:t xml:space="preserve">Addendum Items as part of the Superintendent Consent Agenda Recommendations. </w:t>
                            </w:r>
                          </w:p>
                        </w:txbxContent>
                      </v:textbox>
                      <w10:wrap type="square"/>
                    </v:shape>
                  </w:pict>
                </mc:Fallback>
              </mc:AlternateContent>
            </w:r>
            <w:r>
              <w:rPr>
                <w:sz w:val="22"/>
                <w:szCs w:val="22"/>
              </w:rPr>
              <w:t xml:space="preserve">      </w:t>
            </w:r>
            <w:r w:rsidRPr="00AB7222">
              <w:rPr>
                <w:sz w:val="22"/>
                <w:szCs w:val="22"/>
              </w:rPr>
              <w:t>1 year contract</w:t>
            </w:r>
          </w:p>
        </w:tc>
        <w:tc>
          <w:tcPr>
            <w:tcW w:w="3737" w:type="dxa"/>
          </w:tcPr>
          <w:p w:rsidR="00A74BFF" w:rsidRDefault="00A74BFF" w:rsidP="007B4C2E">
            <w:pPr>
              <w:rPr>
                <w:sz w:val="22"/>
                <w:szCs w:val="22"/>
              </w:rPr>
            </w:pPr>
            <w:r>
              <w:rPr>
                <w:sz w:val="22"/>
                <w:szCs w:val="22"/>
              </w:rPr>
              <w:t>Sub Intervention Specialist</w:t>
            </w:r>
          </w:p>
          <w:p w:rsidR="00A74BFF" w:rsidRDefault="00A74BFF" w:rsidP="00384FB5">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Pr="00AB7222" w:rsidRDefault="00A74BFF" w:rsidP="00AB7222">
            <w:pPr>
              <w:rPr>
                <w:sz w:val="22"/>
                <w:szCs w:val="22"/>
              </w:rPr>
            </w:pPr>
          </w:p>
          <w:p w:rsidR="00A74BFF" w:rsidRDefault="00A74BFF" w:rsidP="00AB7222">
            <w:pPr>
              <w:pStyle w:val="ListParagraph"/>
              <w:numPr>
                <w:ilvl w:val="0"/>
                <w:numId w:val="26"/>
              </w:numPr>
              <w:ind w:left="345"/>
              <w:rPr>
                <w:sz w:val="22"/>
                <w:szCs w:val="22"/>
              </w:rPr>
            </w:pPr>
            <w:r>
              <w:rPr>
                <w:sz w:val="22"/>
                <w:szCs w:val="22"/>
              </w:rPr>
              <w:t>Jesse Beery</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Sub Intervention Specialist</w:t>
            </w:r>
          </w:p>
          <w:p w:rsidR="00A74BFF" w:rsidRDefault="00A74BFF">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Default="00A74BFF" w:rsidP="00AB7222">
            <w:pPr>
              <w:pStyle w:val="ListParagraph"/>
              <w:numPr>
                <w:ilvl w:val="0"/>
                <w:numId w:val="26"/>
              </w:numPr>
              <w:ind w:left="345"/>
              <w:rPr>
                <w:sz w:val="22"/>
                <w:szCs w:val="22"/>
              </w:rPr>
            </w:pPr>
            <w:r>
              <w:rPr>
                <w:sz w:val="22"/>
                <w:szCs w:val="22"/>
              </w:rPr>
              <w:t>Nichole Burkhamer</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Sub Intervention Specialist</w:t>
            </w:r>
          </w:p>
          <w:p w:rsidR="00A74BFF" w:rsidRDefault="00A74BFF">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Default="00A74BFF" w:rsidP="00AB7222">
            <w:pPr>
              <w:pStyle w:val="ListParagraph"/>
              <w:numPr>
                <w:ilvl w:val="0"/>
                <w:numId w:val="26"/>
              </w:numPr>
              <w:ind w:left="345"/>
              <w:rPr>
                <w:sz w:val="22"/>
                <w:szCs w:val="22"/>
              </w:rPr>
            </w:pPr>
            <w:r>
              <w:rPr>
                <w:sz w:val="22"/>
                <w:szCs w:val="22"/>
              </w:rPr>
              <w:t>Lisa Huggins</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EC Intervention Specialist</w:t>
            </w:r>
          </w:p>
          <w:p w:rsidR="00A74BFF" w:rsidRDefault="00A74BFF">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Default="00A74BFF" w:rsidP="00AB7222">
            <w:pPr>
              <w:pStyle w:val="ListParagraph"/>
              <w:numPr>
                <w:ilvl w:val="0"/>
                <w:numId w:val="26"/>
              </w:numPr>
              <w:ind w:left="345"/>
              <w:rPr>
                <w:sz w:val="22"/>
                <w:szCs w:val="22"/>
              </w:rPr>
            </w:pPr>
            <w:r>
              <w:rPr>
                <w:sz w:val="22"/>
                <w:szCs w:val="22"/>
              </w:rPr>
              <w:t>Nicole Kolarik</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Paraprofessional – As-Needed</w:t>
            </w:r>
          </w:p>
          <w:p w:rsidR="00A74BFF" w:rsidRDefault="00A74BFF">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Default="00A74BFF" w:rsidP="00AB7222">
            <w:pPr>
              <w:pStyle w:val="ListParagraph"/>
              <w:numPr>
                <w:ilvl w:val="0"/>
                <w:numId w:val="26"/>
              </w:numPr>
              <w:ind w:left="345"/>
              <w:rPr>
                <w:sz w:val="22"/>
                <w:szCs w:val="22"/>
              </w:rPr>
            </w:pPr>
            <w:r>
              <w:rPr>
                <w:sz w:val="22"/>
                <w:szCs w:val="22"/>
              </w:rPr>
              <w:t>Susan Morris</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Clerical Support Staff</w:t>
            </w:r>
          </w:p>
          <w:p w:rsidR="00A74BFF" w:rsidRDefault="00A74BFF">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Default="00A74BFF" w:rsidP="00AB7222">
            <w:pPr>
              <w:pStyle w:val="ListParagraph"/>
              <w:numPr>
                <w:ilvl w:val="0"/>
                <w:numId w:val="26"/>
              </w:numPr>
              <w:ind w:left="345"/>
              <w:rPr>
                <w:sz w:val="22"/>
                <w:szCs w:val="22"/>
              </w:rPr>
            </w:pPr>
            <w:r>
              <w:rPr>
                <w:sz w:val="22"/>
                <w:szCs w:val="22"/>
              </w:rPr>
              <w:t>Sommer Mullins</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Speech Language Pathologist</w:t>
            </w:r>
          </w:p>
          <w:p w:rsidR="00A74BFF" w:rsidRDefault="00A74BFF">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Default="00A74BFF" w:rsidP="00AB7222">
            <w:pPr>
              <w:pStyle w:val="ListParagraph"/>
              <w:numPr>
                <w:ilvl w:val="0"/>
                <w:numId w:val="26"/>
              </w:numPr>
              <w:ind w:left="345"/>
              <w:rPr>
                <w:sz w:val="22"/>
                <w:szCs w:val="22"/>
              </w:rPr>
            </w:pPr>
            <w:r>
              <w:rPr>
                <w:sz w:val="22"/>
                <w:szCs w:val="22"/>
              </w:rPr>
              <w:t>Kathleen Nannarone</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Paraprofessional – ED/Autism – As-Needed</w:t>
            </w:r>
          </w:p>
          <w:p w:rsidR="00A74BFF" w:rsidRDefault="00A74BFF">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Default="00A74BFF" w:rsidP="00AB7222">
            <w:pPr>
              <w:pStyle w:val="ListParagraph"/>
              <w:numPr>
                <w:ilvl w:val="0"/>
                <w:numId w:val="26"/>
              </w:numPr>
              <w:ind w:left="345"/>
              <w:rPr>
                <w:sz w:val="22"/>
                <w:szCs w:val="22"/>
              </w:rPr>
            </w:pPr>
            <w:r>
              <w:rPr>
                <w:sz w:val="22"/>
                <w:szCs w:val="22"/>
              </w:rPr>
              <w:t>Heather Newkirk</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Sub Intervention Specialist</w:t>
            </w:r>
          </w:p>
          <w:p w:rsidR="00A74BFF" w:rsidRDefault="00A74BFF">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Default="00A74BFF" w:rsidP="00AB7222">
            <w:pPr>
              <w:pStyle w:val="ListParagraph"/>
              <w:numPr>
                <w:ilvl w:val="0"/>
                <w:numId w:val="26"/>
              </w:numPr>
              <w:ind w:left="345"/>
              <w:rPr>
                <w:sz w:val="22"/>
                <w:szCs w:val="22"/>
              </w:rPr>
            </w:pPr>
            <w:r>
              <w:rPr>
                <w:sz w:val="22"/>
                <w:szCs w:val="22"/>
              </w:rPr>
              <w:t>Olivia Roll</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EC Education Teacher</w:t>
            </w:r>
          </w:p>
          <w:p w:rsidR="00A74BFF" w:rsidRDefault="00A74BFF">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Default="00A74BFF" w:rsidP="00AB7222">
            <w:pPr>
              <w:pStyle w:val="ListParagraph"/>
              <w:numPr>
                <w:ilvl w:val="0"/>
                <w:numId w:val="26"/>
              </w:numPr>
              <w:ind w:left="345"/>
              <w:rPr>
                <w:sz w:val="22"/>
                <w:szCs w:val="22"/>
              </w:rPr>
            </w:pPr>
            <w:r>
              <w:rPr>
                <w:sz w:val="22"/>
                <w:szCs w:val="22"/>
              </w:rPr>
              <w:t>Emily Sells</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Sub Adapted Physical Education Teacher</w:t>
            </w:r>
          </w:p>
          <w:p w:rsidR="00A74BFF" w:rsidRDefault="00A74BFF">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Default="00A74BFF" w:rsidP="00AB7222">
            <w:pPr>
              <w:pStyle w:val="ListParagraph"/>
              <w:numPr>
                <w:ilvl w:val="0"/>
                <w:numId w:val="26"/>
              </w:numPr>
              <w:ind w:left="345"/>
              <w:rPr>
                <w:sz w:val="22"/>
                <w:szCs w:val="22"/>
              </w:rPr>
            </w:pPr>
            <w:r>
              <w:rPr>
                <w:sz w:val="22"/>
                <w:szCs w:val="22"/>
              </w:rPr>
              <w:t>Natalie Wilson-Goldman</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Teacher Supporting School Psychologists</w:t>
            </w:r>
          </w:p>
          <w:p w:rsidR="00A74BFF" w:rsidRDefault="00A74BFF">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Default="00A74BFF" w:rsidP="00AB7222">
            <w:pPr>
              <w:pStyle w:val="ListParagraph"/>
              <w:numPr>
                <w:ilvl w:val="0"/>
                <w:numId w:val="26"/>
              </w:numPr>
              <w:ind w:left="345"/>
              <w:rPr>
                <w:sz w:val="22"/>
                <w:szCs w:val="22"/>
              </w:rPr>
            </w:pPr>
            <w:r>
              <w:rPr>
                <w:sz w:val="22"/>
                <w:szCs w:val="22"/>
              </w:rPr>
              <w:t>Jacey Wright</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Building Maintenance/Custodian</w:t>
            </w:r>
          </w:p>
          <w:p w:rsidR="00A74BFF" w:rsidRDefault="00A74BFF">
            <w:pPr>
              <w:rPr>
                <w:sz w:val="22"/>
                <w:szCs w:val="22"/>
              </w:rPr>
            </w:pPr>
            <w:r>
              <w:rPr>
                <w:sz w:val="22"/>
                <w:szCs w:val="22"/>
              </w:rPr>
              <w:t>August 1, 2022</w:t>
            </w:r>
          </w:p>
        </w:tc>
      </w:tr>
      <w:tr w:rsidR="00A74BFF" w:rsidTr="00A74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3336" w:type="dxa"/>
            <w:hideMark/>
          </w:tcPr>
          <w:p w:rsidR="00A74BFF" w:rsidRDefault="00A74BFF" w:rsidP="00AB7222">
            <w:pPr>
              <w:pStyle w:val="ListParagraph"/>
              <w:numPr>
                <w:ilvl w:val="0"/>
                <w:numId w:val="26"/>
              </w:numPr>
              <w:ind w:left="345"/>
              <w:rPr>
                <w:sz w:val="22"/>
                <w:szCs w:val="22"/>
              </w:rPr>
            </w:pPr>
            <w:r>
              <w:rPr>
                <w:sz w:val="22"/>
                <w:szCs w:val="22"/>
              </w:rPr>
              <w:t>Cortney Yost</w:t>
            </w:r>
          </w:p>
          <w:p w:rsidR="00A74BFF" w:rsidRDefault="00A74BFF">
            <w:pPr>
              <w:pStyle w:val="ListParagraph"/>
              <w:ind w:left="345"/>
              <w:rPr>
                <w:sz w:val="22"/>
                <w:szCs w:val="22"/>
              </w:rPr>
            </w:pPr>
            <w:r>
              <w:rPr>
                <w:sz w:val="22"/>
                <w:szCs w:val="22"/>
              </w:rPr>
              <w:t>1 year contract</w:t>
            </w:r>
          </w:p>
        </w:tc>
        <w:tc>
          <w:tcPr>
            <w:tcW w:w="3737" w:type="dxa"/>
            <w:hideMark/>
          </w:tcPr>
          <w:p w:rsidR="00A74BFF" w:rsidRDefault="00A74BFF">
            <w:pPr>
              <w:rPr>
                <w:sz w:val="22"/>
                <w:szCs w:val="22"/>
              </w:rPr>
            </w:pPr>
            <w:r>
              <w:rPr>
                <w:sz w:val="22"/>
                <w:szCs w:val="22"/>
              </w:rPr>
              <w:t>EC Intervention Specialist</w:t>
            </w:r>
          </w:p>
          <w:p w:rsidR="00A74BFF" w:rsidRDefault="00A74BFF">
            <w:pPr>
              <w:rPr>
                <w:sz w:val="22"/>
                <w:szCs w:val="22"/>
              </w:rPr>
            </w:pPr>
            <w:r>
              <w:rPr>
                <w:sz w:val="22"/>
                <w:szCs w:val="22"/>
              </w:rPr>
              <w:t>August 1, 2022</w:t>
            </w:r>
          </w:p>
        </w:tc>
      </w:tr>
      <w:tr w:rsidR="00A74BFF" w:rsidTr="00A74BFF">
        <w:trPr>
          <w:trHeight w:val="576"/>
        </w:trPr>
        <w:tc>
          <w:tcPr>
            <w:tcW w:w="3336" w:type="dxa"/>
          </w:tcPr>
          <w:p w:rsidR="00A74BFF" w:rsidRDefault="00A74BFF" w:rsidP="007B4C2E">
            <w:pPr>
              <w:pStyle w:val="ListParagraph"/>
              <w:numPr>
                <w:ilvl w:val="0"/>
                <w:numId w:val="19"/>
              </w:numPr>
              <w:ind w:left="345"/>
              <w:rPr>
                <w:sz w:val="22"/>
                <w:szCs w:val="22"/>
              </w:rPr>
            </w:pPr>
            <w:r>
              <w:rPr>
                <w:sz w:val="22"/>
                <w:szCs w:val="22"/>
              </w:rPr>
              <w:t>Dallas Winrod</w:t>
            </w:r>
          </w:p>
          <w:p w:rsidR="00A74BFF" w:rsidRPr="00AB7222" w:rsidRDefault="00A74BFF" w:rsidP="00AB7222">
            <w:pPr>
              <w:rPr>
                <w:sz w:val="22"/>
                <w:szCs w:val="22"/>
              </w:rPr>
            </w:pPr>
            <w:r>
              <w:rPr>
                <w:sz w:val="22"/>
                <w:szCs w:val="22"/>
              </w:rPr>
              <w:t xml:space="preserve">      </w:t>
            </w:r>
            <w:r w:rsidRPr="00AB7222">
              <w:rPr>
                <w:sz w:val="22"/>
                <w:szCs w:val="22"/>
              </w:rPr>
              <w:t>1 year contract</w:t>
            </w:r>
          </w:p>
        </w:tc>
        <w:tc>
          <w:tcPr>
            <w:tcW w:w="3737" w:type="dxa"/>
          </w:tcPr>
          <w:p w:rsidR="00A74BFF" w:rsidRDefault="00A74BFF" w:rsidP="007B4C2E">
            <w:pPr>
              <w:rPr>
                <w:sz w:val="22"/>
                <w:szCs w:val="22"/>
              </w:rPr>
            </w:pPr>
            <w:r>
              <w:rPr>
                <w:sz w:val="22"/>
                <w:szCs w:val="22"/>
              </w:rPr>
              <w:t>School Psychologist</w:t>
            </w:r>
          </w:p>
          <w:p w:rsidR="00A74BFF" w:rsidRDefault="00A74BFF" w:rsidP="00AE33E9">
            <w:pPr>
              <w:rPr>
                <w:sz w:val="22"/>
                <w:szCs w:val="22"/>
              </w:rPr>
            </w:pPr>
            <w:r>
              <w:rPr>
                <w:sz w:val="22"/>
                <w:szCs w:val="22"/>
              </w:rPr>
              <w:t>August 1, 2022</w:t>
            </w:r>
          </w:p>
        </w:tc>
      </w:tr>
    </w:tbl>
    <w:p w:rsidR="00C2734D" w:rsidRPr="00C2734D" w:rsidRDefault="00C2734D" w:rsidP="00C2734D">
      <w:pPr>
        <w:rPr>
          <w:sz w:val="22"/>
          <w:szCs w:val="22"/>
        </w:rPr>
      </w:pPr>
    </w:p>
    <w:p w:rsidR="003C026D" w:rsidRPr="003C026D" w:rsidRDefault="003C026D" w:rsidP="003C026D">
      <w:pPr>
        <w:pStyle w:val="ListParagraph"/>
        <w:numPr>
          <w:ilvl w:val="1"/>
          <w:numId w:val="1"/>
        </w:numPr>
        <w:rPr>
          <w:sz w:val="22"/>
          <w:szCs w:val="22"/>
        </w:rPr>
      </w:pPr>
      <w:r w:rsidRPr="003C026D">
        <w:rPr>
          <w:sz w:val="22"/>
          <w:szCs w:val="22"/>
        </w:rPr>
        <w:t>Recommendation to approve the following one-year supplemental contract(s) for the 2022-2023 school year.</w:t>
      </w:r>
    </w:p>
    <w:p w:rsidR="003C026D" w:rsidRDefault="003C026D" w:rsidP="003C026D">
      <w:pPr>
        <w:ind w:left="720" w:firstLine="720"/>
        <w:rPr>
          <w:sz w:val="22"/>
          <w:szCs w:val="22"/>
        </w:rPr>
      </w:pPr>
      <w:r>
        <w:rPr>
          <w:sz w:val="22"/>
          <w:szCs w:val="22"/>
          <w:u w:val="single"/>
        </w:rPr>
        <w:t>Employee</w:t>
      </w:r>
      <w:r>
        <w:rPr>
          <w:sz w:val="22"/>
          <w:szCs w:val="22"/>
        </w:rPr>
        <w:tab/>
      </w:r>
      <w:r>
        <w:rPr>
          <w:sz w:val="22"/>
          <w:szCs w:val="22"/>
        </w:rPr>
        <w:tab/>
      </w:r>
      <w:r>
        <w:rPr>
          <w:sz w:val="22"/>
          <w:szCs w:val="22"/>
          <w:u w:val="single"/>
        </w:rPr>
        <w:t>Position</w:t>
      </w:r>
      <w:r>
        <w:rPr>
          <w:sz w:val="22"/>
          <w:szCs w:val="22"/>
        </w:rPr>
        <w:tab/>
      </w:r>
      <w:r>
        <w:rPr>
          <w:sz w:val="22"/>
          <w:szCs w:val="22"/>
        </w:rPr>
        <w:tab/>
      </w:r>
      <w:r>
        <w:rPr>
          <w:sz w:val="22"/>
          <w:szCs w:val="22"/>
        </w:rPr>
        <w:tab/>
      </w:r>
    </w:p>
    <w:p w:rsidR="003C026D" w:rsidRDefault="003C026D" w:rsidP="003C026D">
      <w:pPr>
        <w:pStyle w:val="ListParagraph"/>
        <w:numPr>
          <w:ilvl w:val="2"/>
          <w:numId w:val="1"/>
        </w:numPr>
        <w:ind w:left="1440"/>
        <w:rPr>
          <w:sz w:val="22"/>
          <w:szCs w:val="22"/>
        </w:rPr>
      </w:pPr>
      <w:r>
        <w:rPr>
          <w:sz w:val="22"/>
          <w:szCs w:val="22"/>
        </w:rPr>
        <w:t>Sommer Mull</w:t>
      </w:r>
      <w:r w:rsidR="00A74BFF">
        <w:rPr>
          <w:sz w:val="22"/>
          <w:szCs w:val="22"/>
        </w:rPr>
        <w:t>ins</w:t>
      </w:r>
      <w:r w:rsidR="00A74BFF">
        <w:rPr>
          <w:sz w:val="22"/>
          <w:szCs w:val="22"/>
        </w:rPr>
        <w:tab/>
        <w:t>SLP – As-Needed</w:t>
      </w:r>
      <w:r w:rsidR="00A74BFF">
        <w:rPr>
          <w:sz w:val="22"/>
          <w:szCs w:val="22"/>
        </w:rPr>
        <w:tab/>
      </w:r>
      <w:r w:rsidR="00A74BFF">
        <w:rPr>
          <w:sz w:val="22"/>
          <w:szCs w:val="22"/>
        </w:rPr>
        <w:tab/>
      </w:r>
      <w:r w:rsidR="00A74BFF">
        <w:rPr>
          <w:sz w:val="22"/>
          <w:szCs w:val="22"/>
        </w:rPr>
        <w:tab/>
      </w:r>
    </w:p>
    <w:p w:rsidR="003C026D" w:rsidRDefault="003C026D" w:rsidP="003C026D">
      <w:pPr>
        <w:pStyle w:val="ListParagraph"/>
        <w:numPr>
          <w:ilvl w:val="2"/>
          <w:numId w:val="1"/>
        </w:numPr>
        <w:ind w:left="1440"/>
        <w:rPr>
          <w:sz w:val="22"/>
          <w:szCs w:val="22"/>
        </w:rPr>
      </w:pPr>
      <w:r>
        <w:rPr>
          <w:sz w:val="22"/>
          <w:szCs w:val="22"/>
        </w:rPr>
        <w:t>Heather Newkirk</w:t>
      </w:r>
      <w:r>
        <w:rPr>
          <w:sz w:val="22"/>
          <w:szCs w:val="22"/>
        </w:rPr>
        <w:tab/>
        <w:t>Auti</w:t>
      </w:r>
      <w:r w:rsidR="00A74BFF">
        <w:rPr>
          <w:sz w:val="22"/>
          <w:szCs w:val="22"/>
        </w:rPr>
        <w:t>sm Position Supplemental</w:t>
      </w:r>
    </w:p>
    <w:p w:rsidR="003C026D" w:rsidRDefault="003C026D" w:rsidP="003C026D">
      <w:pPr>
        <w:tabs>
          <w:tab w:val="left" w:pos="2340"/>
          <w:tab w:val="left" w:pos="4500"/>
          <w:tab w:val="left" w:pos="7560"/>
          <w:tab w:val="right" w:pos="8640"/>
        </w:tabs>
        <w:ind w:left="180"/>
        <w:rPr>
          <w:sz w:val="22"/>
          <w:szCs w:val="22"/>
        </w:rPr>
      </w:pPr>
    </w:p>
    <w:p w:rsidR="006A6B84" w:rsidRPr="009D7519" w:rsidRDefault="00A74BFF" w:rsidP="006A6B84">
      <w:pPr>
        <w:numPr>
          <w:ilvl w:val="0"/>
          <w:numId w:val="1"/>
        </w:numPr>
        <w:tabs>
          <w:tab w:val="left" w:pos="2340"/>
          <w:tab w:val="left" w:pos="4500"/>
          <w:tab w:val="left" w:pos="7560"/>
          <w:tab w:val="right" w:pos="8640"/>
        </w:tabs>
        <w:rPr>
          <w:sz w:val="22"/>
          <w:szCs w:val="22"/>
        </w:rPr>
      </w:pPr>
      <w:r>
        <w:rPr>
          <w:sz w:val="22"/>
          <w:szCs w:val="22"/>
        </w:rPr>
        <w:t xml:space="preserve">An </w:t>
      </w:r>
      <w:r w:rsidR="006A6B84">
        <w:rPr>
          <w:sz w:val="22"/>
          <w:szCs w:val="22"/>
        </w:rPr>
        <w:t>Ohi</w:t>
      </w:r>
      <w:r>
        <w:rPr>
          <w:sz w:val="22"/>
          <w:szCs w:val="22"/>
        </w:rPr>
        <w:t>o Hi-Point Career Center update was given</w:t>
      </w:r>
      <w:r w:rsidR="006A6B84">
        <w:rPr>
          <w:sz w:val="22"/>
          <w:szCs w:val="22"/>
        </w:rPr>
        <w:t xml:space="preserve"> Mr. Jeff Burroughs</w:t>
      </w:r>
      <w:r>
        <w:rPr>
          <w:sz w:val="22"/>
          <w:szCs w:val="22"/>
        </w:rPr>
        <w:t>. He focused on the appropriations for FY23 and some changes in Title IX.</w:t>
      </w:r>
    </w:p>
    <w:p w:rsidR="00C77662" w:rsidRDefault="00C77662" w:rsidP="006A6B84">
      <w:pPr>
        <w:pStyle w:val="ListParagraph"/>
        <w:rPr>
          <w:sz w:val="22"/>
          <w:szCs w:val="22"/>
        </w:rPr>
      </w:pPr>
    </w:p>
    <w:p w:rsidR="006A6B84" w:rsidRPr="000958CD" w:rsidRDefault="006A6B84" w:rsidP="006A6B84">
      <w:pPr>
        <w:numPr>
          <w:ilvl w:val="0"/>
          <w:numId w:val="1"/>
        </w:numPr>
        <w:tabs>
          <w:tab w:val="left" w:pos="2340"/>
          <w:tab w:val="left" w:pos="4500"/>
          <w:tab w:val="left" w:pos="7560"/>
          <w:tab w:val="right" w:pos="8640"/>
        </w:tabs>
        <w:rPr>
          <w:sz w:val="22"/>
          <w:szCs w:val="22"/>
        </w:rPr>
      </w:pPr>
      <w:r w:rsidRPr="000958CD">
        <w:rPr>
          <w:sz w:val="22"/>
          <w:szCs w:val="22"/>
        </w:rPr>
        <w:t>Superintendent Discussion Items:</w:t>
      </w:r>
      <w:r w:rsidRPr="000958CD">
        <w:rPr>
          <w:sz w:val="22"/>
          <w:szCs w:val="22"/>
        </w:rPr>
        <w:tab/>
      </w:r>
    </w:p>
    <w:p w:rsidR="00C77662" w:rsidRDefault="00A74BFF" w:rsidP="00A74BFF">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 xml:space="preserve">Kaffenbarger handed out policy revisions and deletions for the Board to consider at the August meeting. He indicated that the changes eliminated references to administrative guidelines and collective bargaining agreements; he also said many of the changes were related to minor word changes. The policies that are recommended to delete deal with statutory requirements of the ESC that are no longer in place. </w:t>
      </w:r>
    </w:p>
    <w:p w:rsidR="00A74BFF" w:rsidRDefault="00A74BFF" w:rsidP="00A74BFF">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 xml:space="preserve">Kaffenbarger briefly discussed the transfer of information and files over to incoming superintendent, Mary Mitchell. </w:t>
      </w:r>
    </w:p>
    <w:p w:rsidR="00A74BFF" w:rsidRDefault="00A74BFF" w:rsidP="00A74BFF">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 xml:space="preserve">Kaffenbarger reported that as of tonight’s board action on contract offers the ESC only has 5 positions to fill before the </w:t>
      </w:r>
      <w:r w:rsidR="00333327">
        <w:rPr>
          <w:sz w:val="22"/>
          <w:szCs w:val="22"/>
        </w:rPr>
        <w:t xml:space="preserve">start of the 22-23 school year. He thanked the program supervisors and Director Sheila Roberts for their hard work in finding creative ways to fill these positions. </w:t>
      </w:r>
    </w:p>
    <w:p w:rsidR="00333327" w:rsidRDefault="00333327" w:rsidP="00A74BFF">
      <w:pPr>
        <w:numPr>
          <w:ilvl w:val="1"/>
          <w:numId w:val="1"/>
        </w:numPr>
        <w:tabs>
          <w:tab w:val="clear" w:pos="1260"/>
          <w:tab w:val="num" w:pos="1080"/>
          <w:tab w:val="num" w:pos="1440"/>
          <w:tab w:val="left" w:pos="2340"/>
          <w:tab w:val="left" w:pos="4500"/>
          <w:tab w:val="left" w:pos="7560"/>
          <w:tab w:val="right" w:pos="8640"/>
        </w:tabs>
        <w:spacing w:before="120"/>
        <w:ind w:left="1080"/>
        <w:rPr>
          <w:sz w:val="22"/>
          <w:szCs w:val="22"/>
        </w:rPr>
      </w:pPr>
      <w:r>
        <w:rPr>
          <w:sz w:val="22"/>
          <w:szCs w:val="22"/>
        </w:rPr>
        <w:t>On behalf of incoming superintendent, Mary Mitchell, Kaffenbarger extended an invitation to the Board to attend the Opening All-Staff Meeting, scheduled for Friday, August 12</w:t>
      </w:r>
      <w:r w:rsidRPr="00333327">
        <w:rPr>
          <w:sz w:val="22"/>
          <w:szCs w:val="22"/>
          <w:vertAlign w:val="superscript"/>
        </w:rPr>
        <w:t>th</w:t>
      </w:r>
      <w:r>
        <w:rPr>
          <w:sz w:val="22"/>
          <w:szCs w:val="22"/>
        </w:rPr>
        <w:t xml:space="preserve"> at Tolles Career and Technical Center near Plain City. The meeting begins at 8:30 AM and breakfast will be served prior to the meeting. </w:t>
      </w:r>
    </w:p>
    <w:p w:rsidR="00333327" w:rsidRPr="00A74BFF" w:rsidRDefault="00333327" w:rsidP="00333327">
      <w:pPr>
        <w:tabs>
          <w:tab w:val="num" w:pos="1440"/>
          <w:tab w:val="left" w:pos="2340"/>
          <w:tab w:val="left" w:pos="4500"/>
          <w:tab w:val="left" w:pos="7560"/>
          <w:tab w:val="right" w:pos="8640"/>
        </w:tabs>
        <w:spacing w:before="120"/>
        <w:rPr>
          <w:sz w:val="22"/>
          <w:szCs w:val="22"/>
        </w:rPr>
      </w:pPr>
      <w:r>
        <w:rPr>
          <w:sz w:val="22"/>
          <w:szCs w:val="22"/>
        </w:rPr>
        <w:t xml:space="preserve">Kaffenbarger thanked the Board for their support over the past 13 ½ years. He identified them as the most supportive Board he has worked for and highlighted the efforts of Jeff Burroughs and Mary Lee Gecowets during his tenure. He indicated that while aspects of the </w:t>
      </w:r>
      <w:r w:rsidR="009E7347">
        <w:rPr>
          <w:sz w:val="22"/>
          <w:szCs w:val="22"/>
        </w:rPr>
        <w:t xml:space="preserve">work have become more challenging the staff of the ESC, the district leadership and the Board have made the job enjoyable.  </w:t>
      </w:r>
    </w:p>
    <w:p w:rsidR="00AD5A0D" w:rsidRDefault="00AD5A0D" w:rsidP="00AD5A0D">
      <w:pPr>
        <w:tabs>
          <w:tab w:val="left" w:pos="2340"/>
          <w:tab w:val="left" w:pos="4500"/>
          <w:tab w:val="left" w:pos="7560"/>
          <w:tab w:val="right" w:pos="8640"/>
        </w:tabs>
        <w:ind w:left="180"/>
        <w:rPr>
          <w:sz w:val="22"/>
          <w:szCs w:val="22"/>
        </w:rPr>
      </w:pPr>
    </w:p>
    <w:p w:rsidR="00F30535" w:rsidRPr="00624736" w:rsidRDefault="009E7347" w:rsidP="007F19DF">
      <w:pPr>
        <w:numPr>
          <w:ilvl w:val="0"/>
          <w:numId w:val="1"/>
        </w:numPr>
        <w:tabs>
          <w:tab w:val="left" w:pos="2340"/>
          <w:tab w:val="left" w:pos="4500"/>
          <w:tab w:val="left" w:pos="7560"/>
          <w:tab w:val="right" w:pos="8640"/>
        </w:tabs>
        <w:rPr>
          <w:sz w:val="22"/>
          <w:szCs w:val="22"/>
        </w:rPr>
      </w:pPr>
      <w:r>
        <w:rPr>
          <w:sz w:val="22"/>
          <w:szCs w:val="22"/>
        </w:rPr>
        <w:t xml:space="preserve">The meeting adjourned and the Board held a brief time of fellowship and sharing before leaving for the evening. </w:t>
      </w:r>
    </w:p>
    <w:p w:rsidR="00F30535" w:rsidRPr="000958CD" w:rsidRDefault="00F30535" w:rsidP="007F19DF">
      <w:pPr>
        <w:ind w:left="1440"/>
        <w:rPr>
          <w:sz w:val="22"/>
          <w:szCs w:val="22"/>
        </w:rPr>
      </w:pPr>
    </w:p>
    <w:p w:rsidR="00B737E5" w:rsidRDefault="00F30535" w:rsidP="00384FB5">
      <w:pPr>
        <w:ind w:left="2520" w:hanging="1800"/>
        <w:rPr>
          <w:sz w:val="22"/>
          <w:szCs w:val="22"/>
        </w:rPr>
      </w:pPr>
      <w:r w:rsidRPr="000958CD">
        <w:rPr>
          <w:sz w:val="22"/>
          <w:szCs w:val="22"/>
        </w:rPr>
        <w:t xml:space="preserve">Next Meeting:  </w:t>
      </w:r>
      <w:r>
        <w:rPr>
          <w:sz w:val="22"/>
          <w:szCs w:val="22"/>
        </w:rPr>
        <w:t xml:space="preserve"> </w:t>
      </w:r>
      <w:r w:rsidR="00B737E5">
        <w:rPr>
          <w:sz w:val="22"/>
          <w:szCs w:val="22"/>
        </w:rPr>
        <w:t>August 15, 2022</w:t>
      </w:r>
      <w:r w:rsidR="00B737E5" w:rsidRPr="000958CD">
        <w:rPr>
          <w:sz w:val="22"/>
          <w:szCs w:val="22"/>
        </w:rPr>
        <w:t xml:space="preserve"> </w:t>
      </w:r>
      <w:r w:rsidR="00B737E5">
        <w:rPr>
          <w:sz w:val="22"/>
          <w:szCs w:val="22"/>
        </w:rPr>
        <w:t>at 6:00 p.m. at the ESC Board Office in Urbana</w:t>
      </w:r>
    </w:p>
    <w:p w:rsidR="00384FB5" w:rsidRPr="00171F7C" w:rsidRDefault="00384FB5" w:rsidP="00384FB5">
      <w:pPr>
        <w:ind w:left="2520" w:hanging="360"/>
        <w:rPr>
          <w:sz w:val="22"/>
          <w:szCs w:val="22"/>
        </w:rPr>
      </w:pPr>
      <w:r>
        <w:rPr>
          <w:sz w:val="22"/>
          <w:szCs w:val="22"/>
        </w:rPr>
        <w:t xml:space="preserve">September 19, 2022 at </w:t>
      </w:r>
      <w:r w:rsidRPr="004124EF">
        <w:rPr>
          <w:sz w:val="22"/>
          <w:szCs w:val="22"/>
        </w:rPr>
        <w:t>6:00 p.m. at the London Elementary School in London</w:t>
      </w:r>
    </w:p>
    <w:p w:rsidR="00384FB5" w:rsidRPr="00171F7C" w:rsidRDefault="00384FB5" w:rsidP="00384FB5">
      <w:pPr>
        <w:ind w:left="2520" w:hanging="360"/>
        <w:rPr>
          <w:sz w:val="22"/>
          <w:szCs w:val="22"/>
        </w:rPr>
      </w:pPr>
      <w:r>
        <w:rPr>
          <w:sz w:val="22"/>
          <w:szCs w:val="22"/>
        </w:rPr>
        <w:t>October 17, 2022</w:t>
      </w:r>
      <w:r w:rsidRPr="000958CD">
        <w:rPr>
          <w:sz w:val="22"/>
          <w:szCs w:val="22"/>
        </w:rPr>
        <w:t xml:space="preserve"> </w:t>
      </w:r>
      <w:r>
        <w:rPr>
          <w:sz w:val="22"/>
          <w:szCs w:val="22"/>
        </w:rPr>
        <w:t>at 6:00 p.m. at the ESC Board Office in Urbana</w:t>
      </w:r>
    </w:p>
    <w:sectPr w:rsidR="00384FB5" w:rsidRPr="00171F7C" w:rsidSect="00AD5A0D">
      <w:footerReference w:type="default" r:id="rId7"/>
      <w:pgSz w:w="12240" w:h="15840"/>
      <w:pgMar w:top="1080" w:right="108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2B" w:rsidRDefault="007F3F2B">
      <w:r>
        <w:separator/>
      </w:r>
    </w:p>
  </w:endnote>
  <w:endnote w:type="continuationSeparator" w:id="0">
    <w:p w:rsidR="007F3F2B" w:rsidRDefault="007F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2B" w:rsidRPr="003F3F41" w:rsidRDefault="00F44BF3" w:rsidP="0064459F">
    <w:pPr>
      <w:pStyle w:val="Header"/>
      <w:rPr>
        <w:rFonts w:ascii="Arial Narrow" w:hAnsi="Arial Narrow"/>
        <w:sz w:val="16"/>
        <w:szCs w:val="16"/>
      </w:rPr>
    </w:pPr>
    <w:r>
      <w:rPr>
        <w:rFonts w:ascii="Arial Narrow" w:hAnsi="Arial Narrow"/>
        <w:sz w:val="16"/>
        <w:szCs w:val="16"/>
      </w:rPr>
      <w:t>July 18</w:t>
    </w:r>
    <w:r w:rsidR="007F3F2B">
      <w:rPr>
        <w:rFonts w:ascii="Arial Narrow" w:hAnsi="Arial Narrow"/>
        <w:sz w:val="16"/>
        <w:szCs w:val="16"/>
      </w:rPr>
      <w:t>, 2022</w:t>
    </w:r>
    <w:r w:rsidR="007F3F2B" w:rsidRPr="003F3F41">
      <w:rPr>
        <w:rFonts w:ascii="Arial Narrow" w:hAnsi="Arial Narrow"/>
        <w:sz w:val="16"/>
        <w:szCs w:val="16"/>
      </w:rPr>
      <w:tab/>
      <w:t>Governing Board Meeting</w:t>
    </w:r>
    <w:r w:rsidR="007F3F2B" w:rsidRPr="003F3F41">
      <w:rPr>
        <w:rFonts w:ascii="Arial Narrow" w:hAnsi="Arial Narrow"/>
        <w:sz w:val="16"/>
        <w:szCs w:val="16"/>
      </w:rPr>
      <w:tab/>
      <w:t xml:space="preserve">Page </w:t>
    </w:r>
    <w:r w:rsidR="007F3F2B" w:rsidRPr="003F3F41">
      <w:rPr>
        <w:rStyle w:val="PageNumber"/>
        <w:rFonts w:ascii="Arial Narrow" w:hAnsi="Arial Narrow"/>
        <w:sz w:val="16"/>
        <w:szCs w:val="16"/>
      </w:rPr>
      <w:fldChar w:fldCharType="begin"/>
    </w:r>
    <w:r w:rsidR="007F3F2B" w:rsidRPr="003F3F41">
      <w:rPr>
        <w:rStyle w:val="PageNumber"/>
        <w:rFonts w:ascii="Arial Narrow" w:hAnsi="Arial Narrow"/>
        <w:sz w:val="16"/>
        <w:szCs w:val="16"/>
      </w:rPr>
      <w:instrText xml:space="preserve"> PAGE </w:instrText>
    </w:r>
    <w:r w:rsidR="007F3F2B" w:rsidRPr="003F3F41">
      <w:rPr>
        <w:rStyle w:val="PageNumber"/>
        <w:rFonts w:ascii="Arial Narrow" w:hAnsi="Arial Narrow"/>
        <w:sz w:val="16"/>
        <w:szCs w:val="16"/>
      </w:rPr>
      <w:fldChar w:fldCharType="separate"/>
    </w:r>
    <w:r w:rsidR="009E7347">
      <w:rPr>
        <w:rStyle w:val="PageNumber"/>
        <w:rFonts w:ascii="Arial Narrow" w:hAnsi="Arial Narrow"/>
        <w:noProof/>
        <w:sz w:val="16"/>
        <w:szCs w:val="16"/>
      </w:rPr>
      <w:t>4</w:t>
    </w:r>
    <w:r w:rsidR="007F3F2B" w:rsidRPr="003F3F41">
      <w:rPr>
        <w:rStyle w:val="PageNumber"/>
        <w:rFonts w:ascii="Arial Narrow" w:hAnsi="Arial Narrow"/>
        <w:sz w:val="16"/>
        <w:szCs w:val="16"/>
      </w:rPr>
      <w:fldChar w:fldCharType="end"/>
    </w:r>
    <w:r w:rsidR="007F3F2B" w:rsidRPr="003F3F41">
      <w:rPr>
        <w:rFonts w:ascii="Arial Narrow" w:hAnsi="Arial Narrow"/>
        <w:sz w:val="16"/>
        <w:szCs w:val="16"/>
      </w:rPr>
      <w:tab/>
    </w:r>
  </w:p>
  <w:p w:rsidR="007F3F2B" w:rsidRDefault="007F3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2B" w:rsidRDefault="007F3F2B">
      <w:r>
        <w:separator/>
      </w:r>
    </w:p>
  </w:footnote>
  <w:footnote w:type="continuationSeparator" w:id="0">
    <w:p w:rsidR="007F3F2B" w:rsidRDefault="007F3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070"/>
    <w:multiLevelType w:val="hybridMultilevel"/>
    <w:tmpl w:val="480445B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8C31D4"/>
    <w:multiLevelType w:val="hybridMultilevel"/>
    <w:tmpl w:val="9934FFE4"/>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A5CCB"/>
    <w:multiLevelType w:val="hybridMultilevel"/>
    <w:tmpl w:val="773CA6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027739"/>
    <w:multiLevelType w:val="hybridMultilevel"/>
    <w:tmpl w:val="3CC8503C"/>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6300C"/>
    <w:multiLevelType w:val="hybridMultilevel"/>
    <w:tmpl w:val="E47ABB58"/>
    <w:lvl w:ilvl="0" w:tplc="FC3A051C">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B458C"/>
    <w:multiLevelType w:val="hybridMultilevel"/>
    <w:tmpl w:val="C36E0BE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203C47E0"/>
    <w:multiLevelType w:val="hybridMultilevel"/>
    <w:tmpl w:val="351256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1480D11"/>
    <w:multiLevelType w:val="hybridMultilevel"/>
    <w:tmpl w:val="F42CF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CF5A11"/>
    <w:multiLevelType w:val="hybridMultilevel"/>
    <w:tmpl w:val="FB72CFAE"/>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30332"/>
    <w:multiLevelType w:val="hybridMultilevel"/>
    <w:tmpl w:val="97CE6450"/>
    <w:lvl w:ilvl="0" w:tplc="FC3A051C">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5483B"/>
    <w:multiLevelType w:val="hybridMultilevel"/>
    <w:tmpl w:val="71844EFA"/>
    <w:lvl w:ilvl="0" w:tplc="FC76C26C">
      <w:start w:val="1"/>
      <w:numFmt w:val="upperLetter"/>
      <w:lvlText w:val="%1."/>
      <w:lvlJc w:val="left"/>
      <w:pPr>
        <w:tabs>
          <w:tab w:val="num" w:pos="4680"/>
        </w:tabs>
        <w:ind w:left="4680" w:hanging="360"/>
      </w:pPr>
      <w:rPr>
        <w:rFonts w:hint="default"/>
        <w:b w:val="0"/>
        <w:sz w:val="22"/>
        <w:szCs w:val="22"/>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 w15:restartNumberingAfterBreak="0">
    <w:nsid w:val="3FF611E0"/>
    <w:multiLevelType w:val="hybridMultilevel"/>
    <w:tmpl w:val="D6AADD96"/>
    <w:lvl w:ilvl="0" w:tplc="FC3A051C">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84341"/>
    <w:multiLevelType w:val="hybridMultilevel"/>
    <w:tmpl w:val="C36E0BE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49627448"/>
    <w:multiLevelType w:val="hybridMultilevel"/>
    <w:tmpl w:val="822EA3DA"/>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F715B"/>
    <w:multiLevelType w:val="hybridMultilevel"/>
    <w:tmpl w:val="4300BA76"/>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011822"/>
    <w:multiLevelType w:val="hybridMultilevel"/>
    <w:tmpl w:val="31F25D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7C3B6C"/>
    <w:multiLevelType w:val="multilevel"/>
    <w:tmpl w:val="46A815BE"/>
    <w:lvl w:ilvl="0">
      <w:start w:val="1"/>
      <w:numFmt w:val="upperLetter"/>
      <w:lvlText w:val="%1."/>
      <w:lvlJc w:val="left"/>
      <w:pPr>
        <w:ind w:left="-505" w:hanging="360"/>
      </w:pPr>
    </w:lvl>
    <w:lvl w:ilvl="1">
      <w:start w:val="1"/>
      <w:numFmt w:val="decimal"/>
      <w:lvlText w:val="%1.%2."/>
      <w:lvlJc w:val="left"/>
      <w:pPr>
        <w:ind w:left="-73" w:hanging="432"/>
      </w:pPr>
    </w:lvl>
    <w:lvl w:ilvl="2">
      <w:start w:val="1"/>
      <w:numFmt w:val="decimal"/>
      <w:lvlText w:val="%1.%2.%3."/>
      <w:lvlJc w:val="left"/>
      <w:pPr>
        <w:ind w:left="359" w:hanging="504"/>
      </w:pPr>
    </w:lvl>
    <w:lvl w:ilvl="3">
      <w:start w:val="1"/>
      <w:numFmt w:val="decimal"/>
      <w:lvlText w:val="%1.%2.%3.%4."/>
      <w:lvlJc w:val="left"/>
      <w:pPr>
        <w:ind w:left="863" w:hanging="648"/>
      </w:pPr>
    </w:lvl>
    <w:lvl w:ilvl="4">
      <w:start w:val="1"/>
      <w:numFmt w:val="decimal"/>
      <w:lvlText w:val="%1.%2.%3.%4.%5."/>
      <w:lvlJc w:val="left"/>
      <w:pPr>
        <w:ind w:left="1367" w:hanging="792"/>
      </w:pPr>
    </w:lvl>
    <w:lvl w:ilvl="5">
      <w:start w:val="1"/>
      <w:numFmt w:val="decimal"/>
      <w:lvlText w:val="%1.%2.%3.%4.%5.%6."/>
      <w:lvlJc w:val="left"/>
      <w:pPr>
        <w:ind w:left="1871" w:hanging="936"/>
      </w:pPr>
    </w:lvl>
    <w:lvl w:ilvl="6">
      <w:start w:val="1"/>
      <w:numFmt w:val="decimal"/>
      <w:lvlText w:val="%1.%2.%3.%4.%5.%6.%7."/>
      <w:lvlJc w:val="left"/>
      <w:pPr>
        <w:ind w:left="2375" w:hanging="1080"/>
      </w:pPr>
    </w:lvl>
    <w:lvl w:ilvl="7">
      <w:start w:val="1"/>
      <w:numFmt w:val="decimal"/>
      <w:lvlText w:val="%1.%2.%3.%4.%5.%6.%7.%8."/>
      <w:lvlJc w:val="left"/>
      <w:pPr>
        <w:ind w:left="2879" w:hanging="1224"/>
      </w:pPr>
    </w:lvl>
    <w:lvl w:ilvl="8">
      <w:start w:val="1"/>
      <w:numFmt w:val="decimal"/>
      <w:lvlText w:val="%1.%2.%3.%4.%5.%6.%7.%8.%9."/>
      <w:lvlJc w:val="left"/>
      <w:pPr>
        <w:ind w:left="3455" w:hanging="1440"/>
      </w:pPr>
    </w:lvl>
  </w:abstractNum>
  <w:abstractNum w:abstractNumId="17" w15:restartNumberingAfterBreak="0">
    <w:nsid w:val="5A4C7033"/>
    <w:multiLevelType w:val="hybridMultilevel"/>
    <w:tmpl w:val="247C19B8"/>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46E57"/>
    <w:multiLevelType w:val="hybridMultilevel"/>
    <w:tmpl w:val="BBAC5F68"/>
    <w:lvl w:ilvl="0" w:tplc="FC76C26C">
      <w:start w:val="1"/>
      <w:numFmt w:val="upperLetter"/>
      <w:lvlText w:val="%1."/>
      <w:lvlJc w:val="left"/>
      <w:pPr>
        <w:tabs>
          <w:tab w:val="num" w:pos="1980"/>
        </w:tabs>
        <w:ind w:left="1980" w:hanging="360"/>
      </w:pPr>
      <w:rPr>
        <w:rFonts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9600B"/>
    <w:multiLevelType w:val="hybridMultilevel"/>
    <w:tmpl w:val="C36E0BE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636157A7"/>
    <w:multiLevelType w:val="hybridMultilevel"/>
    <w:tmpl w:val="49A49B3A"/>
    <w:lvl w:ilvl="0" w:tplc="E63638DA">
      <w:start w:val="1"/>
      <w:numFmt w:val="upperRoman"/>
      <w:lvlText w:val="%1."/>
      <w:lvlJc w:val="right"/>
      <w:pPr>
        <w:tabs>
          <w:tab w:val="num" w:pos="180"/>
        </w:tabs>
        <w:ind w:left="180" w:hanging="180"/>
      </w:pPr>
      <w:rPr>
        <w:rFonts w:hint="default"/>
      </w:rPr>
    </w:lvl>
    <w:lvl w:ilvl="1" w:tplc="FC76C26C">
      <w:start w:val="1"/>
      <w:numFmt w:val="upperLetter"/>
      <w:lvlText w:val="%2."/>
      <w:lvlJc w:val="left"/>
      <w:pPr>
        <w:tabs>
          <w:tab w:val="num" w:pos="1260"/>
        </w:tabs>
        <w:ind w:left="1260" w:hanging="360"/>
      </w:pPr>
      <w:rPr>
        <w:rFonts w:hint="default"/>
        <w:b w:val="0"/>
        <w:sz w:val="22"/>
        <w:szCs w:val="22"/>
      </w:rPr>
    </w:lvl>
    <w:lvl w:ilvl="2" w:tplc="FC3A051C">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E40636B"/>
    <w:multiLevelType w:val="hybridMultilevel"/>
    <w:tmpl w:val="94C85D5C"/>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80DF9"/>
    <w:multiLevelType w:val="hybridMultilevel"/>
    <w:tmpl w:val="49A49B3A"/>
    <w:lvl w:ilvl="0" w:tplc="E63638DA">
      <w:start w:val="1"/>
      <w:numFmt w:val="upperRoman"/>
      <w:lvlText w:val="%1."/>
      <w:lvlJc w:val="right"/>
      <w:pPr>
        <w:tabs>
          <w:tab w:val="num" w:pos="180"/>
        </w:tabs>
        <w:ind w:left="180" w:hanging="180"/>
      </w:pPr>
      <w:rPr>
        <w:rFonts w:hint="default"/>
      </w:rPr>
    </w:lvl>
    <w:lvl w:ilvl="1" w:tplc="FC76C26C">
      <w:start w:val="1"/>
      <w:numFmt w:val="upperLetter"/>
      <w:lvlText w:val="%2."/>
      <w:lvlJc w:val="left"/>
      <w:pPr>
        <w:tabs>
          <w:tab w:val="num" w:pos="1260"/>
        </w:tabs>
        <w:ind w:left="1260" w:hanging="360"/>
      </w:pPr>
      <w:rPr>
        <w:rFonts w:hint="default"/>
        <w:b w:val="0"/>
        <w:sz w:val="22"/>
        <w:szCs w:val="22"/>
      </w:rPr>
    </w:lvl>
    <w:lvl w:ilvl="2" w:tplc="FC3A051C">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28D5E00"/>
    <w:multiLevelType w:val="hybridMultilevel"/>
    <w:tmpl w:val="E2A21E84"/>
    <w:lvl w:ilvl="0" w:tplc="D4A8C0A4">
      <w:start w:val="6"/>
      <w:numFmt w:val="decimal"/>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95438"/>
    <w:multiLevelType w:val="hybridMultilevel"/>
    <w:tmpl w:val="65525478"/>
    <w:lvl w:ilvl="0" w:tplc="FC76C26C">
      <w:start w:val="1"/>
      <w:numFmt w:val="upperLetter"/>
      <w:lvlText w:val="%1."/>
      <w:lvlJc w:val="left"/>
      <w:pPr>
        <w:tabs>
          <w:tab w:val="num" w:pos="1260"/>
        </w:tabs>
        <w:ind w:left="12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4"/>
  </w:num>
  <w:num w:numId="4">
    <w:abstractNumId w:val="15"/>
  </w:num>
  <w:num w:numId="5">
    <w:abstractNumId w:val="7"/>
  </w:num>
  <w:num w:numId="6">
    <w:abstractNumId w:val="0"/>
  </w:num>
  <w:num w:numId="7">
    <w:abstractNumId w:val="14"/>
  </w:num>
  <w:num w:numId="8">
    <w:abstractNumId w:val="18"/>
  </w:num>
  <w:num w:numId="9">
    <w:abstractNumId w:val="21"/>
  </w:num>
  <w:num w:numId="10">
    <w:abstractNumId w:val="6"/>
  </w:num>
  <w:num w:numId="11">
    <w:abstractNumId w:val="10"/>
  </w:num>
  <w:num w:numId="12">
    <w:abstractNumId w:val="9"/>
  </w:num>
  <w:num w:numId="13">
    <w:abstractNumId w:val="5"/>
  </w:num>
  <w:num w:numId="14">
    <w:abstractNumId w:val="2"/>
  </w:num>
  <w:num w:numId="15">
    <w:abstractNumId w:val="16"/>
  </w:num>
  <w:num w:numId="16">
    <w:abstractNumId w:val="11"/>
  </w:num>
  <w:num w:numId="17">
    <w:abstractNumId w:val="23"/>
  </w:num>
  <w:num w:numId="18">
    <w:abstractNumId w:val="19"/>
  </w:num>
  <w:num w:numId="19">
    <w:abstractNumId w:val="12"/>
  </w:num>
  <w:num w:numId="20">
    <w:abstractNumId w:val="24"/>
  </w:num>
  <w:num w:numId="21">
    <w:abstractNumId w:val="13"/>
  </w:num>
  <w:num w:numId="22">
    <w:abstractNumId w:val="8"/>
  </w:num>
  <w:num w:numId="23">
    <w:abstractNumId w:val="3"/>
  </w:num>
  <w:num w:numId="24">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0A"/>
    <w:rsid w:val="00002F06"/>
    <w:rsid w:val="00005942"/>
    <w:rsid w:val="00006C27"/>
    <w:rsid w:val="00007D09"/>
    <w:rsid w:val="000100E7"/>
    <w:rsid w:val="000103D1"/>
    <w:rsid w:val="000119BB"/>
    <w:rsid w:val="00012D3E"/>
    <w:rsid w:val="00013465"/>
    <w:rsid w:val="00022525"/>
    <w:rsid w:val="000232F2"/>
    <w:rsid w:val="000245E5"/>
    <w:rsid w:val="00025E82"/>
    <w:rsid w:val="00027784"/>
    <w:rsid w:val="000315CC"/>
    <w:rsid w:val="000318A1"/>
    <w:rsid w:val="00036EB4"/>
    <w:rsid w:val="00040ACE"/>
    <w:rsid w:val="0004275C"/>
    <w:rsid w:val="00046541"/>
    <w:rsid w:val="000466A8"/>
    <w:rsid w:val="00046802"/>
    <w:rsid w:val="00047BAA"/>
    <w:rsid w:val="00052DB4"/>
    <w:rsid w:val="0005649A"/>
    <w:rsid w:val="000600DA"/>
    <w:rsid w:val="000603C1"/>
    <w:rsid w:val="00060911"/>
    <w:rsid w:val="00060A89"/>
    <w:rsid w:val="000613C4"/>
    <w:rsid w:val="00067D0C"/>
    <w:rsid w:val="000703ED"/>
    <w:rsid w:val="00071C27"/>
    <w:rsid w:val="0008162E"/>
    <w:rsid w:val="000835BC"/>
    <w:rsid w:val="00083FD8"/>
    <w:rsid w:val="00084134"/>
    <w:rsid w:val="0008472F"/>
    <w:rsid w:val="00085559"/>
    <w:rsid w:val="000860EC"/>
    <w:rsid w:val="000910D7"/>
    <w:rsid w:val="000911E4"/>
    <w:rsid w:val="0009497D"/>
    <w:rsid w:val="00095681"/>
    <w:rsid w:val="00096832"/>
    <w:rsid w:val="000A1F1F"/>
    <w:rsid w:val="000A3A9B"/>
    <w:rsid w:val="000A5BE3"/>
    <w:rsid w:val="000B359D"/>
    <w:rsid w:val="000B5722"/>
    <w:rsid w:val="000B5C1B"/>
    <w:rsid w:val="000B7811"/>
    <w:rsid w:val="000C0ED3"/>
    <w:rsid w:val="000C7BB9"/>
    <w:rsid w:val="000D07B2"/>
    <w:rsid w:val="000D1B99"/>
    <w:rsid w:val="000D556B"/>
    <w:rsid w:val="000E0505"/>
    <w:rsid w:val="000E18AF"/>
    <w:rsid w:val="000E355A"/>
    <w:rsid w:val="000E3FFF"/>
    <w:rsid w:val="000E5DA1"/>
    <w:rsid w:val="000E7D6C"/>
    <w:rsid w:val="000F3330"/>
    <w:rsid w:val="000F7D91"/>
    <w:rsid w:val="001009DA"/>
    <w:rsid w:val="00106C3E"/>
    <w:rsid w:val="0010765A"/>
    <w:rsid w:val="001149C7"/>
    <w:rsid w:val="0011532B"/>
    <w:rsid w:val="001157F9"/>
    <w:rsid w:val="00120386"/>
    <w:rsid w:val="00120C19"/>
    <w:rsid w:val="00122F2E"/>
    <w:rsid w:val="0012379D"/>
    <w:rsid w:val="00124342"/>
    <w:rsid w:val="00125931"/>
    <w:rsid w:val="00130426"/>
    <w:rsid w:val="001316BC"/>
    <w:rsid w:val="00132CD0"/>
    <w:rsid w:val="0014105A"/>
    <w:rsid w:val="00144AD2"/>
    <w:rsid w:val="00146E7F"/>
    <w:rsid w:val="00151BC2"/>
    <w:rsid w:val="001535D1"/>
    <w:rsid w:val="001538B5"/>
    <w:rsid w:val="00154A63"/>
    <w:rsid w:val="0016042E"/>
    <w:rsid w:val="001656BE"/>
    <w:rsid w:val="00166BFD"/>
    <w:rsid w:val="00166DCA"/>
    <w:rsid w:val="00167485"/>
    <w:rsid w:val="00171BD5"/>
    <w:rsid w:val="00171F7C"/>
    <w:rsid w:val="001727FA"/>
    <w:rsid w:val="0018260B"/>
    <w:rsid w:val="0018317F"/>
    <w:rsid w:val="00187A7D"/>
    <w:rsid w:val="00187FC2"/>
    <w:rsid w:val="00192537"/>
    <w:rsid w:val="001949CF"/>
    <w:rsid w:val="001A1A1C"/>
    <w:rsid w:val="001A42B5"/>
    <w:rsid w:val="001A5E60"/>
    <w:rsid w:val="001B067A"/>
    <w:rsid w:val="001B2DCA"/>
    <w:rsid w:val="001B436C"/>
    <w:rsid w:val="001B46D6"/>
    <w:rsid w:val="001B54AE"/>
    <w:rsid w:val="001C13E6"/>
    <w:rsid w:val="001C13FF"/>
    <w:rsid w:val="001C1C27"/>
    <w:rsid w:val="001C2438"/>
    <w:rsid w:val="001C2D46"/>
    <w:rsid w:val="001C789B"/>
    <w:rsid w:val="001D1604"/>
    <w:rsid w:val="001D45D4"/>
    <w:rsid w:val="001D4F5C"/>
    <w:rsid w:val="001D54BF"/>
    <w:rsid w:val="001D7DB7"/>
    <w:rsid w:val="001E1249"/>
    <w:rsid w:val="001E2C37"/>
    <w:rsid w:val="001E5E21"/>
    <w:rsid w:val="001E68A6"/>
    <w:rsid w:val="001F21C9"/>
    <w:rsid w:val="001F3082"/>
    <w:rsid w:val="001F588E"/>
    <w:rsid w:val="001F5E95"/>
    <w:rsid w:val="00200B24"/>
    <w:rsid w:val="0020134D"/>
    <w:rsid w:val="00201562"/>
    <w:rsid w:val="00203033"/>
    <w:rsid w:val="002031BC"/>
    <w:rsid w:val="00207BF5"/>
    <w:rsid w:val="0021261A"/>
    <w:rsid w:val="00215AF5"/>
    <w:rsid w:val="00217408"/>
    <w:rsid w:val="00222623"/>
    <w:rsid w:val="002244E2"/>
    <w:rsid w:val="002245C5"/>
    <w:rsid w:val="00231A7A"/>
    <w:rsid w:val="00232B20"/>
    <w:rsid w:val="002366F8"/>
    <w:rsid w:val="002415FA"/>
    <w:rsid w:val="002477CB"/>
    <w:rsid w:val="00247BEE"/>
    <w:rsid w:val="0025094F"/>
    <w:rsid w:val="00250D0E"/>
    <w:rsid w:val="00252D7D"/>
    <w:rsid w:val="00253F8D"/>
    <w:rsid w:val="00257B70"/>
    <w:rsid w:val="00262E8F"/>
    <w:rsid w:val="002665F8"/>
    <w:rsid w:val="00267FFB"/>
    <w:rsid w:val="00273BE7"/>
    <w:rsid w:val="00275870"/>
    <w:rsid w:val="002807DD"/>
    <w:rsid w:val="0028531E"/>
    <w:rsid w:val="00285E04"/>
    <w:rsid w:val="00286CD3"/>
    <w:rsid w:val="0029231F"/>
    <w:rsid w:val="002945E4"/>
    <w:rsid w:val="00295C07"/>
    <w:rsid w:val="002B0FA2"/>
    <w:rsid w:val="002B193F"/>
    <w:rsid w:val="002C0ADC"/>
    <w:rsid w:val="002C1AC4"/>
    <w:rsid w:val="002C2CC4"/>
    <w:rsid w:val="002C7398"/>
    <w:rsid w:val="002D400D"/>
    <w:rsid w:val="002D6364"/>
    <w:rsid w:val="002D7B8C"/>
    <w:rsid w:val="002D7CFD"/>
    <w:rsid w:val="002E6D2A"/>
    <w:rsid w:val="002F1A05"/>
    <w:rsid w:val="002F6BAA"/>
    <w:rsid w:val="002F7659"/>
    <w:rsid w:val="002F7D1D"/>
    <w:rsid w:val="00302C5E"/>
    <w:rsid w:val="00314892"/>
    <w:rsid w:val="003235FA"/>
    <w:rsid w:val="0032777F"/>
    <w:rsid w:val="00332D98"/>
    <w:rsid w:val="00333327"/>
    <w:rsid w:val="0033408F"/>
    <w:rsid w:val="00334A64"/>
    <w:rsid w:val="00341432"/>
    <w:rsid w:val="0034212C"/>
    <w:rsid w:val="003425A8"/>
    <w:rsid w:val="003437E2"/>
    <w:rsid w:val="00345714"/>
    <w:rsid w:val="00346454"/>
    <w:rsid w:val="0034734B"/>
    <w:rsid w:val="00352E71"/>
    <w:rsid w:val="00354379"/>
    <w:rsid w:val="00354C31"/>
    <w:rsid w:val="00355D32"/>
    <w:rsid w:val="0035602C"/>
    <w:rsid w:val="0036789C"/>
    <w:rsid w:val="00372314"/>
    <w:rsid w:val="003818D4"/>
    <w:rsid w:val="003841DC"/>
    <w:rsid w:val="00384FB5"/>
    <w:rsid w:val="0039391F"/>
    <w:rsid w:val="003A213B"/>
    <w:rsid w:val="003A2299"/>
    <w:rsid w:val="003A40E3"/>
    <w:rsid w:val="003A7F4A"/>
    <w:rsid w:val="003B33C6"/>
    <w:rsid w:val="003B4AAA"/>
    <w:rsid w:val="003B5CA4"/>
    <w:rsid w:val="003B7708"/>
    <w:rsid w:val="003C026D"/>
    <w:rsid w:val="003C55A9"/>
    <w:rsid w:val="003C618B"/>
    <w:rsid w:val="003C64CC"/>
    <w:rsid w:val="003C65AD"/>
    <w:rsid w:val="003D1FF4"/>
    <w:rsid w:val="003D7AEC"/>
    <w:rsid w:val="003E39B5"/>
    <w:rsid w:val="003E3F36"/>
    <w:rsid w:val="003F07AA"/>
    <w:rsid w:val="003F3F41"/>
    <w:rsid w:val="003F4936"/>
    <w:rsid w:val="003F5D6D"/>
    <w:rsid w:val="004010EE"/>
    <w:rsid w:val="00402313"/>
    <w:rsid w:val="004061FD"/>
    <w:rsid w:val="00411339"/>
    <w:rsid w:val="00413743"/>
    <w:rsid w:val="004143EA"/>
    <w:rsid w:val="00414488"/>
    <w:rsid w:val="00416640"/>
    <w:rsid w:val="004179FA"/>
    <w:rsid w:val="00420B97"/>
    <w:rsid w:val="00424DA5"/>
    <w:rsid w:val="00425F47"/>
    <w:rsid w:val="00426564"/>
    <w:rsid w:val="0042777E"/>
    <w:rsid w:val="00435771"/>
    <w:rsid w:val="004404B0"/>
    <w:rsid w:val="004448E1"/>
    <w:rsid w:val="00447181"/>
    <w:rsid w:val="004473FE"/>
    <w:rsid w:val="004511E6"/>
    <w:rsid w:val="00451801"/>
    <w:rsid w:val="00452A2A"/>
    <w:rsid w:val="00455B20"/>
    <w:rsid w:val="00455EBD"/>
    <w:rsid w:val="00460B69"/>
    <w:rsid w:val="00464DFB"/>
    <w:rsid w:val="0046628E"/>
    <w:rsid w:val="00471F18"/>
    <w:rsid w:val="00473620"/>
    <w:rsid w:val="00474F81"/>
    <w:rsid w:val="00476735"/>
    <w:rsid w:val="00476E97"/>
    <w:rsid w:val="004802F6"/>
    <w:rsid w:val="00483EE6"/>
    <w:rsid w:val="0048431F"/>
    <w:rsid w:val="004871B4"/>
    <w:rsid w:val="004902CC"/>
    <w:rsid w:val="0049769D"/>
    <w:rsid w:val="004A44B5"/>
    <w:rsid w:val="004A50F0"/>
    <w:rsid w:val="004A7A1B"/>
    <w:rsid w:val="004B1D6A"/>
    <w:rsid w:val="004B34CF"/>
    <w:rsid w:val="004B3A96"/>
    <w:rsid w:val="004B69DE"/>
    <w:rsid w:val="004C502E"/>
    <w:rsid w:val="004C5A47"/>
    <w:rsid w:val="004C6FD6"/>
    <w:rsid w:val="004E5186"/>
    <w:rsid w:val="004E5B3C"/>
    <w:rsid w:val="004E7141"/>
    <w:rsid w:val="004F1694"/>
    <w:rsid w:val="004F60A5"/>
    <w:rsid w:val="00501C4C"/>
    <w:rsid w:val="0050268B"/>
    <w:rsid w:val="00513CAB"/>
    <w:rsid w:val="00520B2B"/>
    <w:rsid w:val="00524D8C"/>
    <w:rsid w:val="00530031"/>
    <w:rsid w:val="00530B19"/>
    <w:rsid w:val="00531C69"/>
    <w:rsid w:val="005320B0"/>
    <w:rsid w:val="005342FF"/>
    <w:rsid w:val="00535379"/>
    <w:rsid w:val="00537B6D"/>
    <w:rsid w:val="005428E1"/>
    <w:rsid w:val="00544D88"/>
    <w:rsid w:val="00547154"/>
    <w:rsid w:val="00550EA1"/>
    <w:rsid w:val="00552934"/>
    <w:rsid w:val="00554959"/>
    <w:rsid w:val="0056254E"/>
    <w:rsid w:val="005632E3"/>
    <w:rsid w:val="00563745"/>
    <w:rsid w:val="005647EE"/>
    <w:rsid w:val="005718C3"/>
    <w:rsid w:val="0057753F"/>
    <w:rsid w:val="005807D4"/>
    <w:rsid w:val="00581A4A"/>
    <w:rsid w:val="0058315B"/>
    <w:rsid w:val="0059066F"/>
    <w:rsid w:val="005906B2"/>
    <w:rsid w:val="00591740"/>
    <w:rsid w:val="005936B4"/>
    <w:rsid w:val="00594BCE"/>
    <w:rsid w:val="00595DBD"/>
    <w:rsid w:val="0059707C"/>
    <w:rsid w:val="00597FE1"/>
    <w:rsid w:val="005A44C5"/>
    <w:rsid w:val="005B1DAD"/>
    <w:rsid w:val="005B31D6"/>
    <w:rsid w:val="005B636E"/>
    <w:rsid w:val="005B6926"/>
    <w:rsid w:val="005C28DB"/>
    <w:rsid w:val="005C34D9"/>
    <w:rsid w:val="005C70FE"/>
    <w:rsid w:val="005D2290"/>
    <w:rsid w:val="005D262D"/>
    <w:rsid w:val="005D276C"/>
    <w:rsid w:val="005D507D"/>
    <w:rsid w:val="005D5FE6"/>
    <w:rsid w:val="005E2EC9"/>
    <w:rsid w:val="005E388D"/>
    <w:rsid w:val="005E6747"/>
    <w:rsid w:val="005F07EE"/>
    <w:rsid w:val="005F4C2C"/>
    <w:rsid w:val="005F7479"/>
    <w:rsid w:val="005F77F0"/>
    <w:rsid w:val="00602016"/>
    <w:rsid w:val="00605CA1"/>
    <w:rsid w:val="00607BA0"/>
    <w:rsid w:val="006108C8"/>
    <w:rsid w:val="00615B6A"/>
    <w:rsid w:val="00621DA2"/>
    <w:rsid w:val="00624FB8"/>
    <w:rsid w:val="00625BAD"/>
    <w:rsid w:val="006300D8"/>
    <w:rsid w:val="00636784"/>
    <w:rsid w:val="0064089E"/>
    <w:rsid w:val="00641AF7"/>
    <w:rsid w:val="0064459F"/>
    <w:rsid w:val="00647897"/>
    <w:rsid w:val="0065340F"/>
    <w:rsid w:val="00657D84"/>
    <w:rsid w:val="0066167B"/>
    <w:rsid w:val="00666B52"/>
    <w:rsid w:val="00692C89"/>
    <w:rsid w:val="006A28DD"/>
    <w:rsid w:val="006A6B84"/>
    <w:rsid w:val="006B0CCD"/>
    <w:rsid w:val="006B0DE4"/>
    <w:rsid w:val="006B1613"/>
    <w:rsid w:val="006B193F"/>
    <w:rsid w:val="006B29B3"/>
    <w:rsid w:val="006B76DD"/>
    <w:rsid w:val="006C1B75"/>
    <w:rsid w:val="006C3634"/>
    <w:rsid w:val="006C4851"/>
    <w:rsid w:val="006C4F17"/>
    <w:rsid w:val="006C5903"/>
    <w:rsid w:val="006C6C07"/>
    <w:rsid w:val="006C707D"/>
    <w:rsid w:val="006C772D"/>
    <w:rsid w:val="006D0155"/>
    <w:rsid w:val="006D22D4"/>
    <w:rsid w:val="006D3030"/>
    <w:rsid w:val="006D419E"/>
    <w:rsid w:val="006D63C0"/>
    <w:rsid w:val="006D6765"/>
    <w:rsid w:val="006E0D47"/>
    <w:rsid w:val="006E27AE"/>
    <w:rsid w:val="006E7619"/>
    <w:rsid w:val="006F1DC3"/>
    <w:rsid w:val="006F4255"/>
    <w:rsid w:val="006F6CC6"/>
    <w:rsid w:val="00701686"/>
    <w:rsid w:val="00702490"/>
    <w:rsid w:val="00705034"/>
    <w:rsid w:val="00706415"/>
    <w:rsid w:val="00710DFF"/>
    <w:rsid w:val="00714437"/>
    <w:rsid w:val="00721947"/>
    <w:rsid w:val="00735DCA"/>
    <w:rsid w:val="0073781C"/>
    <w:rsid w:val="00742A30"/>
    <w:rsid w:val="00744263"/>
    <w:rsid w:val="00745476"/>
    <w:rsid w:val="00747340"/>
    <w:rsid w:val="007503D6"/>
    <w:rsid w:val="007558E2"/>
    <w:rsid w:val="00756C71"/>
    <w:rsid w:val="00760ACC"/>
    <w:rsid w:val="007621C3"/>
    <w:rsid w:val="00762274"/>
    <w:rsid w:val="00762827"/>
    <w:rsid w:val="00763BB6"/>
    <w:rsid w:val="00764877"/>
    <w:rsid w:val="00765426"/>
    <w:rsid w:val="00765CAF"/>
    <w:rsid w:val="00767126"/>
    <w:rsid w:val="00770657"/>
    <w:rsid w:val="00770C6F"/>
    <w:rsid w:val="00771FBD"/>
    <w:rsid w:val="00772B88"/>
    <w:rsid w:val="00773699"/>
    <w:rsid w:val="007802F6"/>
    <w:rsid w:val="00780669"/>
    <w:rsid w:val="00784993"/>
    <w:rsid w:val="00790189"/>
    <w:rsid w:val="007914EA"/>
    <w:rsid w:val="00792511"/>
    <w:rsid w:val="007934A0"/>
    <w:rsid w:val="0079394D"/>
    <w:rsid w:val="007945D0"/>
    <w:rsid w:val="0079778C"/>
    <w:rsid w:val="007A0057"/>
    <w:rsid w:val="007A01A1"/>
    <w:rsid w:val="007A5708"/>
    <w:rsid w:val="007A5F68"/>
    <w:rsid w:val="007B0363"/>
    <w:rsid w:val="007B1EA1"/>
    <w:rsid w:val="007B2140"/>
    <w:rsid w:val="007B3785"/>
    <w:rsid w:val="007B4C2E"/>
    <w:rsid w:val="007B67C5"/>
    <w:rsid w:val="007B7FE2"/>
    <w:rsid w:val="007C38C5"/>
    <w:rsid w:val="007C61D4"/>
    <w:rsid w:val="007D06D7"/>
    <w:rsid w:val="007D17D9"/>
    <w:rsid w:val="007D1FA2"/>
    <w:rsid w:val="007D5C65"/>
    <w:rsid w:val="007D63F2"/>
    <w:rsid w:val="007D7A73"/>
    <w:rsid w:val="007E087B"/>
    <w:rsid w:val="007F19DF"/>
    <w:rsid w:val="007F3F2B"/>
    <w:rsid w:val="007F5A25"/>
    <w:rsid w:val="007F7A98"/>
    <w:rsid w:val="008010E5"/>
    <w:rsid w:val="008064D7"/>
    <w:rsid w:val="0081001A"/>
    <w:rsid w:val="00812943"/>
    <w:rsid w:val="0081574E"/>
    <w:rsid w:val="00815BAC"/>
    <w:rsid w:val="00816E6C"/>
    <w:rsid w:val="008174D9"/>
    <w:rsid w:val="00817A53"/>
    <w:rsid w:val="00820504"/>
    <w:rsid w:val="008211AF"/>
    <w:rsid w:val="00824453"/>
    <w:rsid w:val="00824DC5"/>
    <w:rsid w:val="0082520E"/>
    <w:rsid w:val="0082636E"/>
    <w:rsid w:val="008266BE"/>
    <w:rsid w:val="00830FA1"/>
    <w:rsid w:val="008321C2"/>
    <w:rsid w:val="00835B41"/>
    <w:rsid w:val="008368BE"/>
    <w:rsid w:val="00843358"/>
    <w:rsid w:val="008461D6"/>
    <w:rsid w:val="0084661A"/>
    <w:rsid w:val="00847035"/>
    <w:rsid w:val="008476E4"/>
    <w:rsid w:val="0084772A"/>
    <w:rsid w:val="00850138"/>
    <w:rsid w:val="00850F4C"/>
    <w:rsid w:val="00851DA9"/>
    <w:rsid w:val="00853B71"/>
    <w:rsid w:val="00854716"/>
    <w:rsid w:val="0085645F"/>
    <w:rsid w:val="00860342"/>
    <w:rsid w:val="00860BFC"/>
    <w:rsid w:val="008669D3"/>
    <w:rsid w:val="00867B61"/>
    <w:rsid w:val="00870BEF"/>
    <w:rsid w:val="00875644"/>
    <w:rsid w:val="00876C4B"/>
    <w:rsid w:val="00876F0A"/>
    <w:rsid w:val="008801C9"/>
    <w:rsid w:val="00880BE0"/>
    <w:rsid w:val="00880EBC"/>
    <w:rsid w:val="008810B8"/>
    <w:rsid w:val="00883766"/>
    <w:rsid w:val="00885585"/>
    <w:rsid w:val="00885D84"/>
    <w:rsid w:val="00894D01"/>
    <w:rsid w:val="008A0B8D"/>
    <w:rsid w:val="008A16DF"/>
    <w:rsid w:val="008A1E87"/>
    <w:rsid w:val="008A36FD"/>
    <w:rsid w:val="008A4CEB"/>
    <w:rsid w:val="008A5015"/>
    <w:rsid w:val="008B0068"/>
    <w:rsid w:val="008B5818"/>
    <w:rsid w:val="008C0334"/>
    <w:rsid w:val="008C17B0"/>
    <w:rsid w:val="008C2B53"/>
    <w:rsid w:val="008C3114"/>
    <w:rsid w:val="008C458D"/>
    <w:rsid w:val="008D09F5"/>
    <w:rsid w:val="008D4BB3"/>
    <w:rsid w:val="008E111B"/>
    <w:rsid w:val="008E5A6D"/>
    <w:rsid w:val="008E63CC"/>
    <w:rsid w:val="008F13D6"/>
    <w:rsid w:val="008F754E"/>
    <w:rsid w:val="008F7B7F"/>
    <w:rsid w:val="00905068"/>
    <w:rsid w:val="00905CB3"/>
    <w:rsid w:val="0090680D"/>
    <w:rsid w:val="0091184B"/>
    <w:rsid w:val="00913E7C"/>
    <w:rsid w:val="00916A8A"/>
    <w:rsid w:val="009262CC"/>
    <w:rsid w:val="00941036"/>
    <w:rsid w:val="00944653"/>
    <w:rsid w:val="00944F3A"/>
    <w:rsid w:val="009450B4"/>
    <w:rsid w:val="009454D3"/>
    <w:rsid w:val="00951D15"/>
    <w:rsid w:val="00953D74"/>
    <w:rsid w:val="00960856"/>
    <w:rsid w:val="00961639"/>
    <w:rsid w:val="00963D92"/>
    <w:rsid w:val="00964EEA"/>
    <w:rsid w:val="00965973"/>
    <w:rsid w:val="00971420"/>
    <w:rsid w:val="00973936"/>
    <w:rsid w:val="00973999"/>
    <w:rsid w:val="00973DBD"/>
    <w:rsid w:val="00975C28"/>
    <w:rsid w:val="009810D0"/>
    <w:rsid w:val="00984400"/>
    <w:rsid w:val="00985133"/>
    <w:rsid w:val="00985145"/>
    <w:rsid w:val="009868A1"/>
    <w:rsid w:val="00986DAF"/>
    <w:rsid w:val="00986FC2"/>
    <w:rsid w:val="00990046"/>
    <w:rsid w:val="009906C2"/>
    <w:rsid w:val="009909E8"/>
    <w:rsid w:val="00990CD9"/>
    <w:rsid w:val="00991D52"/>
    <w:rsid w:val="00994932"/>
    <w:rsid w:val="009A204D"/>
    <w:rsid w:val="009A2BF1"/>
    <w:rsid w:val="009A3F81"/>
    <w:rsid w:val="009A72FD"/>
    <w:rsid w:val="009B1A53"/>
    <w:rsid w:val="009B2010"/>
    <w:rsid w:val="009B5B4A"/>
    <w:rsid w:val="009C0D95"/>
    <w:rsid w:val="009C2910"/>
    <w:rsid w:val="009C2D2C"/>
    <w:rsid w:val="009D0077"/>
    <w:rsid w:val="009D37DA"/>
    <w:rsid w:val="009D66CC"/>
    <w:rsid w:val="009D7519"/>
    <w:rsid w:val="009E0C2A"/>
    <w:rsid w:val="009E58DB"/>
    <w:rsid w:val="009E7347"/>
    <w:rsid w:val="009E7434"/>
    <w:rsid w:val="009E7807"/>
    <w:rsid w:val="009F0BA5"/>
    <w:rsid w:val="009F1FA6"/>
    <w:rsid w:val="009F3D72"/>
    <w:rsid w:val="009F4411"/>
    <w:rsid w:val="009F6CDD"/>
    <w:rsid w:val="00A0193C"/>
    <w:rsid w:val="00A04133"/>
    <w:rsid w:val="00A06130"/>
    <w:rsid w:val="00A06FD1"/>
    <w:rsid w:val="00A10CB9"/>
    <w:rsid w:val="00A11655"/>
    <w:rsid w:val="00A15715"/>
    <w:rsid w:val="00A17A2F"/>
    <w:rsid w:val="00A23DC9"/>
    <w:rsid w:val="00A23E50"/>
    <w:rsid w:val="00A27C18"/>
    <w:rsid w:val="00A3247C"/>
    <w:rsid w:val="00A331D9"/>
    <w:rsid w:val="00A3351E"/>
    <w:rsid w:val="00A378FB"/>
    <w:rsid w:val="00A3793D"/>
    <w:rsid w:val="00A40D63"/>
    <w:rsid w:val="00A45A44"/>
    <w:rsid w:val="00A479C5"/>
    <w:rsid w:val="00A50BAC"/>
    <w:rsid w:val="00A50BCB"/>
    <w:rsid w:val="00A528F2"/>
    <w:rsid w:val="00A53A19"/>
    <w:rsid w:val="00A53F21"/>
    <w:rsid w:val="00A54533"/>
    <w:rsid w:val="00A63E1B"/>
    <w:rsid w:val="00A65B3D"/>
    <w:rsid w:val="00A749F8"/>
    <w:rsid w:val="00A74BFF"/>
    <w:rsid w:val="00A76741"/>
    <w:rsid w:val="00A80BFA"/>
    <w:rsid w:val="00A82B2F"/>
    <w:rsid w:val="00A8753B"/>
    <w:rsid w:val="00A87A34"/>
    <w:rsid w:val="00A90AF9"/>
    <w:rsid w:val="00A9213E"/>
    <w:rsid w:val="00A92257"/>
    <w:rsid w:val="00A92C74"/>
    <w:rsid w:val="00A954EE"/>
    <w:rsid w:val="00AA19A4"/>
    <w:rsid w:val="00AA2A9A"/>
    <w:rsid w:val="00AA394B"/>
    <w:rsid w:val="00AA5057"/>
    <w:rsid w:val="00AA6181"/>
    <w:rsid w:val="00AA6D5E"/>
    <w:rsid w:val="00AA71EF"/>
    <w:rsid w:val="00AB0478"/>
    <w:rsid w:val="00AB0DC4"/>
    <w:rsid w:val="00AB2D5C"/>
    <w:rsid w:val="00AB4B0E"/>
    <w:rsid w:val="00AB68A6"/>
    <w:rsid w:val="00AB70F5"/>
    <w:rsid w:val="00AB7222"/>
    <w:rsid w:val="00AC1F8B"/>
    <w:rsid w:val="00AC23AF"/>
    <w:rsid w:val="00AC3430"/>
    <w:rsid w:val="00AC587D"/>
    <w:rsid w:val="00AD585B"/>
    <w:rsid w:val="00AD5A0D"/>
    <w:rsid w:val="00AE0E52"/>
    <w:rsid w:val="00AE1B84"/>
    <w:rsid w:val="00AE215D"/>
    <w:rsid w:val="00AE2B7F"/>
    <w:rsid w:val="00AE33E9"/>
    <w:rsid w:val="00AE52B8"/>
    <w:rsid w:val="00AF1F40"/>
    <w:rsid w:val="00AF1FEF"/>
    <w:rsid w:val="00AF29E2"/>
    <w:rsid w:val="00AF2FD4"/>
    <w:rsid w:val="00AF69B6"/>
    <w:rsid w:val="00AF736B"/>
    <w:rsid w:val="00B0206D"/>
    <w:rsid w:val="00B04CE9"/>
    <w:rsid w:val="00B056E9"/>
    <w:rsid w:val="00B061E4"/>
    <w:rsid w:val="00B10988"/>
    <w:rsid w:val="00B11D17"/>
    <w:rsid w:val="00B135E2"/>
    <w:rsid w:val="00B14FFE"/>
    <w:rsid w:val="00B178CE"/>
    <w:rsid w:val="00B17E2C"/>
    <w:rsid w:val="00B25D95"/>
    <w:rsid w:val="00B27907"/>
    <w:rsid w:val="00B27B63"/>
    <w:rsid w:val="00B311F3"/>
    <w:rsid w:val="00B3142C"/>
    <w:rsid w:val="00B35251"/>
    <w:rsid w:val="00B42BDD"/>
    <w:rsid w:val="00B433C7"/>
    <w:rsid w:val="00B43482"/>
    <w:rsid w:val="00B434A2"/>
    <w:rsid w:val="00B455BF"/>
    <w:rsid w:val="00B46F11"/>
    <w:rsid w:val="00B57BE7"/>
    <w:rsid w:val="00B6553C"/>
    <w:rsid w:val="00B730FE"/>
    <w:rsid w:val="00B737E5"/>
    <w:rsid w:val="00B7610E"/>
    <w:rsid w:val="00B773BC"/>
    <w:rsid w:val="00B80C01"/>
    <w:rsid w:val="00B82DDA"/>
    <w:rsid w:val="00B82E2A"/>
    <w:rsid w:val="00B86879"/>
    <w:rsid w:val="00B868C6"/>
    <w:rsid w:val="00B875BD"/>
    <w:rsid w:val="00B906AE"/>
    <w:rsid w:val="00B9281F"/>
    <w:rsid w:val="00B93FB5"/>
    <w:rsid w:val="00B940DC"/>
    <w:rsid w:val="00B941CD"/>
    <w:rsid w:val="00B9560D"/>
    <w:rsid w:val="00B9734C"/>
    <w:rsid w:val="00BA16DA"/>
    <w:rsid w:val="00BA25F8"/>
    <w:rsid w:val="00BA32D4"/>
    <w:rsid w:val="00BA5039"/>
    <w:rsid w:val="00BA6CA5"/>
    <w:rsid w:val="00BB0BA1"/>
    <w:rsid w:val="00BB1B7C"/>
    <w:rsid w:val="00BB3D2C"/>
    <w:rsid w:val="00BC074D"/>
    <w:rsid w:val="00BC0A61"/>
    <w:rsid w:val="00BC3C1D"/>
    <w:rsid w:val="00BC3F15"/>
    <w:rsid w:val="00BC4060"/>
    <w:rsid w:val="00BC63A5"/>
    <w:rsid w:val="00BC743B"/>
    <w:rsid w:val="00BD21D5"/>
    <w:rsid w:val="00BD5F5A"/>
    <w:rsid w:val="00BD66B4"/>
    <w:rsid w:val="00BE187B"/>
    <w:rsid w:val="00BE3761"/>
    <w:rsid w:val="00BF50C9"/>
    <w:rsid w:val="00BF6C89"/>
    <w:rsid w:val="00C02B1B"/>
    <w:rsid w:val="00C02BF1"/>
    <w:rsid w:val="00C04A36"/>
    <w:rsid w:val="00C05E28"/>
    <w:rsid w:val="00C06DAE"/>
    <w:rsid w:val="00C1055F"/>
    <w:rsid w:val="00C10B62"/>
    <w:rsid w:val="00C159D8"/>
    <w:rsid w:val="00C167DB"/>
    <w:rsid w:val="00C21883"/>
    <w:rsid w:val="00C21C4B"/>
    <w:rsid w:val="00C2302C"/>
    <w:rsid w:val="00C27309"/>
    <w:rsid w:val="00C2734D"/>
    <w:rsid w:val="00C30A1A"/>
    <w:rsid w:val="00C339B1"/>
    <w:rsid w:val="00C34A4E"/>
    <w:rsid w:val="00C415A9"/>
    <w:rsid w:val="00C44800"/>
    <w:rsid w:val="00C45240"/>
    <w:rsid w:val="00C46398"/>
    <w:rsid w:val="00C50625"/>
    <w:rsid w:val="00C507A9"/>
    <w:rsid w:val="00C514EC"/>
    <w:rsid w:val="00C52CA7"/>
    <w:rsid w:val="00C5306A"/>
    <w:rsid w:val="00C56D02"/>
    <w:rsid w:val="00C6137D"/>
    <w:rsid w:val="00C618E7"/>
    <w:rsid w:val="00C653C1"/>
    <w:rsid w:val="00C675AE"/>
    <w:rsid w:val="00C72F65"/>
    <w:rsid w:val="00C73211"/>
    <w:rsid w:val="00C75152"/>
    <w:rsid w:val="00C77662"/>
    <w:rsid w:val="00C92331"/>
    <w:rsid w:val="00C937D5"/>
    <w:rsid w:val="00C94248"/>
    <w:rsid w:val="00C96455"/>
    <w:rsid w:val="00CA1750"/>
    <w:rsid w:val="00CA3719"/>
    <w:rsid w:val="00CA45FD"/>
    <w:rsid w:val="00CA5FCD"/>
    <w:rsid w:val="00CB102C"/>
    <w:rsid w:val="00CB25CF"/>
    <w:rsid w:val="00CB3C10"/>
    <w:rsid w:val="00CB41A0"/>
    <w:rsid w:val="00CB49AC"/>
    <w:rsid w:val="00CB6D92"/>
    <w:rsid w:val="00CB7A4F"/>
    <w:rsid w:val="00CC0A01"/>
    <w:rsid w:val="00CC11A7"/>
    <w:rsid w:val="00CC1252"/>
    <w:rsid w:val="00CC54BD"/>
    <w:rsid w:val="00CC752D"/>
    <w:rsid w:val="00CD0EB0"/>
    <w:rsid w:val="00CD14E1"/>
    <w:rsid w:val="00CD2F11"/>
    <w:rsid w:val="00CD32DD"/>
    <w:rsid w:val="00CD3BCA"/>
    <w:rsid w:val="00CD5BF5"/>
    <w:rsid w:val="00CD6DC0"/>
    <w:rsid w:val="00CD7BBF"/>
    <w:rsid w:val="00CE0116"/>
    <w:rsid w:val="00CE22E8"/>
    <w:rsid w:val="00CE7B9C"/>
    <w:rsid w:val="00CE7FB7"/>
    <w:rsid w:val="00CF11C5"/>
    <w:rsid w:val="00CF1579"/>
    <w:rsid w:val="00CF450D"/>
    <w:rsid w:val="00D03A98"/>
    <w:rsid w:val="00D03E8E"/>
    <w:rsid w:val="00D047DE"/>
    <w:rsid w:val="00D055FD"/>
    <w:rsid w:val="00D11E7B"/>
    <w:rsid w:val="00D12A37"/>
    <w:rsid w:val="00D14FCA"/>
    <w:rsid w:val="00D15DFB"/>
    <w:rsid w:val="00D164F0"/>
    <w:rsid w:val="00D20DC2"/>
    <w:rsid w:val="00D213CD"/>
    <w:rsid w:val="00D21DEB"/>
    <w:rsid w:val="00D27F33"/>
    <w:rsid w:val="00D32639"/>
    <w:rsid w:val="00D3422B"/>
    <w:rsid w:val="00D344B4"/>
    <w:rsid w:val="00D34642"/>
    <w:rsid w:val="00D36EB9"/>
    <w:rsid w:val="00D37DC7"/>
    <w:rsid w:val="00D410F4"/>
    <w:rsid w:val="00D43705"/>
    <w:rsid w:val="00D439E2"/>
    <w:rsid w:val="00D4480F"/>
    <w:rsid w:val="00D50AFB"/>
    <w:rsid w:val="00D552FE"/>
    <w:rsid w:val="00D55AD3"/>
    <w:rsid w:val="00D55B31"/>
    <w:rsid w:val="00D6008A"/>
    <w:rsid w:val="00D61591"/>
    <w:rsid w:val="00D617D8"/>
    <w:rsid w:val="00D62A3F"/>
    <w:rsid w:val="00D63126"/>
    <w:rsid w:val="00D63E16"/>
    <w:rsid w:val="00D73CBF"/>
    <w:rsid w:val="00D73F07"/>
    <w:rsid w:val="00D74C1E"/>
    <w:rsid w:val="00D77DD2"/>
    <w:rsid w:val="00D81342"/>
    <w:rsid w:val="00D85E31"/>
    <w:rsid w:val="00D92745"/>
    <w:rsid w:val="00D96255"/>
    <w:rsid w:val="00DA0E23"/>
    <w:rsid w:val="00DA2DA2"/>
    <w:rsid w:val="00DA6686"/>
    <w:rsid w:val="00DB249A"/>
    <w:rsid w:val="00DB34C0"/>
    <w:rsid w:val="00DB7B1D"/>
    <w:rsid w:val="00DB7C0D"/>
    <w:rsid w:val="00DC1C49"/>
    <w:rsid w:val="00DC1D10"/>
    <w:rsid w:val="00DC225B"/>
    <w:rsid w:val="00DD21BC"/>
    <w:rsid w:val="00DE55BC"/>
    <w:rsid w:val="00DF0B6C"/>
    <w:rsid w:val="00DF311F"/>
    <w:rsid w:val="00DF4F7B"/>
    <w:rsid w:val="00DF6A16"/>
    <w:rsid w:val="00E13EBF"/>
    <w:rsid w:val="00E159F2"/>
    <w:rsid w:val="00E17657"/>
    <w:rsid w:val="00E2029C"/>
    <w:rsid w:val="00E20729"/>
    <w:rsid w:val="00E258EB"/>
    <w:rsid w:val="00E26360"/>
    <w:rsid w:val="00E26972"/>
    <w:rsid w:val="00E3361E"/>
    <w:rsid w:val="00E3716F"/>
    <w:rsid w:val="00E432B3"/>
    <w:rsid w:val="00E43DA7"/>
    <w:rsid w:val="00E44D04"/>
    <w:rsid w:val="00E44DA6"/>
    <w:rsid w:val="00E51D94"/>
    <w:rsid w:val="00E55F3A"/>
    <w:rsid w:val="00E57454"/>
    <w:rsid w:val="00E62125"/>
    <w:rsid w:val="00E623C1"/>
    <w:rsid w:val="00E634E8"/>
    <w:rsid w:val="00E67284"/>
    <w:rsid w:val="00E72A07"/>
    <w:rsid w:val="00E74A21"/>
    <w:rsid w:val="00E770FC"/>
    <w:rsid w:val="00E8103D"/>
    <w:rsid w:val="00E81751"/>
    <w:rsid w:val="00E81D74"/>
    <w:rsid w:val="00E82201"/>
    <w:rsid w:val="00E82E73"/>
    <w:rsid w:val="00E92B90"/>
    <w:rsid w:val="00E93893"/>
    <w:rsid w:val="00E97806"/>
    <w:rsid w:val="00EA3B2B"/>
    <w:rsid w:val="00EA452A"/>
    <w:rsid w:val="00EA5E43"/>
    <w:rsid w:val="00EA6415"/>
    <w:rsid w:val="00EA6F1B"/>
    <w:rsid w:val="00EB21C7"/>
    <w:rsid w:val="00EB2D11"/>
    <w:rsid w:val="00EB499A"/>
    <w:rsid w:val="00EB4B7A"/>
    <w:rsid w:val="00EB4E8C"/>
    <w:rsid w:val="00EB5CED"/>
    <w:rsid w:val="00EB7A0D"/>
    <w:rsid w:val="00EC3378"/>
    <w:rsid w:val="00EC3C1F"/>
    <w:rsid w:val="00EC797C"/>
    <w:rsid w:val="00ED01FA"/>
    <w:rsid w:val="00ED33E0"/>
    <w:rsid w:val="00ED4472"/>
    <w:rsid w:val="00ED4E05"/>
    <w:rsid w:val="00EE0DEA"/>
    <w:rsid w:val="00EE5086"/>
    <w:rsid w:val="00EF0154"/>
    <w:rsid w:val="00EF0D71"/>
    <w:rsid w:val="00EF12A5"/>
    <w:rsid w:val="00EF3C15"/>
    <w:rsid w:val="00F00C0E"/>
    <w:rsid w:val="00F00E57"/>
    <w:rsid w:val="00F01435"/>
    <w:rsid w:val="00F04E3A"/>
    <w:rsid w:val="00F062D2"/>
    <w:rsid w:val="00F11551"/>
    <w:rsid w:val="00F15949"/>
    <w:rsid w:val="00F21012"/>
    <w:rsid w:val="00F25AA5"/>
    <w:rsid w:val="00F30251"/>
    <w:rsid w:val="00F30535"/>
    <w:rsid w:val="00F356E6"/>
    <w:rsid w:val="00F35E45"/>
    <w:rsid w:val="00F4085B"/>
    <w:rsid w:val="00F4326A"/>
    <w:rsid w:val="00F44A98"/>
    <w:rsid w:val="00F44BF3"/>
    <w:rsid w:val="00F4650D"/>
    <w:rsid w:val="00F465CD"/>
    <w:rsid w:val="00F46DCE"/>
    <w:rsid w:val="00F527C4"/>
    <w:rsid w:val="00F54364"/>
    <w:rsid w:val="00F57CBF"/>
    <w:rsid w:val="00F62B2C"/>
    <w:rsid w:val="00F64493"/>
    <w:rsid w:val="00F657E9"/>
    <w:rsid w:val="00F713B2"/>
    <w:rsid w:val="00F818C8"/>
    <w:rsid w:val="00F824ED"/>
    <w:rsid w:val="00F82C61"/>
    <w:rsid w:val="00F8413B"/>
    <w:rsid w:val="00F91456"/>
    <w:rsid w:val="00F91887"/>
    <w:rsid w:val="00F935B7"/>
    <w:rsid w:val="00F95278"/>
    <w:rsid w:val="00F96EBD"/>
    <w:rsid w:val="00FA5070"/>
    <w:rsid w:val="00FB113A"/>
    <w:rsid w:val="00FB1D86"/>
    <w:rsid w:val="00FB51F9"/>
    <w:rsid w:val="00FB6354"/>
    <w:rsid w:val="00FB646A"/>
    <w:rsid w:val="00FC3E14"/>
    <w:rsid w:val="00FC6947"/>
    <w:rsid w:val="00FD0022"/>
    <w:rsid w:val="00FD0B4A"/>
    <w:rsid w:val="00FD0D95"/>
    <w:rsid w:val="00FD1ABB"/>
    <w:rsid w:val="00FD1F74"/>
    <w:rsid w:val="00FD222E"/>
    <w:rsid w:val="00FD2265"/>
    <w:rsid w:val="00FD2D45"/>
    <w:rsid w:val="00FD3D87"/>
    <w:rsid w:val="00FD3FAD"/>
    <w:rsid w:val="00FD45C8"/>
    <w:rsid w:val="00FD4F8E"/>
    <w:rsid w:val="00FD6426"/>
    <w:rsid w:val="00FD73B7"/>
    <w:rsid w:val="00FE05AA"/>
    <w:rsid w:val="00FE1433"/>
    <w:rsid w:val="00FE23FB"/>
    <w:rsid w:val="00FE3125"/>
    <w:rsid w:val="00FE4E0F"/>
    <w:rsid w:val="00FE6056"/>
    <w:rsid w:val="00FE7DA5"/>
    <w:rsid w:val="00FF24FF"/>
    <w:rsid w:val="00FF2509"/>
    <w:rsid w:val="00FF42B7"/>
    <w:rsid w:val="00FF583C"/>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7618B"/>
  <w15:docId w15:val="{B75E4DA5-5263-418B-A771-9151F9F2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736B"/>
    <w:pPr>
      <w:tabs>
        <w:tab w:val="center" w:pos="4320"/>
        <w:tab w:val="right" w:pos="8640"/>
      </w:tabs>
    </w:pPr>
  </w:style>
  <w:style w:type="paragraph" w:styleId="Footer">
    <w:name w:val="footer"/>
    <w:basedOn w:val="Normal"/>
    <w:rsid w:val="00AF736B"/>
    <w:pPr>
      <w:tabs>
        <w:tab w:val="center" w:pos="4320"/>
        <w:tab w:val="right" w:pos="8640"/>
      </w:tabs>
    </w:pPr>
  </w:style>
  <w:style w:type="character" w:styleId="PageNumber">
    <w:name w:val="page number"/>
    <w:basedOn w:val="DefaultParagraphFont"/>
    <w:rsid w:val="00AF736B"/>
  </w:style>
  <w:style w:type="paragraph" w:styleId="BalloonText">
    <w:name w:val="Balloon Text"/>
    <w:basedOn w:val="Normal"/>
    <w:semiHidden/>
    <w:rsid w:val="0064459F"/>
    <w:rPr>
      <w:rFonts w:ascii="Tahoma" w:hAnsi="Tahoma" w:cs="Tahoma"/>
      <w:sz w:val="16"/>
      <w:szCs w:val="16"/>
    </w:rPr>
  </w:style>
  <w:style w:type="paragraph" w:styleId="ListParagraph">
    <w:name w:val="List Paragraph"/>
    <w:basedOn w:val="Normal"/>
    <w:uiPriority w:val="34"/>
    <w:qFormat/>
    <w:rsid w:val="00AF69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475">
      <w:bodyDiv w:val="1"/>
      <w:marLeft w:val="0"/>
      <w:marRight w:val="0"/>
      <w:marTop w:val="0"/>
      <w:marBottom w:val="0"/>
      <w:divBdr>
        <w:top w:val="none" w:sz="0" w:space="0" w:color="auto"/>
        <w:left w:val="none" w:sz="0" w:space="0" w:color="auto"/>
        <w:bottom w:val="none" w:sz="0" w:space="0" w:color="auto"/>
        <w:right w:val="none" w:sz="0" w:space="0" w:color="auto"/>
      </w:divBdr>
    </w:div>
    <w:div w:id="242418044">
      <w:bodyDiv w:val="1"/>
      <w:marLeft w:val="0"/>
      <w:marRight w:val="0"/>
      <w:marTop w:val="0"/>
      <w:marBottom w:val="0"/>
      <w:divBdr>
        <w:top w:val="none" w:sz="0" w:space="0" w:color="auto"/>
        <w:left w:val="none" w:sz="0" w:space="0" w:color="auto"/>
        <w:bottom w:val="none" w:sz="0" w:space="0" w:color="auto"/>
        <w:right w:val="none" w:sz="0" w:space="0" w:color="auto"/>
      </w:divBdr>
    </w:div>
    <w:div w:id="486868897">
      <w:bodyDiv w:val="1"/>
      <w:marLeft w:val="0"/>
      <w:marRight w:val="0"/>
      <w:marTop w:val="0"/>
      <w:marBottom w:val="0"/>
      <w:divBdr>
        <w:top w:val="none" w:sz="0" w:space="0" w:color="auto"/>
        <w:left w:val="none" w:sz="0" w:space="0" w:color="auto"/>
        <w:bottom w:val="none" w:sz="0" w:space="0" w:color="auto"/>
        <w:right w:val="none" w:sz="0" w:space="0" w:color="auto"/>
      </w:divBdr>
    </w:div>
    <w:div w:id="506597828">
      <w:bodyDiv w:val="1"/>
      <w:marLeft w:val="0"/>
      <w:marRight w:val="0"/>
      <w:marTop w:val="0"/>
      <w:marBottom w:val="0"/>
      <w:divBdr>
        <w:top w:val="none" w:sz="0" w:space="0" w:color="auto"/>
        <w:left w:val="none" w:sz="0" w:space="0" w:color="auto"/>
        <w:bottom w:val="none" w:sz="0" w:space="0" w:color="auto"/>
        <w:right w:val="none" w:sz="0" w:space="0" w:color="auto"/>
      </w:divBdr>
    </w:div>
    <w:div w:id="577591352">
      <w:bodyDiv w:val="1"/>
      <w:marLeft w:val="0"/>
      <w:marRight w:val="0"/>
      <w:marTop w:val="0"/>
      <w:marBottom w:val="0"/>
      <w:divBdr>
        <w:top w:val="none" w:sz="0" w:space="0" w:color="auto"/>
        <w:left w:val="none" w:sz="0" w:space="0" w:color="auto"/>
        <w:bottom w:val="none" w:sz="0" w:space="0" w:color="auto"/>
        <w:right w:val="none" w:sz="0" w:space="0" w:color="auto"/>
      </w:divBdr>
    </w:div>
    <w:div w:id="677541521">
      <w:bodyDiv w:val="1"/>
      <w:marLeft w:val="0"/>
      <w:marRight w:val="0"/>
      <w:marTop w:val="0"/>
      <w:marBottom w:val="0"/>
      <w:divBdr>
        <w:top w:val="none" w:sz="0" w:space="0" w:color="auto"/>
        <w:left w:val="none" w:sz="0" w:space="0" w:color="auto"/>
        <w:bottom w:val="none" w:sz="0" w:space="0" w:color="auto"/>
        <w:right w:val="none" w:sz="0" w:space="0" w:color="auto"/>
      </w:divBdr>
    </w:div>
    <w:div w:id="687103687">
      <w:bodyDiv w:val="1"/>
      <w:marLeft w:val="0"/>
      <w:marRight w:val="0"/>
      <w:marTop w:val="0"/>
      <w:marBottom w:val="0"/>
      <w:divBdr>
        <w:top w:val="none" w:sz="0" w:space="0" w:color="auto"/>
        <w:left w:val="none" w:sz="0" w:space="0" w:color="auto"/>
        <w:bottom w:val="none" w:sz="0" w:space="0" w:color="auto"/>
        <w:right w:val="none" w:sz="0" w:space="0" w:color="auto"/>
      </w:divBdr>
    </w:div>
    <w:div w:id="780220308">
      <w:bodyDiv w:val="1"/>
      <w:marLeft w:val="0"/>
      <w:marRight w:val="0"/>
      <w:marTop w:val="0"/>
      <w:marBottom w:val="0"/>
      <w:divBdr>
        <w:top w:val="none" w:sz="0" w:space="0" w:color="auto"/>
        <w:left w:val="none" w:sz="0" w:space="0" w:color="auto"/>
        <w:bottom w:val="none" w:sz="0" w:space="0" w:color="auto"/>
        <w:right w:val="none" w:sz="0" w:space="0" w:color="auto"/>
      </w:divBdr>
    </w:div>
    <w:div w:id="819465047">
      <w:bodyDiv w:val="1"/>
      <w:marLeft w:val="0"/>
      <w:marRight w:val="0"/>
      <w:marTop w:val="0"/>
      <w:marBottom w:val="0"/>
      <w:divBdr>
        <w:top w:val="none" w:sz="0" w:space="0" w:color="auto"/>
        <w:left w:val="none" w:sz="0" w:space="0" w:color="auto"/>
        <w:bottom w:val="none" w:sz="0" w:space="0" w:color="auto"/>
        <w:right w:val="none" w:sz="0" w:space="0" w:color="auto"/>
      </w:divBdr>
    </w:div>
    <w:div w:id="842864678">
      <w:bodyDiv w:val="1"/>
      <w:marLeft w:val="0"/>
      <w:marRight w:val="0"/>
      <w:marTop w:val="0"/>
      <w:marBottom w:val="0"/>
      <w:divBdr>
        <w:top w:val="none" w:sz="0" w:space="0" w:color="auto"/>
        <w:left w:val="none" w:sz="0" w:space="0" w:color="auto"/>
        <w:bottom w:val="none" w:sz="0" w:space="0" w:color="auto"/>
        <w:right w:val="none" w:sz="0" w:space="0" w:color="auto"/>
      </w:divBdr>
    </w:div>
    <w:div w:id="916133450">
      <w:bodyDiv w:val="1"/>
      <w:marLeft w:val="0"/>
      <w:marRight w:val="0"/>
      <w:marTop w:val="0"/>
      <w:marBottom w:val="0"/>
      <w:divBdr>
        <w:top w:val="none" w:sz="0" w:space="0" w:color="auto"/>
        <w:left w:val="none" w:sz="0" w:space="0" w:color="auto"/>
        <w:bottom w:val="none" w:sz="0" w:space="0" w:color="auto"/>
        <w:right w:val="none" w:sz="0" w:space="0" w:color="auto"/>
      </w:divBdr>
    </w:div>
    <w:div w:id="956254092">
      <w:bodyDiv w:val="1"/>
      <w:marLeft w:val="0"/>
      <w:marRight w:val="0"/>
      <w:marTop w:val="0"/>
      <w:marBottom w:val="0"/>
      <w:divBdr>
        <w:top w:val="none" w:sz="0" w:space="0" w:color="auto"/>
        <w:left w:val="none" w:sz="0" w:space="0" w:color="auto"/>
        <w:bottom w:val="none" w:sz="0" w:space="0" w:color="auto"/>
        <w:right w:val="none" w:sz="0" w:space="0" w:color="auto"/>
      </w:divBdr>
    </w:div>
    <w:div w:id="966087670">
      <w:bodyDiv w:val="1"/>
      <w:marLeft w:val="0"/>
      <w:marRight w:val="0"/>
      <w:marTop w:val="0"/>
      <w:marBottom w:val="0"/>
      <w:divBdr>
        <w:top w:val="none" w:sz="0" w:space="0" w:color="auto"/>
        <w:left w:val="none" w:sz="0" w:space="0" w:color="auto"/>
        <w:bottom w:val="none" w:sz="0" w:space="0" w:color="auto"/>
        <w:right w:val="none" w:sz="0" w:space="0" w:color="auto"/>
      </w:divBdr>
    </w:div>
    <w:div w:id="1052000888">
      <w:bodyDiv w:val="1"/>
      <w:marLeft w:val="0"/>
      <w:marRight w:val="0"/>
      <w:marTop w:val="0"/>
      <w:marBottom w:val="0"/>
      <w:divBdr>
        <w:top w:val="none" w:sz="0" w:space="0" w:color="auto"/>
        <w:left w:val="none" w:sz="0" w:space="0" w:color="auto"/>
        <w:bottom w:val="none" w:sz="0" w:space="0" w:color="auto"/>
        <w:right w:val="none" w:sz="0" w:space="0" w:color="auto"/>
      </w:divBdr>
    </w:div>
    <w:div w:id="1143473105">
      <w:bodyDiv w:val="1"/>
      <w:marLeft w:val="0"/>
      <w:marRight w:val="0"/>
      <w:marTop w:val="0"/>
      <w:marBottom w:val="0"/>
      <w:divBdr>
        <w:top w:val="none" w:sz="0" w:space="0" w:color="auto"/>
        <w:left w:val="none" w:sz="0" w:space="0" w:color="auto"/>
        <w:bottom w:val="none" w:sz="0" w:space="0" w:color="auto"/>
        <w:right w:val="none" w:sz="0" w:space="0" w:color="auto"/>
      </w:divBdr>
    </w:div>
    <w:div w:id="1227371931">
      <w:bodyDiv w:val="1"/>
      <w:marLeft w:val="0"/>
      <w:marRight w:val="0"/>
      <w:marTop w:val="0"/>
      <w:marBottom w:val="0"/>
      <w:divBdr>
        <w:top w:val="none" w:sz="0" w:space="0" w:color="auto"/>
        <w:left w:val="none" w:sz="0" w:space="0" w:color="auto"/>
        <w:bottom w:val="none" w:sz="0" w:space="0" w:color="auto"/>
        <w:right w:val="none" w:sz="0" w:space="0" w:color="auto"/>
      </w:divBdr>
    </w:div>
    <w:div w:id="1270816129">
      <w:bodyDiv w:val="1"/>
      <w:marLeft w:val="0"/>
      <w:marRight w:val="0"/>
      <w:marTop w:val="0"/>
      <w:marBottom w:val="0"/>
      <w:divBdr>
        <w:top w:val="none" w:sz="0" w:space="0" w:color="auto"/>
        <w:left w:val="none" w:sz="0" w:space="0" w:color="auto"/>
        <w:bottom w:val="none" w:sz="0" w:space="0" w:color="auto"/>
        <w:right w:val="none" w:sz="0" w:space="0" w:color="auto"/>
      </w:divBdr>
    </w:div>
    <w:div w:id="1390301002">
      <w:bodyDiv w:val="1"/>
      <w:marLeft w:val="0"/>
      <w:marRight w:val="0"/>
      <w:marTop w:val="0"/>
      <w:marBottom w:val="0"/>
      <w:divBdr>
        <w:top w:val="none" w:sz="0" w:space="0" w:color="auto"/>
        <w:left w:val="none" w:sz="0" w:space="0" w:color="auto"/>
        <w:bottom w:val="none" w:sz="0" w:space="0" w:color="auto"/>
        <w:right w:val="none" w:sz="0" w:space="0" w:color="auto"/>
      </w:divBdr>
    </w:div>
    <w:div w:id="1402098604">
      <w:bodyDiv w:val="1"/>
      <w:marLeft w:val="0"/>
      <w:marRight w:val="0"/>
      <w:marTop w:val="0"/>
      <w:marBottom w:val="0"/>
      <w:divBdr>
        <w:top w:val="none" w:sz="0" w:space="0" w:color="auto"/>
        <w:left w:val="none" w:sz="0" w:space="0" w:color="auto"/>
        <w:bottom w:val="none" w:sz="0" w:space="0" w:color="auto"/>
        <w:right w:val="none" w:sz="0" w:space="0" w:color="auto"/>
      </w:divBdr>
    </w:div>
    <w:div w:id="1541627314">
      <w:bodyDiv w:val="1"/>
      <w:marLeft w:val="0"/>
      <w:marRight w:val="0"/>
      <w:marTop w:val="0"/>
      <w:marBottom w:val="0"/>
      <w:divBdr>
        <w:top w:val="none" w:sz="0" w:space="0" w:color="auto"/>
        <w:left w:val="none" w:sz="0" w:space="0" w:color="auto"/>
        <w:bottom w:val="none" w:sz="0" w:space="0" w:color="auto"/>
        <w:right w:val="none" w:sz="0" w:space="0" w:color="auto"/>
      </w:divBdr>
      <w:divsChild>
        <w:div w:id="878014711">
          <w:marLeft w:val="0"/>
          <w:marRight w:val="0"/>
          <w:marTop w:val="0"/>
          <w:marBottom w:val="0"/>
          <w:divBdr>
            <w:top w:val="none" w:sz="0" w:space="0" w:color="auto"/>
            <w:left w:val="none" w:sz="0" w:space="0" w:color="auto"/>
            <w:bottom w:val="none" w:sz="0" w:space="0" w:color="auto"/>
            <w:right w:val="none" w:sz="0" w:space="0" w:color="auto"/>
          </w:divBdr>
        </w:div>
        <w:div w:id="884021409">
          <w:marLeft w:val="0"/>
          <w:marRight w:val="0"/>
          <w:marTop w:val="0"/>
          <w:marBottom w:val="0"/>
          <w:divBdr>
            <w:top w:val="none" w:sz="0" w:space="0" w:color="auto"/>
            <w:left w:val="none" w:sz="0" w:space="0" w:color="auto"/>
            <w:bottom w:val="none" w:sz="0" w:space="0" w:color="auto"/>
            <w:right w:val="none" w:sz="0" w:space="0" w:color="auto"/>
          </w:divBdr>
        </w:div>
        <w:div w:id="1436947687">
          <w:marLeft w:val="0"/>
          <w:marRight w:val="0"/>
          <w:marTop w:val="0"/>
          <w:marBottom w:val="0"/>
          <w:divBdr>
            <w:top w:val="none" w:sz="0" w:space="0" w:color="auto"/>
            <w:left w:val="none" w:sz="0" w:space="0" w:color="auto"/>
            <w:bottom w:val="none" w:sz="0" w:space="0" w:color="auto"/>
            <w:right w:val="none" w:sz="0" w:space="0" w:color="auto"/>
          </w:divBdr>
        </w:div>
        <w:div w:id="1673141025">
          <w:marLeft w:val="0"/>
          <w:marRight w:val="0"/>
          <w:marTop w:val="0"/>
          <w:marBottom w:val="0"/>
          <w:divBdr>
            <w:top w:val="none" w:sz="0" w:space="0" w:color="auto"/>
            <w:left w:val="none" w:sz="0" w:space="0" w:color="auto"/>
            <w:bottom w:val="none" w:sz="0" w:space="0" w:color="auto"/>
            <w:right w:val="none" w:sz="0" w:space="0" w:color="auto"/>
          </w:divBdr>
        </w:div>
        <w:div w:id="1724711477">
          <w:marLeft w:val="0"/>
          <w:marRight w:val="0"/>
          <w:marTop w:val="0"/>
          <w:marBottom w:val="0"/>
          <w:divBdr>
            <w:top w:val="none" w:sz="0" w:space="0" w:color="auto"/>
            <w:left w:val="none" w:sz="0" w:space="0" w:color="auto"/>
            <w:bottom w:val="none" w:sz="0" w:space="0" w:color="auto"/>
            <w:right w:val="none" w:sz="0" w:space="0" w:color="auto"/>
          </w:divBdr>
        </w:div>
      </w:divsChild>
    </w:div>
    <w:div w:id="1624144111">
      <w:bodyDiv w:val="1"/>
      <w:marLeft w:val="0"/>
      <w:marRight w:val="0"/>
      <w:marTop w:val="0"/>
      <w:marBottom w:val="0"/>
      <w:divBdr>
        <w:top w:val="none" w:sz="0" w:space="0" w:color="auto"/>
        <w:left w:val="none" w:sz="0" w:space="0" w:color="auto"/>
        <w:bottom w:val="none" w:sz="0" w:space="0" w:color="auto"/>
        <w:right w:val="none" w:sz="0" w:space="0" w:color="auto"/>
      </w:divBdr>
    </w:div>
    <w:div w:id="1710301991">
      <w:bodyDiv w:val="1"/>
      <w:marLeft w:val="0"/>
      <w:marRight w:val="0"/>
      <w:marTop w:val="0"/>
      <w:marBottom w:val="0"/>
      <w:divBdr>
        <w:top w:val="none" w:sz="0" w:space="0" w:color="auto"/>
        <w:left w:val="none" w:sz="0" w:space="0" w:color="auto"/>
        <w:bottom w:val="none" w:sz="0" w:space="0" w:color="auto"/>
        <w:right w:val="none" w:sz="0" w:space="0" w:color="auto"/>
      </w:divBdr>
    </w:div>
    <w:div w:id="1822693129">
      <w:bodyDiv w:val="1"/>
      <w:marLeft w:val="0"/>
      <w:marRight w:val="0"/>
      <w:marTop w:val="0"/>
      <w:marBottom w:val="0"/>
      <w:divBdr>
        <w:top w:val="none" w:sz="0" w:space="0" w:color="auto"/>
        <w:left w:val="none" w:sz="0" w:space="0" w:color="auto"/>
        <w:bottom w:val="none" w:sz="0" w:space="0" w:color="auto"/>
        <w:right w:val="none" w:sz="0" w:space="0" w:color="auto"/>
      </w:divBdr>
    </w:div>
    <w:div w:id="1959487709">
      <w:bodyDiv w:val="1"/>
      <w:marLeft w:val="0"/>
      <w:marRight w:val="0"/>
      <w:marTop w:val="0"/>
      <w:marBottom w:val="0"/>
      <w:divBdr>
        <w:top w:val="none" w:sz="0" w:space="0" w:color="auto"/>
        <w:left w:val="none" w:sz="0" w:space="0" w:color="auto"/>
        <w:bottom w:val="none" w:sz="0" w:space="0" w:color="auto"/>
        <w:right w:val="none" w:sz="0" w:space="0" w:color="auto"/>
      </w:divBdr>
    </w:div>
    <w:div w:id="21172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MADISON – CHAMPAIGN</vt:lpstr>
    </vt:vector>
  </TitlesOfParts>
  <Company>MCCESC</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 CHAMPAIGN</dc:title>
  <dc:creator>Matthew Ketcham</dc:creator>
  <cp:lastModifiedBy>Dr. Daniel Kaffenbarger</cp:lastModifiedBy>
  <cp:revision>2</cp:revision>
  <cp:lastPrinted>2022-07-13T17:51:00Z</cp:lastPrinted>
  <dcterms:created xsi:type="dcterms:W3CDTF">2022-07-19T14:00:00Z</dcterms:created>
  <dcterms:modified xsi:type="dcterms:W3CDTF">2022-07-19T14:00:00Z</dcterms:modified>
</cp:coreProperties>
</file>