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599C3" w14:textId="77777777" w:rsidR="00F70684" w:rsidRDefault="00C42EF7" w:rsidP="00F706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NOTICE OF ADDENDUM</w:t>
      </w:r>
      <w:r w:rsidR="00B97016">
        <w:rPr>
          <w:rFonts w:ascii="Times New Roman" w:hAnsi="Times New Roman" w:cs="Times New Roman"/>
          <w:b/>
          <w:sz w:val="24"/>
          <w:szCs w:val="24"/>
        </w:rPr>
        <w:t xml:space="preserve"> FOR BID</w:t>
      </w:r>
    </w:p>
    <w:p w14:paraId="3178A68E" w14:textId="77777777" w:rsidR="007212A7" w:rsidRPr="0098510B" w:rsidRDefault="007212A7" w:rsidP="00F706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9A71D2" w14:textId="77777777" w:rsidR="00F70684" w:rsidRPr="007212A7" w:rsidRDefault="00F70684" w:rsidP="00F7068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0D7621" w14:textId="5CB6A331" w:rsidR="00F70684" w:rsidRPr="00C42EF7" w:rsidRDefault="009D408A" w:rsidP="00F70684">
      <w:pPr>
        <w:pStyle w:val="NoSpacing"/>
        <w:rPr>
          <w:rFonts w:ascii="Times New Roman" w:hAnsi="Times New Roman" w:cs="Times New Roman"/>
          <w:b/>
        </w:rPr>
      </w:pPr>
      <w:r w:rsidRPr="007212A7">
        <w:rPr>
          <w:rFonts w:ascii="Times New Roman" w:hAnsi="Times New Roman" w:cs="Times New Roman"/>
          <w:b/>
        </w:rPr>
        <w:t xml:space="preserve">The Educational Services </w:t>
      </w:r>
      <w:r w:rsidR="00F70684" w:rsidRPr="007212A7">
        <w:rPr>
          <w:rFonts w:ascii="Times New Roman" w:hAnsi="Times New Roman" w:cs="Times New Roman"/>
          <w:b/>
        </w:rPr>
        <w:t>Commission</w:t>
      </w:r>
      <w:r w:rsidRPr="007212A7">
        <w:rPr>
          <w:rFonts w:ascii="Times New Roman" w:hAnsi="Times New Roman" w:cs="Times New Roman"/>
          <w:b/>
        </w:rPr>
        <w:t xml:space="preserve"> of New</w:t>
      </w:r>
      <w:r w:rsidR="002D64BB" w:rsidRPr="007212A7">
        <w:rPr>
          <w:rFonts w:ascii="Times New Roman" w:hAnsi="Times New Roman" w:cs="Times New Roman"/>
          <w:b/>
        </w:rPr>
        <w:t xml:space="preserve"> Jersey</w:t>
      </w:r>
      <w:r w:rsidR="007212A7">
        <w:rPr>
          <w:rFonts w:ascii="Times New Roman" w:hAnsi="Times New Roman" w:cs="Times New Roman"/>
          <w:b/>
        </w:rPr>
        <w:t>, Piscataway, New Jersey</w:t>
      </w:r>
      <w:r w:rsidR="007212A7" w:rsidRPr="007212A7">
        <w:rPr>
          <w:rFonts w:ascii="Times New Roman" w:hAnsi="Times New Roman" w:cs="Times New Roman"/>
          <w:b/>
        </w:rPr>
        <w:t xml:space="preserve"> Request for Bid</w:t>
      </w:r>
      <w:r w:rsidR="007212A7">
        <w:rPr>
          <w:rFonts w:ascii="Times New Roman" w:hAnsi="Times New Roman" w:cs="Times New Roman"/>
          <w:b/>
        </w:rPr>
        <w:t>s</w:t>
      </w:r>
      <w:r w:rsidR="00C42EF7">
        <w:rPr>
          <w:rFonts w:ascii="Times New Roman" w:hAnsi="Times New Roman" w:cs="Times New Roman"/>
          <w:b/>
        </w:rPr>
        <w:t xml:space="preserve"> - </w:t>
      </w:r>
      <w:r w:rsidR="00CB34CE">
        <w:rPr>
          <w:rFonts w:ascii="Times New Roman" w:hAnsi="Times New Roman" w:cs="Times New Roman"/>
          <w:b/>
        </w:rPr>
        <w:t xml:space="preserve">Addendum # </w:t>
      </w:r>
      <w:r w:rsidR="004F51DA">
        <w:rPr>
          <w:rFonts w:ascii="Times New Roman" w:hAnsi="Times New Roman" w:cs="Times New Roman"/>
          <w:b/>
        </w:rPr>
        <w:t>1</w:t>
      </w:r>
    </w:p>
    <w:p w14:paraId="3B79BF1C" w14:textId="77777777" w:rsidR="00F70684" w:rsidRPr="004F1BF2" w:rsidRDefault="00F70684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</w:p>
    <w:p w14:paraId="48A556F5" w14:textId="77777777" w:rsidR="00F70684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The </w:t>
      </w:r>
      <w:r w:rsidRPr="007212A7">
        <w:rPr>
          <w:rFonts w:ascii="Times New Roman" w:hAnsi="Times New Roman" w:cs="Times New Roman"/>
          <w:b/>
          <w:sz w:val="23"/>
          <w:szCs w:val="23"/>
        </w:rPr>
        <w:t>E</w:t>
      </w:r>
      <w:r w:rsidRPr="007212A7">
        <w:rPr>
          <w:rFonts w:ascii="Times New Roman" w:hAnsi="Times New Roman" w:cs="Times New Roman"/>
          <w:b/>
          <w:sz w:val="24"/>
          <w:szCs w:val="24"/>
        </w:rPr>
        <w:t>ducational Services Commission of New Jersey, Piscataway, New Jersey</w:t>
      </w:r>
      <w:r w:rsidR="00C42EF7">
        <w:rPr>
          <w:rFonts w:ascii="Times New Roman" w:hAnsi="Times New Roman" w:cs="Times New Roman"/>
          <w:b/>
          <w:sz w:val="24"/>
          <w:szCs w:val="24"/>
        </w:rPr>
        <w:t>, hereby advertises an addendum</w:t>
      </w:r>
      <w:r>
        <w:rPr>
          <w:rFonts w:ascii="Times New Roman" w:hAnsi="Times New Roman" w:cs="Times New Roman"/>
          <w:b/>
          <w:sz w:val="24"/>
          <w:szCs w:val="24"/>
        </w:rPr>
        <w:t xml:space="preserve"> for:</w:t>
      </w:r>
    </w:p>
    <w:p w14:paraId="0A05E147" w14:textId="77777777" w:rsidR="007212A7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7E0B831A" w14:textId="77777777" w:rsidR="004F51DA" w:rsidRDefault="004F51DA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EA02654" w14:textId="73632AED" w:rsidR="007212A7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Bid #</w:t>
      </w:r>
      <w:r w:rsidRPr="00870976">
        <w:rPr>
          <w:rFonts w:ascii="Times New Roman" w:hAnsi="Times New Roman" w:cs="Times New Roman"/>
          <w:b/>
          <w:sz w:val="24"/>
          <w:szCs w:val="24"/>
        </w:rPr>
        <w:t xml:space="preserve">ESCNJ </w:t>
      </w:r>
      <w:r w:rsidR="00CB34CE">
        <w:rPr>
          <w:rFonts w:ascii="Times New Roman" w:hAnsi="Times New Roman" w:cs="Times New Roman"/>
          <w:b/>
          <w:sz w:val="24"/>
          <w:szCs w:val="24"/>
        </w:rPr>
        <w:t>25/26-5</w:t>
      </w:r>
      <w:r w:rsidR="000D4950">
        <w:rPr>
          <w:rFonts w:ascii="Times New Roman" w:hAnsi="Times New Roman" w:cs="Times New Roman"/>
          <w:b/>
          <w:sz w:val="24"/>
          <w:szCs w:val="24"/>
        </w:rPr>
        <w:t>3</w:t>
      </w:r>
    </w:p>
    <w:p w14:paraId="00EB2D93" w14:textId="438EC1DE" w:rsidR="007212A7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Title</w:t>
      </w:r>
      <w:r w:rsidR="002D180A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="0032316C">
        <w:rPr>
          <w:rFonts w:ascii="Times New Roman" w:hAnsi="Times New Roman" w:cs="Times New Roman"/>
          <w:b/>
          <w:sz w:val="24"/>
          <w:szCs w:val="24"/>
        </w:rPr>
        <w:t xml:space="preserve">f Bid: </w:t>
      </w:r>
      <w:r w:rsidR="000D4950">
        <w:rPr>
          <w:rFonts w:eastAsiaTheme="minorHAnsi"/>
          <w:b/>
          <w:sz w:val="28"/>
          <w:szCs w:val="28"/>
          <w:u w:val="single"/>
        </w:rPr>
        <w:t xml:space="preserve">Kitchen </w:t>
      </w:r>
      <w:r w:rsidR="00785767">
        <w:rPr>
          <w:rFonts w:eastAsiaTheme="minorHAnsi"/>
          <w:b/>
          <w:sz w:val="28"/>
          <w:szCs w:val="28"/>
          <w:u w:val="single"/>
        </w:rPr>
        <w:t>Equipment and Repairs – Time &amp; Material</w:t>
      </w:r>
    </w:p>
    <w:p w14:paraId="594017B3" w14:textId="565374F4" w:rsidR="007212A7" w:rsidRDefault="007212A7" w:rsidP="00F7068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Bid Opening</w:t>
      </w:r>
      <w:r w:rsidRPr="0050380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F51DA">
        <w:rPr>
          <w:rFonts w:ascii="Times New Roman" w:hAnsi="Times New Roman" w:cs="Times New Roman"/>
          <w:b/>
          <w:sz w:val="24"/>
          <w:szCs w:val="24"/>
        </w:rPr>
        <w:t>January 1</w:t>
      </w:r>
      <w:r w:rsidR="00CA1847">
        <w:rPr>
          <w:rFonts w:ascii="Times New Roman" w:hAnsi="Times New Roman" w:cs="Times New Roman"/>
          <w:b/>
          <w:sz w:val="24"/>
          <w:szCs w:val="24"/>
        </w:rPr>
        <w:t>3</w:t>
      </w:r>
      <w:r w:rsidR="004F51DA">
        <w:rPr>
          <w:rFonts w:ascii="Times New Roman" w:hAnsi="Times New Roman" w:cs="Times New Roman"/>
          <w:b/>
          <w:sz w:val="24"/>
          <w:szCs w:val="24"/>
        </w:rPr>
        <w:t xml:space="preserve">, 2026 </w:t>
      </w:r>
      <w:r w:rsidR="001A013C" w:rsidRPr="00503801">
        <w:rPr>
          <w:rFonts w:ascii="Times New Roman" w:hAnsi="Times New Roman" w:cs="Times New Roman"/>
          <w:b/>
          <w:sz w:val="24"/>
          <w:szCs w:val="24"/>
        </w:rPr>
        <w:t xml:space="preserve">@ </w:t>
      </w:r>
      <w:r w:rsidR="00CB34CE">
        <w:rPr>
          <w:rFonts w:ascii="Times New Roman" w:hAnsi="Times New Roman" w:cs="Times New Roman"/>
          <w:b/>
          <w:sz w:val="24"/>
          <w:szCs w:val="24"/>
        </w:rPr>
        <w:t>1</w:t>
      </w:r>
      <w:r w:rsidR="00CA1847">
        <w:rPr>
          <w:rFonts w:ascii="Times New Roman" w:hAnsi="Times New Roman" w:cs="Times New Roman"/>
          <w:b/>
          <w:sz w:val="24"/>
          <w:szCs w:val="24"/>
        </w:rPr>
        <w:t>1</w:t>
      </w:r>
      <w:r w:rsidR="00CB34CE">
        <w:rPr>
          <w:rFonts w:ascii="Times New Roman" w:hAnsi="Times New Roman" w:cs="Times New Roman"/>
          <w:b/>
          <w:sz w:val="24"/>
          <w:szCs w:val="24"/>
        </w:rPr>
        <w:t xml:space="preserve">:00 </w:t>
      </w:r>
      <w:r w:rsidR="00CA1847">
        <w:rPr>
          <w:rFonts w:ascii="Times New Roman" w:hAnsi="Times New Roman" w:cs="Times New Roman"/>
          <w:b/>
          <w:sz w:val="24"/>
          <w:szCs w:val="24"/>
        </w:rPr>
        <w:t>a</w:t>
      </w:r>
      <w:r w:rsidRPr="00503801">
        <w:rPr>
          <w:rFonts w:ascii="Times New Roman" w:hAnsi="Times New Roman" w:cs="Times New Roman"/>
          <w:b/>
          <w:sz w:val="24"/>
          <w:szCs w:val="24"/>
        </w:rPr>
        <w:t>.m.</w:t>
      </w:r>
    </w:p>
    <w:p w14:paraId="0D7FF061" w14:textId="77777777" w:rsidR="00503801" w:rsidRDefault="00503801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</w:p>
    <w:p w14:paraId="48B7CA19" w14:textId="77777777" w:rsidR="004F51DA" w:rsidRDefault="004F51DA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</w:p>
    <w:p w14:paraId="0ADA09D2" w14:textId="4A876EF0" w:rsidR="007212A7" w:rsidRDefault="006D26D2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  <w:r w:rsidRPr="00870976">
        <w:rPr>
          <w:rFonts w:ascii="Times New Roman" w:hAnsi="Times New Roman" w:cs="Times New Roman"/>
          <w:b/>
          <w:sz w:val="23"/>
          <w:szCs w:val="23"/>
        </w:rPr>
        <w:t>Addendum</w:t>
      </w:r>
      <w:r w:rsidR="00CB34CE">
        <w:rPr>
          <w:rFonts w:ascii="Times New Roman" w:hAnsi="Times New Roman" w:cs="Times New Roman"/>
          <w:b/>
          <w:sz w:val="23"/>
          <w:szCs w:val="23"/>
        </w:rPr>
        <w:t xml:space="preserve"> # </w:t>
      </w:r>
      <w:r w:rsidR="004F51DA">
        <w:rPr>
          <w:rFonts w:ascii="Times New Roman" w:hAnsi="Times New Roman" w:cs="Times New Roman"/>
          <w:b/>
          <w:sz w:val="23"/>
          <w:szCs w:val="23"/>
        </w:rPr>
        <w:t>1</w:t>
      </w:r>
    </w:p>
    <w:p w14:paraId="21915F1E" w14:textId="77777777" w:rsidR="00503801" w:rsidRPr="00870976" w:rsidRDefault="00503801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</w:p>
    <w:p w14:paraId="1348F657" w14:textId="210F822A" w:rsidR="004331DA" w:rsidRPr="00503801" w:rsidRDefault="00CB34CE" w:rsidP="004F51DA">
      <w:pPr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Add</w:t>
      </w:r>
      <w:r w:rsidR="004F51DA">
        <w:rPr>
          <w:rFonts w:ascii="Times New Roman" w:hAnsi="Times New Roman" w:cs="Times New Roman"/>
          <w:b/>
          <w:sz w:val="23"/>
          <w:szCs w:val="23"/>
        </w:rPr>
        <w:t xml:space="preserve"> Bid Proposal Form </w:t>
      </w:r>
      <w:r w:rsidR="002D332C">
        <w:rPr>
          <w:rFonts w:ascii="Times New Roman" w:hAnsi="Times New Roman" w:cs="Times New Roman"/>
          <w:b/>
          <w:sz w:val="23"/>
          <w:szCs w:val="23"/>
        </w:rPr>
        <w:t>H</w:t>
      </w:r>
      <w:r w:rsidR="004F51DA">
        <w:rPr>
          <w:rFonts w:ascii="Times New Roman" w:hAnsi="Times New Roman" w:cs="Times New Roman"/>
          <w:b/>
          <w:sz w:val="23"/>
          <w:szCs w:val="23"/>
        </w:rPr>
        <w:t xml:space="preserve"> - Counties to be Served</w:t>
      </w:r>
    </w:p>
    <w:p w14:paraId="27486B2A" w14:textId="34CF3902" w:rsidR="001A013C" w:rsidRPr="009E5F2E" w:rsidRDefault="001A013C" w:rsidP="001A013C">
      <w:pPr>
        <w:rPr>
          <w:rFonts w:ascii="Times New Roman" w:hAnsi="Times New Roman" w:cs="Times New Roman"/>
          <w:b/>
          <w:sz w:val="23"/>
          <w:szCs w:val="23"/>
          <w:highlight w:val="yellow"/>
        </w:rPr>
      </w:pPr>
    </w:p>
    <w:p w14:paraId="0CC7C1C1" w14:textId="77777777" w:rsidR="004331DA" w:rsidRDefault="004331DA" w:rsidP="004331D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Timothy Havlusch </w:t>
      </w:r>
    </w:p>
    <w:p w14:paraId="0464417C" w14:textId="6660BB9D" w:rsidR="007212A7" w:rsidRDefault="004331DA" w:rsidP="004331DA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  <w:r w:rsidRPr="0098510B">
        <w:rPr>
          <w:rFonts w:ascii="Times New Roman" w:hAnsi="Times New Roman" w:cs="Times New Roman"/>
          <w:b/>
          <w:sz w:val="24"/>
          <w:szCs w:val="24"/>
        </w:rPr>
        <w:t>Business Administrator/Board Secretary</w:t>
      </w:r>
    </w:p>
    <w:p w14:paraId="1530DB8F" w14:textId="77777777" w:rsidR="00C42EF7" w:rsidRPr="007212A7" w:rsidRDefault="00C42EF7" w:rsidP="00F70684">
      <w:pPr>
        <w:pStyle w:val="NoSpacing"/>
        <w:rPr>
          <w:rFonts w:ascii="Times New Roman" w:hAnsi="Times New Roman" w:cs="Times New Roman"/>
          <w:b/>
          <w:sz w:val="23"/>
          <w:szCs w:val="23"/>
        </w:rPr>
      </w:pPr>
    </w:p>
    <w:p w14:paraId="323EBC40" w14:textId="77777777" w:rsidR="00E31846" w:rsidRDefault="00E31846"/>
    <w:sectPr w:rsidR="00E31846" w:rsidSect="00F706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93348"/>
    <w:multiLevelType w:val="hybridMultilevel"/>
    <w:tmpl w:val="81700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E15CE"/>
    <w:multiLevelType w:val="hybridMultilevel"/>
    <w:tmpl w:val="613CC6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630815">
    <w:abstractNumId w:val="0"/>
  </w:num>
  <w:num w:numId="2" w16cid:durableId="16993547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0684"/>
    <w:rsid w:val="000D4950"/>
    <w:rsid w:val="001A013C"/>
    <w:rsid w:val="001D39E2"/>
    <w:rsid w:val="001F5377"/>
    <w:rsid w:val="002C615C"/>
    <w:rsid w:val="002D180A"/>
    <w:rsid w:val="002D332C"/>
    <w:rsid w:val="002D64BB"/>
    <w:rsid w:val="0032316C"/>
    <w:rsid w:val="0037255A"/>
    <w:rsid w:val="003C57D0"/>
    <w:rsid w:val="004331DA"/>
    <w:rsid w:val="00462ABB"/>
    <w:rsid w:val="004C27F0"/>
    <w:rsid w:val="004F51DA"/>
    <w:rsid w:val="00503801"/>
    <w:rsid w:val="00521AE6"/>
    <w:rsid w:val="005A5A64"/>
    <w:rsid w:val="006D26D2"/>
    <w:rsid w:val="00706CFB"/>
    <w:rsid w:val="007212A7"/>
    <w:rsid w:val="00785767"/>
    <w:rsid w:val="007D3FFC"/>
    <w:rsid w:val="007E1C89"/>
    <w:rsid w:val="00832EDF"/>
    <w:rsid w:val="00870976"/>
    <w:rsid w:val="008C56D1"/>
    <w:rsid w:val="009D408A"/>
    <w:rsid w:val="009D4816"/>
    <w:rsid w:val="009E5F2E"/>
    <w:rsid w:val="009E61CB"/>
    <w:rsid w:val="00B2461C"/>
    <w:rsid w:val="00B50BB0"/>
    <w:rsid w:val="00B97016"/>
    <w:rsid w:val="00BE3311"/>
    <w:rsid w:val="00C04686"/>
    <w:rsid w:val="00C42EF7"/>
    <w:rsid w:val="00CA1847"/>
    <w:rsid w:val="00CA7293"/>
    <w:rsid w:val="00CB34CE"/>
    <w:rsid w:val="00D6670A"/>
    <w:rsid w:val="00E31846"/>
    <w:rsid w:val="00E83F16"/>
    <w:rsid w:val="00F70684"/>
    <w:rsid w:val="00FB54E9"/>
    <w:rsid w:val="00FC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21781"/>
  <w15:docId w15:val="{AD118CFA-03A9-4CBA-9F5D-932ACB930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0684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F7068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83F1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09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9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6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Mindful Dominion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ceddington</dc:creator>
  <cp:lastModifiedBy>Christine Werner</cp:lastModifiedBy>
  <cp:revision>6</cp:revision>
  <cp:lastPrinted>2023-10-26T17:15:00Z</cp:lastPrinted>
  <dcterms:created xsi:type="dcterms:W3CDTF">2025-12-29T18:56:00Z</dcterms:created>
  <dcterms:modified xsi:type="dcterms:W3CDTF">2025-12-29T19:11:00Z</dcterms:modified>
</cp:coreProperties>
</file>