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C5EB2" w:rsidRDefault="00000000">
      <w:pPr>
        <w:rPr>
          <w:rFonts w:ascii="Arial" w:eastAsia="Arial" w:hAnsi="Arial" w:cs="Arial"/>
          <w:b/>
          <w:sz w:val="22"/>
          <w:szCs w:val="22"/>
        </w:rPr>
      </w:pPr>
      <w:r>
        <w:rPr>
          <w:rFonts w:ascii="Arial" w:eastAsia="Arial" w:hAnsi="Arial" w:cs="Arial"/>
          <w:b/>
          <w:sz w:val="22"/>
          <w:szCs w:val="22"/>
        </w:rPr>
        <w:t>CIVIL RIGHTS PROCEDURE</w:t>
      </w:r>
    </w:p>
    <w:p w14:paraId="00000002" w14:textId="77777777" w:rsidR="00AC5EB2" w:rsidRDefault="00AC5EB2">
      <w:pPr>
        <w:rPr>
          <w:rFonts w:ascii="Arial" w:eastAsia="Arial" w:hAnsi="Arial" w:cs="Arial"/>
          <w:sz w:val="22"/>
          <w:szCs w:val="22"/>
        </w:rPr>
      </w:pPr>
    </w:p>
    <w:p w14:paraId="00000003" w14:textId="77777777" w:rsidR="00AC5EB2" w:rsidRDefault="00000000">
      <w:pPr>
        <w:rPr>
          <w:rFonts w:ascii="Arial" w:eastAsia="Arial" w:hAnsi="Arial" w:cs="Arial"/>
          <w:sz w:val="22"/>
          <w:szCs w:val="22"/>
        </w:rPr>
      </w:pPr>
      <w:r>
        <w:rPr>
          <w:rFonts w:ascii="Arial" w:eastAsia="Arial" w:hAnsi="Arial" w:cs="Arial"/>
          <w:sz w:val="22"/>
          <w:szCs w:val="22"/>
        </w:rPr>
        <w:t xml:space="preserve">A person wishing to file a discrimination complaint related to the School Nutrition Program will be </w:t>
      </w:r>
      <w:proofErr w:type="gramStart"/>
      <w:r>
        <w:rPr>
          <w:rFonts w:ascii="Arial" w:eastAsia="Arial" w:hAnsi="Arial" w:cs="Arial"/>
          <w:sz w:val="22"/>
          <w:szCs w:val="22"/>
        </w:rPr>
        <w:t>provided</w:t>
      </w:r>
      <w:proofErr w:type="gramEnd"/>
      <w:r>
        <w:rPr>
          <w:rFonts w:ascii="Arial" w:eastAsia="Arial" w:hAnsi="Arial" w:cs="Arial"/>
          <w:sz w:val="22"/>
          <w:szCs w:val="22"/>
        </w:rPr>
        <w:t xml:space="preserve"> a complaint form without attempting to resolve the complaint first. The Child Nutrition staff will provide the USDA Program Discrimination Complaint Form. The form and instructions can also be downloaded from </w:t>
      </w:r>
      <w:hyperlink r:id="rId6">
        <w:r>
          <w:rPr>
            <w:rFonts w:ascii="Arial" w:eastAsia="Arial" w:hAnsi="Arial" w:cs="Arial"/>
            <w:i/>
            <w:color w:val="0000FF"/>
            <w:sz w:val="22"/>
            <w:szCs w:val="22"/>
          </w:rPr>
          <w:t>https://www.usda.gov/sites/default/files/documents/USDA-OASCR%20P-Complaint-Form-0508-0002-508-11-28-17Fax2Mail.pdf</w:t>
        </w:r>
      </w:hyperlink>
      <w:r>
        <w:rPr>
          <w:rFonts w:ascii="Arial" w:eastAsia="Arial" w:hAnsi="Arial" w:cs="Arial"/>
          <w:sz w:val="22"/>
          <w:szCs w:val="22"/>
        </w:rPr>
        <w:t xml:space="preserve">. </w:t>
      </w:r>
    </w:p>
    <w:p w14:paraId="00000004" w14:textId="77777777" w:rsidR="00AC5EB2" w:rsidRDefault="00AC5EB2">
      <w:pPr>
        <w:rPr>
          <w:rFonts w:ascii="Arial" w:eastAsia="Arial" w:hAnsi="Arial" w:cs="Arial"/>
          <w:color w:val="FF0000"/>
          <w:sz w:val="22"/>
          <w:szCs w:val="22"/>
        </w:rPr>
      </w:pPr>
    </w:p>
    <w:p w14:paraId="00000005" w14:textId="77777777" w:rsidR="00AC5EB2" w:rsidRDefault="00000000">
      <w:pPr>
        <w:rPr>
          <w:rFonts w:ascii="Arial" w:eastAsia="Arial" w:hAnsi="Arial" w:cs="Arial"/>
          <w:sz w:val="22"/>
          <w:szCs w:val="22"/>
        </w:rPr>
      </w:pPr>
      <w:r>
        <w:rPr>
          <w:rFonts w:ascii="Arial" w:eastAsia="Arial" w:hAnsi="Arial" w:cs="Arial"/>
          <w:sz w:val="22"/>
          <w:szCs w:val="22"/>
        </w:rPr>
        <w:t>This form can be completed verbally, in writing or in person. Complaints may be filed with the school cafeteria manager or directly at the Child Nutrition Office. When completing the form, the person receiving the complaint and transcribing the complaint, if applicable, must be listed on the form. Any Civil Rights complaints received related to the School Nutrition Program are forwarded to the Texas Department of Agriculture (TDA).</w:t>
      </w:r>
    </w:p>
    <w:p w14:paraId="00000006" w14:textId="77777777" w:rsidR="00AC5EB2" w:rsidRDefault="00AC5EB2">
      <w:pPr>
        <w:rPr>
          <w:rFonts w:ascii="Arial" w:eastAsia="Arial" w:hAnsi="Arial" w:cs="Arial"/>
          <w:sz w:val="22"/>
          <w:szCs w:val="22"/>
        </w:rPr>
      </w:pPr>
    </w:p>
    <w:p w14:paraId="00000007" w14:textId="77777777" w:rsidR="00AC5EB2" w:rsidRDefault="00000000">
      <w:pPr>
        <w:rPr>
          <w:rFonts w:ascii="Arial" w:eastAsia="Arial" w:hAnsi="Arial" w:cs="Arial"/>
          <w:sz w:val="22"/>
          <w:szCs w:val="22"/>
        </w:rPr>
      </w:pPr>
      <w:r>
        <w:rPr>
          <w:rFonts w:ascii="Arial" w:eastAsia="Arial" w:hAnsi="Arial" w:cs="Arial"/>
          <w:sz w:val="22"/>
          <w:szCs w:val="22"/>
        </w:rPr>
        <w:t xml:space="preserve">If the form is being sent to the USDA, then it must also be forwarded to TDA. If the person filing the complaint wishes </w:t>
      </w:r>
      <w:proofErr w:type="gramStart"/>
      <w:r>
        <w:rPr>
          <w:rFonts w:ascii="Arial" w:eastAsia="Arial" w:hAnsi="Arial" w:cs="Arial"/>
          <w:sz w:val="22"/>
          <w:szCs w:val="22"/>
        </w:rPr>
        <w:t>the file</w:t>
      </w:r>
      <w:proofErr w:type="gramEnd"/>
      <w:r>
        <w:rPr>
          <w:rFonts w:ascii="Arial" w:eastAsia="Arial" w:hAnsi="Arial" w:cs="Arial"/>
          <w:sz w:val="22"/>
          <w:szCs w:val="22"/>
        </w:rPr>
        <w:t xml:space="preserve"> the complaint themselves, the Child Nutrition staff will provide these addresses:</w:t>
      </w:r>
    </w:p>
    <w:p w14:paraId="00000008" w14:textId="77777777" w:rsidR="00AC5EB2" w:rsidRDefault="00AC5EB2">
      <w:pPr>
        <w:rPr>
          <w:rFonts w:ascii="Arial" w:eastAsia="Arial" w:hAnsi="Arial" w:cs="Arial"/>
          <w:sz w:val="22"/>
          <w:szCs w:val="22"/>
        </w:rPr>
      </w:pPr>
    </w:p>
    <w:p w14:paraId="00000009" w14:textId="77777777" w:rsidR="00AC5EB2" w:rsidRDefault="00000000">
      <w:pPr>
        <w:rPr>
          <w:rFonts w:ascii="Arial" w:eastAsia="Arial" w:hAnsi="Arial" w:cs="Arial"/>
          <w:sz w:val="22"/>
          <w:szCs w:val="22"/>
        </w:rPr>
      </w:pPr>
      <w:r>
        <w:rPr>
          <w:rFonts w:ascii="Arial" w:eastAsia="Arial" w:hAnsi="Arial" w:cs="Arial"/>
          <w:sz w:val="22"/>
          <w:szCs w:val="22"/>
        </w:rPr>
        <w:t>TDA - PO Box 12847, Austin, TX 78711-2847</w:t>
      </w:r>
    </w:p>
    <w:p w14:paraId="0000000A" w14:textId="77777777" w:rsidR="00AC5EB2" w:rsidRDefault="00000000">
      <w:pPr>
        <w:rPr>
          <w:rFonts w:ascii="Arial" w:eastAsia="Arial" w:hAnsi="Arial" w:cs="Arial"/>
          <w:sz w:val="22"/>
          <w:szCs w:val="22"/>
        </w:rPr>
      </w:pPr>
      <w:r>
        <w:rPr>
          <w:rFonts w:ascii="Arial" w:eastAsia="Arial" w:hAnsi="Arial" w:cs="Arial"/>
          <w:sz w:val="22"/>
          <w:szCs w:val="22"/>
        </w:rPr>
        <w:t>USDA - U.S. Department of Agriculture, Office of the Assistant Secretary for Civil Rights, 1400 Independence Avenue, SW, Washington, D.C. 20250-9410</w:t>
      </w:r>
    </w:p>
    <w:p w14:paraId="0000000B" w14:textId="77777777" w:rsidR="00AC5EB2" w:rsidRDefault="00AC5EB2">
      <w:pPr>
        <w:rPr>
          <w:rFonts w:ascii="Arial" w:eastAsia="Arial" w:hAnsi="Arial" w:cs="Arial"/>
          <w:color w:val="FF0000"/>
          <w:sz w:val="22"/>
          <w:szCs w:val="22"/>
        </w:rPr>
      </w:pPr>
    </w:p>
    <w:p w14:paraId="0000000C" w14:textId="77777777" w:rsidR="00AC5EB2" w:rsidRDefault="00000000">
      <w:pPr>
        <w:pBdr>
          <w:top w:val="nil"/>
          <w:left w:val="nil"/>
          <w:bottom w:val="nil"/>
          <w:right w:val="nil"/>
          <w:between w:val="nil"/>
        </w:pBdr>
        <w:shd w:val="clear" w:color="auto" w:fill="F2F2F2"/>
        <w:rPr>
          <w:rFonts w:ascii="Arial" w:eastAsia="Arial" w:hAnsi="Arial" w:cs="Arial"/>
          <w:color w:val="1B1B1B"/>
          <w:sz w:val="20"/>
          <w:szCs w:val="20"/>
        </w:rPr>
      </w:pPr>
      <w:r>
        <w:rPr>
          <w:rFonts w:ascii="Arial" w:eastAsia="Arial" w:hAnsi="Arial" w:cs="Arial"/>
          <w:color w:val="1B1B1B"/>
          <w:sz w:val="20"/>
          <w:szCs w:val="20"/>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0000000D" w14:textId="77777777" w:rsidR="00AC5EB2" w:rsidRDefault="00000000">
      <w:pPr>
        <w:pBdr>
          <w:top w:val="nil"/>
          <w:left w:val="nil"/>
          <w:bottom w:val="nil"/>
          <w:right w:val="nil"/>
          <w:between w:val="nil"/>
        </w:pBdr>
        <w:shd w:val="clear" w:color="auto" w:fill="F2F2F2"/>
        <w:rPr>
          <w:rFonts w:ascii="Arial" w:eastAsia="Arial" w:hAnsi="Arial" w:cs="Arial"/>
          <w:color w:val="1B1B1B"/>
          <w:sz w:val="20"/>
          <w:szCs w:val="20"/>
        </w:rPr>
      </w:pPr>
      <w:r>
        <w:rPr>
          <w:rFonts w:ascii="Arial" w:eastAsia="Arial" w:hAnsi="Arial" w:cs="Arial"/>
          <w:color w:val="1B1B1B"/>
          <w:sz w:val="20"/>
          <w:szCs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000000E" w14:textId="77777777" w:rsidR="00AC5EB2" w:rsidRDefault="00000000">
      <w:pPr>
        <w:pBdr>
          <w:top w:val="nil"/>
          <w:left w:val="nil"/>
          <w:bottom w:val="nil"/>
          <w:right w:val="nil"/>
          <w:between w:val="nil"/>
        </w:pBdr>
        <w:shd w:val="clear" w:color="auto" w:fill="F2F2F2"/>
        <w:rPr>
          <w:rFonts w:ascii="Arial" w:eastAsia="Arial" w:hAnsi="Arial" w:cs="Arial"/>
          <w:color w:val="1B1B1B"/>
          <w:sz w:val="20"/>
          <w:szCs w:val="20"/>
        </w:rPr>
      </w:pPr>
      <w:r>
        <w:rPr>
          <w:rFonts w:ascii="Arial" w:eastAsia="Arial" w:hAnsi="Arial" w:cs="Arial"/>
          <w:color w:val="1B1B1B"/>
          <w:sz w:val="20"/>
          <w:szCs w:val="20"/>
        </w:rPr>
        <w:t>To file a program discrimination complaint, a Complainant should complete a Form AD-3027, USDA Program Discrimination Complaint Form which can be obtained online at: </w:t>
      </w:r>
      <w:hyperlink r:id="rId7">
        <w:r>
          <w:rPr>
            <w:rFonts w:ascii="Arial" w:eastAsia="Arial" w:hAnsi="Arial" w:cs="Arial"/>
            <w:i/>
            <w:color w:val="2E8540"/>
            <w:sz w:val="20"/>
            <w:szCs w:val="20"/>
          </w:rPr>
          <w:t>https://www.usda.gov/sites/default/files/documents/USDA-OASCR%20P-Complaint-Form-0508-0002-508-11-28-17Fax2Mail.pdf</w:t>
        </w:r>
      </w:hyperlink>
      <w:r>
        <w:rPr>
          <w:rFonts w:ascii="Arial" w:eastAsia="Arial" w:hAnsi="Arial" w:cs="Arial"/>
          <w:color w:val="1B1B1B"/>
          <w:sz w:val="20"/>
          <w:szCs w:val="20"/>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0000000F" w14:textId="77777777" w:rsidR="00AC5EB2" w:rsidRDefault="00000000">
      <w:pPr>
        <w:shd w:val="clear" w:color="auto" w:fill="F2F2F2"/>
        <w:rPr>
          <w:rFonts w:ascii="Arial" w:eastAsia="Arial" w:hAnsi="Arial" w:cs="Arial"/>
          <w:color w:val="1B1B1B"/>
          <w:sz w:val="20"/>
          <w:szCs w:val="20"/>
        </w:rPr>
      </w:pPr>
      <w:r>
        <w:rPr>
          <w:rFonts w:ascii="Arial" w:eastAsia="Arial" w:hAnsi="Arial" w:cs="Arial"/>
          <w:b/>
          <w:color w:val="1B1B1B"/>
          <w:sz w:val="20"/>
          <w:szCs w:val="20"/>
        </w:rPr>
        <w:t>1. mail:</w:t>
      </w:r>
      <w:r>
        <w:rPr>
          <w:rFonts w:ascii="Arial" w:eastAsia="Arial" w:hAnsi="Arial" w:cs="Arial"/>
          <w:color w:val="1B1B1B"/>
          <w:sz w:val="20"/>
          <w:szCs w:val="20"/>
        </w:rPr>
        <w:br/>
        <w:t>U.S. Department of Agriculture</w:t>
      </w:r>
      <w:r>
        <w:rPr>
          <w:rFonts w:ascii="Arial" w:eastAsia="Arial" w:hAnsi="Arial" w:cs="Arial"/>
          <w:color w:val="1B1B1B"/>
          <w:sz w:val="20"/>
          <w:szCs w:val="20"/>
        </w:rPr>
        <w:br/>
        <w:t>Office of the Assistant Secretary for Civil Rights</w:t>
      </w:r>
      <w:r>
        <w:rPr>
          <w:rFonts w:ascii="Arial" w:eastAsia="Arial" w:hAnsi="Arial" w:cs="Arial"/>
          <w:color w:val="1B1B1B"/>
          <w:sz w:val="20"/>
          <w:szCs w:val="20"/>
        </w:rPr>
        <w:br/>
        <w:t>1400 Independence Avenue, SW</w:t>
      </w:r>
      <w:r>
        <w:rPr>
          <w:rFonts w:ascii="Arial" w:eastAsia="Arial" w:hAnsi="Arial" w:cs="Arial"/>
          <w:color w:val="1B1B1B"/>
          <w:sz w:val="20"/>
          <w:szCs w:val="20"/>
        </w:rPr>
        <w:br/>
        <w:t>Washington, D.C. 20250-9410; or</w:t>
      </w:r>
    </w:p>
    <w:p w14:paraId="00000010" w14:textId="77777777" w:rsidR="00AC5EB2" w:rsidRDefault="00000000">
      <w:pPr>
        <w:shd w:val="clear" w:color="auto" w:fill="F2F2F2"/>
        <w:rPr>
          <w:rFonts w:ascii="Arial" w:eastAsia="Arial" w:hAnsi="Arial" w:cs="Arial"/>
          <w:color w:val="1B1B1B"/>
          <w:sz w:val="20"/>
          <w:szCs w:val="20"/>
        </w:rPr>
      </w:pPr>
      <w:r>
        <w:rPr>
          <w:rFonts w:ascii="Arial" w:eastAsia="Arial" w:hAnsi="Arial" w:cs="Arial"/>
          <w:b/>
          <w:color w:val="1B1B1B"/>
          <w:sz w:val="20"/>
          <w:szCs w:val="20"/>
        </w:rPr>
        <w:t>2. fax:</w:t>
      </w:r>
      <w:r>
        <w:rPr>
          <w:rFonts w:ascii="Arial" w:eastAsia="Arial" w:hAnsi="Arial" w:cs="Arial"/>
          <w:color w:val="1B1B1B"/>
          <w:sz w:val="20"/>
          <w:szCs w:val="20"/>
        </w:rPr>
        <w:br/>
        <w:t>(833) 256-1665 or (202) 690-7442; or</w:t>
      </w:r>
    </w:p>
    <w:p w14:paraId="00000011" w14:textId="77777777" w:rsidR="00AC5EB2" w:rsidRDefault="00000000">
      <w:pPr>
        <w:shd w:val="clear" w:color="auto" w:fill="F2F2F2"/>
        <w:rPr>
          <w:rFonts w:ascii="Arial" w:eastAsia="Arial" w:hAnsi="Arial" w:cs="Arial"/>
          <w:color w:val="1B1B1B"/>
          <w:sz w:val="20"/>
          <w:szCs w:val="20"/>
        </w:rPr>
      </w:pPr>
      <w:r>
        <w:rPr>
          <w:rFonts w:ascii="Arial" w:eastAsia="Arial" w:hAnsi="Arial" w:cs="Arial"/>
          <w:b/>
          <w:color w:val="1B1B1B"/>
          <w:sz w:val="20"/>
          <w:szCs w:val="20"/>
        </w:rPr>
        <w:t>3. email:</w:t>
      </w:r>
      <w:r>
        <w:rPr>
          <w:rFonts w:ascii="Arial" w:eastAsia="Arial" w:hAnsi="Arial" w:cs="Arial"/>
          <w:color w:val="1B1B1B"/>
          <w:sz w:val="20"/>
          <w:szCs w:val="20"/>
        </w:rPr>
        <w:br/>
      </w:r>
      <w:hyperlink r:id="rId8">
        <w:r>
          <w:rPr>
            <w:rFonts w:ascii="Arial" w:eastAsia="Arial" w:hAnsi="Arial" w:cs="Arial"/>
            <w:i/>
            <w:color w:val="2E8540"/>
            <w:sz w:val="20"/>
            <w:szCs w:val="20"/>
          </w:rPr>
          <w:t>Program.Intake@usda.gov</w:t>
        </w:r>
      </w:hyperlink>
    </w:p>
    <w:p w14:paraId="00000012" w14:textId="77777777" w:rsidR="00AC5EB2" w:rsidRDefault="00000000">
      <w:pPr>
        <w:pBdr>
          <w:top w:val="nil"/>
          <w:left w:val="nil"/>
          <w:bottom w:val="nil"/>
          <w:right w:val="nil"/>
          <w:between w:val="nil"/>
        </w:pBdr>
        <w:shd w:val="clear" w:color="auto" w:fill="F2F2F2"/>
        <w:rPr>
          <w:rFonts w:ascii="Arial" w:eastAsia="Arial" w:hAnsi="Arial" w:cs="Arial"/>
          <w:color w:val="1B1B1B"/>
          <w:sz w:val="20"/>
          <w:szCs w:val="20"/>
        </w:rPr>
      </w:pPr>
      <w:r>
        <w:rPr>
          <w:rFonts w:ascii="Arial" w:eastAsia="Arial" w:hAnsi="Arial" w:cs="Arial"/>
          <w:color w:val="1B1B1B"/>
          <w:sz w:val="20"/>
          <w:szCs w:val="20"/>
        </w:rPr>
        <w:t> </w:t>
      </w:r>
    </w:p>
    <w:p w14:paraId="00000013" w14:textId="77777777" w:rsidR="00AC5EB2" w:rsidRDefault="00000000">
      <w:pPr>
        <w:pBdr>
          <w:top w:val="nil"/>
          <w:left w:val="nil"/>
          <w:bottom w:val="nil"/>
          <w:right w:val="nil"/>
          <w:between w:val="nil"/>
        </w:pBdr>
        <w:shd w:val="clear" w:color="auto" w:fill="F2F2F2"/>
        <w:rPr>
          <w:rFonts w:ascii="Arial" w:eastAsia="Arial" w:hAnsi="Arial" w:cs="Arial"/>
          <w:color w:val="1B1B1B"/>
          <w:sz w:val="20"/>
          <w:szCs w:val="20"/>
        </w:rPr>
      </w:pPr>
      <w:r>
        <w:rPr>
          <w:rFonts w:ascii="Arial" w:eastAsia="Arial" w:hAnsi="Arial" w:cs="Arial"/>
          <w:color w:val="1B1B1B"/>
          <w:sz w:val="20"/>
          <w:szCs w:val="20"/>
        </w:rPr>
        <w:t>This institution is an equal opportunity provider.</w:t>
      </w:r>
    </w:p>
    <w:p w14:paraId="00000014" w14:textId="77777777" w:rsidR="00AC5EB2" w:rsidRDefault="00AC5EB2">
      <w:pPr>
        <w:rPr>
          <w:rFonts w:ascii="Arial" w:eastAsia="Arial" w:hAnsi="Arial" w:cs="Arial"/>
          <w:sz w:val="22"/>
          <w:szCs w:val="22"/>
        </w:rPr>
      </w:pPr>
    </w:p>
    <w:p w14:paraId="00000015" w14:textId="77777777" w:rsidR="00AC5EB2" w:rsidRDefault="00000000">
      <w:pPr>
        <w:rPr>
          <w:rFonts w:ascii="Arial" w:eastAsia="Arial" w:hAnsi="Arial" w:cs="Arial"/>
          <w:sz w:val="22"/>
          <w:szCs w:val="22"/>
        </w:rPr>
      </w:pPr>
      <w:r>
        <w:rPr>
          <w:rFonts w:ascii="Arial" w:eastAsia="Arial" w:hAnsi="Arial" w:cs="Arial"/>
          <w:sz w:val="22"/>
          <w:szCs w:val="22"/>
        </w:rPr>
        <w:t>Patty Willhite, Aledo ISD Child Nutrition Director</w:t>
      </w:r>
    </w:p>
    <w:p w14:paraId="00000016" w14:textId="77777777" w:rsidR="00AC5EB2" w:rsidRDefault="00000000">
      <w:pPr>
        <w:rPr>
          <w:rFonts w:ascii="Arial" w:eastAsia="Arial" w:hAnsi="Arial" w:cs="Arial"/>
          <w:sz w:val="22"/>
          <w:szCs w:val="22"/>
        </w:rPr>
      </w:pPr>
      <w:r>
        <w:rPr>
          <w:rFonts w:ascii="Arial" w:eastAsia="Arial" w:hAnsi="Arial" w:cs="Arial"/>
          <w:sz w:val="22"/>
          <w:szCs w:val="22"/>
        </w:rPr>
        <w:t>817-441-5142</w:t>
      </w:r>
    </w:p>
    <w:p w14:paraId="00000017" w14:textId="77777777" w:rsidR="00AC5EB2" w:rsidRDefault="00000000">
      <w:pPr>
        <w:rPr>
          <w:rFonts w:ascii="Arial" w:eastAsia="Arial" w:hAnsi="Arial" w:cs="Arial"/>
          <w:sz w:val="22"/>
          <w:szCs w:val="22"/>
        </w:rPr>
      </w:pPr>
      <w:hyperlink r:id="rId9">
        <w:r>
          <w:rPr>
            <w:rFonts w:ascii="Arial" w:eastAsia="Arial" w:hAnsi="Arial" w:cs="Arial"/>
            <w:color w:val="1155CC"/>
            <w:sz w:val="22"/>
            <w:szCs w:val="22"/>
            <w:u w:val="single"/>
          </w:rPr>
          <w:t>pwillhite@aledoisd.org</w:t>
        </w:r>
      </w:hyperlink>
      <w:r>
        <w:rPr>
          <w:rFonts w:ascii="Arial" w:eastAsia="Arial" w:hAnsi="Arial" w:cs="Arial"/>
          <w:sz w:val="22"/>
          <w:szCs w:val="22"/>
        </w:rPr>
        <w:t xml:space="preserve"> </w:t>
      </w:r>
    </w:p>
    <w:sectPr w:rsidR="00AC5EB2">
      <w:headerReference w:type="default" r:id="rId10"/>
      <w:footerReference w:type="default" r:id="rId11"/>
      <w:pgSz w:w="12240" w:h="15840"/>
      <w:pgMar w:top="2160" w:right="547" w:bottom="1526" w:left="1080" w:header="36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10E76" w14:textId="77777777" w:rsidR="00691274" w:rsidRDefault="00691274">
      <w:r>
        <w:separator/>
      </w:r>
    </w:p>
  </w:endnote>
  <w:endnote w:type="continuationSeparator" w:id="0">
    <w:p w14:paraId="5B8946DF" w14:textId="77777777" w:rsidR="00691274" w:rsidRDefault="00691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C" w14:textId="77777777" w:rsidR="00AC5EB2" w:rsidRDefault="00000000">
    <w:pPr>
      <w:pBdr>
        <w:top w:val="nil"/>
        <w:left w:val="nil"/>
        <w:bottom w:val="nil"/>
        <w:right w:val="nil"/>
        <w:between w:val="nil"/>
      </w:pBdr>
      <w:tabs>
        <w:tab w:val="center" w:pos="4320"/>
        <w:tab w:val="right" w:pos="8640"/>
      </w:tabs>
      <w:ind w:left="-1260"/>
      <w:rPr>
        <w:color w:val="000000"/>
      </w:rPr>
    </w:pP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16100" w14:textId="77777777" w:rsidR="00691274" w:rsidRDefault="00691274">
      <w:r>
        <w:separator/>
      </w:r>
    </w:p>
  </w:footnote>
  <w:footnote w:type="continuationSeparator" w:id="0">
    <w:p w14:paraId="4A48E99B" w14:textId="77777777" w:rsidR="00691274" w:rsidRDefault="00691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8" w14:textId="77777777" w:rsidR="00AC5EB2" w:rsidRDefault="00000000">
    <w:pPr>
      <w:pBdr>
        <w:top w:val="nil"/>
        <w:left w:val="nil"/>
        <w:bottom w:val="nil"/>
        <w:right w:val="nil"/>
        <w:between w:val="nil"/>
      </w:pBdr>
      <w:tabs>
        <w:tab w:val="center" w:pos="4320"/>
        <w:tab w:val="right" w:pos="8640"/>
      </w:tabs>
      <w:ind w:left="-900"/>
      <w:jc w:val="right"/>
      <w:rPr>
        <w:rFonts w:ascii="Arial" w:eastAsia="Arial" w:hAnsi="Arial" w:cs="Arial"/>
        <w:sz w:val="22"/>
        <w:szCs w:val="22"/>
      </w:rPr>
    </w:pPr>
    <w:r>
      <w:rPr>
        <w:rFonts w:ascii="Arial" w:eastAsia="Arial" w:hAnsi="Arial" w:cs="Arial"/>
        <w:sz w:val="22"/>
        <w:szCs w:val="22"/>
      </w:rPr>
      <w:t>Aledo ISD Child Nutrition</w:t>
    </w:r>
  </w:p>
  <w:p w14:paraId="00000019" w14:textId="77777777" w:rsidR="00AC5EB2" w:rsidRDefault="00000000">
    <w:pPr>
      <w:pBdr>
        <w:top w:val="nil"/>
        <w:left w:val="nil"/>
        <w:bottom w:val="nil"/>
        <w:right w:val="nil"/>
        <w:between w:val="nil"/>
      </w:pBdr>
      <w:tabs>
        <w:tab w:val="center" w:pos="4320"/>
        <w:tab w:val="right" w:pos="8640"/>
      </w:tabs>
      <w:ind w:left="-900"/>
      <w:jc w:val="right"/>
      <w:rPr>
        <w:rFonts w:ascii="Arial" w:eastAsia="Arial" w:hAnsi="Arial" w:cs="Arial"/>
        <w:sz w:val="22"/>
        <w:szCs w:val="22"/>
      </w:rPr>
    </w:pPr>
    <w:r>
      <w:rPr>
        <w:rFonts w:ascii="Arial" w:eastAsia="Arial" w:hAnsi="Arial" w:cs="Arial"/>
        <w:sz w:val="22"/>
        <w:szCs w:val="22"/>
      </w:rPr>
      <w:t>408 FM 1187 South</w:t>
    </w:r>
  </w:p>
  <w:p w14:paraId="0000001A" w14:textId="77777777" w:rsidR="00AC5EB2" w:rsidRDefault="00000000">
    <w:pPr>
      <w:pBdr>
        <w:top w:val="nil"/>
        <w:left w:val="nil"/>
        <w:bottom w:val="nil"/>
        <w:right w:val="nil"/>
        <w:between w:val="nil"/>
      </w:pBdr>
      <w:tabs>
        <w:tab w:val="center" w:pos="4320"/>
        <w:tab w:val="right" w:pos="8640"/>
      </w:tabs>
      <w:ind w:left="-900"/>
      <w:jc w:val="right"/>
      <w:rPr>
        <w:rFonts w:ascii="Arial" w:eastAsia="Arial" w:hAnsi="Arial" w:cs="Arial"/>
        <w:sz w:val="22"/>
        <w:szCs w:val="22"/>
      </w:rPr>
    </w:pPr>
    <w:r>
      <w:rPr>
        <w:rFonts w:ascii="Arial" w:eastAsia="Arial" w:hAnsi="Arial" w:cs="Arial"/>
        <w:sz w:val="22"/>
        <w:szCs w:val="22"/>
      </w:rPr>
      <w:t>Aledo, TX 76008</w:t>
    </w:r>
  </w:p>
  <w:p w14:paraId="0000001B" w14:textId="77777777" w:rsidR="00AC5EB2" w:rsidRDefault="00000000">
    <w:pPr>
      <w:pBdr>
        <w:top w:val="nil"/>
        <w:left w:val="nil"/>
        <w:bottom w:val="nil"/>
        <w:right w:val="nil"/>
        <w:between w:val="nil"/>
      </w:pBdr>
      <w:tabs>
        <w:tab w:val="center" w:pos="4320"/>
        <w:tab w:val="right" w:pos="8640"/>
      </w:tabs>
      <w:ind w:left="-900"/>
      <w:jc w:val="right"/>
      <w:rPr>
        <w:rFonts w:ascii="Arial" w:eastAsia="Arial" w:hAnsi="Arial" w:cs="Arial"/>
        <w:sz w:val="22"/>
        <w:szCs w:val="22"/>
      </w:rPr>
    </w:pPr>
    <w:r>
      <w:rPr>
        <w:rFonts w:ascii="Arial" w:eastAsia="Arial" w:hAnsi="Arial" w:cs="Arial"/>
        <w:sz w:val="22"/>
        <w:szCs w:val="22"/>
      </w:rPr>
      <w:t>817-441-5142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EB2"/>
    <w:rsid w:val="00691274"/>
    <w:rsid w:val="00AC5EB2"/>
    <w:rsid w:val="00B3438F"/>
    <w:rsid w:val="00F41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CC7594-1B73-4A5A-91B8-9F20E4D24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semiHidden/>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usda.gov/sites/default/files/documents/USDA-OASCR%20P-Complaint-Form-0508-0002-508-11-28-17Fax2Mail.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da.gov/sites/default/files/documents/USDA-OASCR%20P-Complaint-Form-0508-0002-508-11-28-17Fax2Mail.pdf"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pwillhite@aledoi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568</Words>
  <Characters>3001</Characters>
  <Application>Microsoft Office Word</Application>
  <DocSecurity>0</DocSecurity>
  <Lines>81</Lines>
  <Paragraphs>33</Paragraphs>
  <ScaleCrop>false</ScaleCrop>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Renee Goodenough</dc:creator>
  <cp:lastModifiedBy>Renee Goodenough</cp:lastModifiedBy>
  <cp:revision>2</cp:revision>
  <dcterms:created xsi:type="dcterms:W3CDTF">2025-10-10T16:05:00Z</dcterms:created>
  <dcterms:modified xsi:type="dcterms:W3CDTF">2025-10-10T16:05:00Z</dcterms:modified>
</cp:coreProperties>
</file>