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21543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77319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2154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07F51">
              <w:t>Unit 11</w:t>
            </w:r>
            <w:bookmarkStart w:id="0" w:name="_GoBack"/>
            <w:bookmarkEnd w:id="0"/>
            <w:r w:rsidR="00F21543">
              <w:t>- Surface Area &amp; Volume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77C4E">
              <w:t>20 days (test takes 2 days)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pPr>
              <w:rPr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E77C4E">
              <w:rPr>
                <w:b/>
              </w:rPr>
              <w:t>U.E.Q – How is Surface Area and Volume found and used?</w:t>
            </w:r>
          </w:p>
          <w:p w:rsidR="00E77C4E" w:rsidRDefault="00E77C4E" w:rsidP="00D97955">
            <w:r>
              <w:rPr>
                <w:b/>
              </w:rPr>
              <w:t xml:space="preserve">                                           </w:t>
            </w:r>
            <w:r>
              <w:t>L.E.Q. 9.1 – How are faces, edges &amp; vertices of polyhedrons identified?</w:t>
            </w:r>
          </w:p>
          <w:p w:rsidR="00E77C4E" w:rsidRDefault="00E77C4E" w:rsidP="00D97955">
            <w:r>
              <w:t xml:space="preserve">                                           L.E.Q. 9.2 – How is Surface area of Prism &amp; cylinders obtained?</w:t>
            </w:r>
          </w:p>
          <w:p w:rsidR="00E77C4E" w:rsidRDefault="00E77C4E" w:rsidP="00D97955">
            <w:r>
              <w:t xml:space="preserve">                                           L.E.Q. 9.3 – Can you find Surface area of Pyramids &amp; Cones?</w:t>
            </w:r>
          </w:p>
          <w:p w:rsidR="00E77C4E" w:rsidRDefault="00E77C4E" w:rsidP="00D97955">
            <w:r>
              <w:t xml:space="preserve">                                           L.E.Q. 9.4 – How do you find the Volume of Prisms &amp; Cylinders?</w:t>
            </w:r>
          </w:p>
          <w:p w:rsidR="00E77C4E" w:rsidRDefault="00E77C4E" w:rsidP="00D97955">
            <w:r>
              <w:t xml:space="preserve">                                           L.E.Q. 9.5 - Can you find Volume of Pyramids &amp; Cones?</w:t>
            </w:r>
          </w:p>
          <w:p w:rsidR="00E77C4E" w:rsidRDefault="00E77C4E" w:rsidP="00D97955">
            <w:r>
              <w:t xml:space="preserve">                                           L.E.Q. 9.6 – How do you find SA &amp; V of a sphere?</w:t>
            </w:r>
          </w:p>
          <w:p w:rsidR="00D97955" w:rsidRDefault="00E77C4E" w:rsidP="00D97955">
            <w:r>
              <w:t xml:space="preserve">                                           L.E.Q. 9.7 – What is the relationship between area &amp; volume of similar figures?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77C4E" w:rsidTr="00FE551B">
        <w:tc>
          <w:tcPr>
            <w:tcW w:w="2785" w:type="dxa"/>
            <w:vAlign w:val="center"/>
          </w:tcPr>
          <w:p w:rsidR="00E77C4E" w:rsidRPr="00F21543" w:rsidRDefault="00E77C4E" w:rsidP="00FE551B">
            <w:pPr>
              <w:jc w:val="center"/>
            </w:pPr>
            <w:r>
              <w:t>Space figures &amp; cross sections</w:t>
            </w:r>
          </w:p>
        </w:tc>
        <w:tc>
          <w:tcPr>
            <w:tcW w:w="1890" w:type="dxa"/>
            <w:vAlign w:val="center"/>
          </w:tcPr>
          <w:p w:rsidR="00E77C4E" w:rsidRPr="00F21543" w:rsidRDefault="00E77C4E" w:rsidP="00FE551B">
            <w:pPr>
              <w:jc w:val="center"/>
            </w:pPr>
          </w:p>
        </w:tc>
        <w:tc>
          <w:tcPr>
            <w:tcW w:w="3420" w:type="dxa"/>
            <w:vAlign w:val="center"/>
          </w:tcPr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Polyhedron</w:t>
            </w:r>
          </w:p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Face</w:t>
            </w:r>
          </w:p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Edge</w:t>
            </w:r>
          </w:p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Vertex</w:t>
            </w:r>
          </w:p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 section</w:t>
            </w:r>
          </w:p>
        </w:tc>
        <w:tc>
          <w:tcPr>
            <w:tcW w:w="3420" w:type="dxa"/>
            <w:vAlign w:val="center"/>
          </w:tcPr>
          <w:p w:rsidR="00E77C4E" w:rsidRPr="00A73EB8" w:rsidRDefault="00E77C4E" w:rsidP="00FE551B">
            <w:pPr>
              <w:jc w:val="center"/>
            </w:pPr>
            <w:r>
              <w:t>Manipulatives, partner work, class work</w:t>
            </w:r>
          </w:p>
        </w:tc>
        <w:tc>
          <w:tcPr>
            <w:tcW w:w="2880" w:type="dxa"/>
            <w:vAlign w:val="center"/>
          </w:tcPr>
          <w:p w:rsidR="00E77C4E" w:rsidRDefault="00E77C4E" w:rsidP="00E77C4E">
            <w:pPr>
              <w:spacing w:after="120"/>
              <w:jc w:val="center"/>
            </w:pPr>
            <w:r>
              <w:t>Homework</w:t>
            </w:r>
          </w:p>
          <w:p w:rsidR="00E77C4E" w:rsidRDefault="00E77C4E" w:rsidP="00E77C4E">
            <w:pPr>
              <w:spacing w:after="120"/>
              <w:jc w:val="center"/>
            </w:pPr>
            <w:r>
              <w:t>Partner work</w:t>
            </w:r>
          </w:p>
          <w:p w:rsidR="00E77C4E" w:rsidRPr="00A73EB8" w:rsidRDefault="00E77C4E" w:rsidP="00E77C4E">
            <w:pPr>
              <w:spacing w:after="120"/>
              <w:jc w:val="center"/>
            </w:pPr>
            <w:r>
              <w:t>Quiz</w:t>
            </w:r>
          </w:p>
        </w:tc>
      </w:tr>
      <w:tr w:rsidR="00F21543" w:rsidTr="00FE551B">
        <w:tc>
          <w:tcPr>
            <w:tcW w:w="2785" w:type="dxa"/>
            <w:vAlign w:val="center"/>
          </w:tcPr>
          <w:p w:rsidR="00F21543" w:rsidRDefault="00F21543" w:rsidP="00FE551B">
            <w:pPr>
              <w:jc w:val="center"/>
            </w:pPr>
            <w:r w:rsidRPr="00F21543">
              <w:t xml:space="preserve">Surface area of </w:t>
            </w:r>
          </w:p>
          <w:p w:rsidR="00F21543" w:rsidRPr="00DE5063" w:rsidRDefault="00F21543" w:rsidP="00FE551B">
            <w:pPr>
              <w:jc w:val="center"/>
            </w:pPr>
            <w:r w:rsidRPr="00F21543">
              <w:t>prisms and cylinders</w:t>
            </w:r>
          </w:p>
        </w:tc>
        <w:tc>
          <w:tcPr>
            <w:tcW w:w="1890" w:type="dxa"/>
            <w:vAlign w:val="center"/>
          </w:tcPr>
          <w:p w:rsidR="00F21543" w:rsidRPr="00A73EB8" w:rsidRDefault="00E77C4E" w:rsidP="00FE551B">
            <w:pPr>
              <w:jc w:val="center"/>
            </w:pPr>
            <w:r>
              <w:t>M11.B.2.2.1</w:t>
            </w:r>
          </w:p>
        </w:tc>
        <w:tc>
          <w:tcPr>
            <w:tcW w:w="3420" w:type="dxa"/>
            <w:vAlign w:val="center"/>
          </w:tcPr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surface area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lateral area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prism</w:t>
            </w:r>
          </w:p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bases</w:t>
            </w:r>
          </w:p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altitude</w:t>
            </w:r>
          </w:p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height</w:t>
            </w:r>
          </w:p>
          <w:p w:rsidR="00FD6F62" w:rsidRDefault="00FD6F62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cylinder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lateral faces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right prism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cylinder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right cylinder</w:t>
            </w:r>
          </w:p>
          <w:p w:rsidR="00F21543" w:rsidRPr="00A73EB8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polygonal prism</w:t>
            </w:r>
          </w:p>
        </w:tc>
        <w:tc>
          <w:tcPr>
            <w:tcW w:w="3420" w:type="dxa"/>
            <w:vAlign w:val="center"/>
          </w:tcPr>
          <w:p w:rsidR="00F21543" w:rsidRPr="002F1426" w:rsidRDefault="00FD6F62" w:rsidP="00FE551B">
            <w:pPr>
              <w:jc w:val="center"/>
              <w:rPr>
                <w:b/>
              </w:rPr>
            </w:pPr>
            <w:r>
              <w:t xml:space="preserve">Manipulatives, partner work, class work, homework </w:t>
            </w:r>
          </w:p>
        </w:tc>
        <w:tc>
          <w:tcPr>
            <w:tcW w:w="2880" w:type="dxa"/>
            <w:vAlign w:val="center"/>
          </w:tcPr>
          <w:p w:rsidR="00FD6F62" w:rsidRDefault="00FD6F62" w:rsidP="00FD6F62">
            <w:pPr>
              <w:spacing w:after="120"/>
              <w:jc w:val="center"/>
            </w:pPr>
            <w:r>
              <w:t>Homework</w:t>
            </w:r>
          </w:p>
          <w:p w:rsidR="00FD6F62" w:rsidRDefault="00FD6F62" w:rsidP="00FD6F62">
            <w:pPr>
              <w:spacing w:after="120"/>
              <w:jc w:val="center"/>
            </w:pPr>
            <w:r>
              <w:t>Partner work</w:t>
            </w:r>
          </w:p>
          <w:p w:rsidR="00F21543" w:rsidRPr="00FD6F62" w:rsidRDefault="00FD6F62" w:rsidP="00FD6F62">
            <w:pPr>
              <w:spacing w:after="120"/>
              <w:jc w:val="center"/>
            </w:pPr>
            <w:r>
              <w:t>Quiz</w:t>
            </w:r>
          </w:p>
        </w:tc>
      </w:tr>
    </w:tbl>
    <w:p w:rsidR="00F21543" w:rsidRPr="001951E8" w:rsidRDefault="00F21543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F21543" w:rsidRDefault="00F21543" w:rsidP="00A5565A">
            <w:pPr>
              <w:jc w:val="center"/>
            </w:pPr>
            <w:r w:rsidRPr="00F21543">
              <w:t xml:space="preserve">Surface area of </w:t>
            </w:r>
          </w:p>
          <w:p w:rsidR="0080537B" w:rsidRPr="00DE5063" w:rsidRDefault="00F21543" w:rsidP="00A5565A">
            <w:pPr>
              <w:jc w:val="center"/>
            </w:pPr>
            <w:r w:rsidRPr="00F21543">
              <w:t>pyramids and cones</w:t>
            </w:r>
          </w:p>
        </w:tc>
        <w:tc>
          <w:tcPr>
            <w:tcW w:w="1890" w:type="dxa"/>
            <w:vAlign w:val="center"/>
          </w:tcPr>
          <w:p w:rsidR="0080537B" w:rsidRPr="00A73EB8" w:rsidRDefault="00FD6F62" w:rsidP="00A5565A">
            <w:pPr>
              <w:jc w:val="center"/>
            </w:pPr>
            <w:r>
              <w:t>M11.B.2.2.1</w:t>
            </w:r>
          </w:p>
        </w:tc>
        <w:tc>
          <w:tcPr>
            <w:tcW w:w="3420" w:type="dxa"/>
            <w:vAlign w:val="center"/>
          </w:tcPr>
          <w:p w:rsidR="00430277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pyramid</w:t>
            </w:r>
          </w:p>
          <w:p w:rsidR="00FD6F62" w:rsidRDefault="00FD6F6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vertex</w:t>
            </w:r>
          </w:p>
          <w:p w:rsidR="00FD6F62" w:rsidRDefault="00FD6F6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slant height</w:t>
            </w:r>
          </w:p>
          <w:p w:rsidR="00FD6F62" w:rsidRDefault="00FD6F6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regular pyramid</w:t>
            </w:r>
          </w:p>
          <w:p w:rsidR="00FD6F62" w:rsidRDefault="00FD6F6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cone</w:t>
            </w:r>
          </w:p>
          <w:p w:rsidR="00F21543" w:rsidRPr="00A73EB8" w:rsidRDefault="00F21543" w:rsidP="00FD6F62"/>
        </w:tc>
        <w:tc>
          <w:tcPr>
            <w:tcW w:w="3420" w:type="dxa"/>
            <w:vAlign w:val="center"/>
          </w:tcPr>
          <w:p w:rsidR="0080537B" w:rsidRPr="002F1426" w:rsidRDefault="00FD6F62" w:rsidP="00A5565A">
            <w:pPr>
              <w:jc w:val="center"/>
              <w:rPr>
                <w:b/>
              </w:rPr>
            </w:pPr>
            <w:r>
              <w:lastRenderedPageBreak/>
              <w:t>Manipulatives, partner work, class work</w:t>
            </w:r>
          </w:p>
        </w:tc>
        <w:tc>
          <w:tcPr>
            <w:tcW w:w="2880" w:type="dxa"/>
            <w:vAlign w:val="center"/>
          </w:tcPr>
          <w:p w:rsidR="00FD6F62" w:rsidRDefault="00FD6F62" w:rsidP="00FD6F62">
            <w:pPr>
              <w:spacing w:after="120"/>
              <w:jc w:val="center"/>
            </w:pPr>
            <w:r>
              <w:t>Homework</w:t>
            </w:r>
          </w:p>
          <w:p w:rsidR="00FD6F62" w:rsidRDefault="00FD6F62" w:rsidP="00FD6F62">
            <w:pPr>
              <w:spacing w:after="120"/>
              <w:jc w:val="center"/>
            </w:pPr>
            <w:r>
              <w:t>Partner work</w:t>
            </w:r>
          </w:p>
          <w:p w:rsidR="00FD6F62" w:rsidRDefault="00FD6F62" w:rsidP="00FD6F62">
            <w:pPr>
              <w:spacing w:after="120"/>
              <w:jc w:val="center"/>
            </w:pPr>
            <w:r>
              <w:t>Quiz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F21543" w:rsidRDefault="00F21543" w:rsidP="00A5565A">
            <w:pPr>
              <w:jc w:val="center"/>
            </w:pPr>
            <w:r w:rsidRPr="00F21543">
              <w:t xml:space="preserve">Volume of prisms </w:t>
            </w:r>
          </w:p>
          <w:p w:rsidR="002717B6" w:rsidRPr="00DE5063" w:rsidRDefault="00F21543" w:rsidP="00A5565A">
            <w:pPr>
              <w:jc w:val="center"/>
            </w:pPr>
            <w:r w:rsidRPr="00F21543">
              <w:t>and cylinders</w:t>
            </w:r>
          </w:p>
        </w:tc>
        <w:tc>
          <w:tcPr>
            <w:tcW w:w="1890" w:type="dxa"/>
            <w:vAlign w:val="center"/>
          </w:tcPr>
          <w:p w:rsidR="002717B6" w:rsidRPr="00A73EB8" w:rsidRDefault="00FD6F62" w:rsidP="00A5565A">
            <w:pPr>
              <w:jc w:val="center"/>
            </w:pPr>
            <w:r>
              <w:t>M11.B.2.2.1</w:t>
            </w:r>
          </w:p>
        </w:tc>
        <w:tc>
          <w:tcPr>
            <w:tcW w:w="3420" w:type="dxa"/>
            <w:vAlign w:val="center"/>
          </w:tcPr>
          <w:p w:rsidR="00990086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F21543" w:rsidRPr="00A73EB8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composite figures</w:t>
            </w:r>
          </w:p>
        </w:tc>
        <w:tc>
          <w:tcPr>
            <w:tcW w:w="3420" w:type="dxa"/>
            <w:vAlign w:val="center"/>
          </w:tcPr>
          <w:p w:rsidR="002717B6" w:rsidRPr="002F1426" w:rsidRDefault="00FD6F62" w:rsidP="00A5565A">
            <w:pPr>
              <w:jc w:val="center"/>
              <w:rPr>
                <w:b/>
              </w:rPr>
            </w:pPr>
            <w:r>
              <w:t>Manipulatives, partner work, class work, homework</w:t>
            </w:r>
          </w:p>
        </w:tc>
        <w:tc>
          <w:tcPr>
            <w:tcW w:w="2880" w:type="dxa"/>
            <w:vAlign w:val="center"/>
          </w:tcPr>
          <w:p w:rsidR="00FD6F62" w:rsidRDefault="00FD6F62" w:rsidP="00FD6F62">
            <w:pPr>
              <w:spacing w:after="120"/>
              <w:jc w:val="center"/>
            </w:pPr>
            <w:r>
              <w:t>Homework</w:t>
            </w:r>
          </w:p>
          <w:p w:rsidR="00FD6F62" w:rsidRDefault="00FD6F62" w:rsidP="00FD6F62">
            <w:pPr>
              <w:spacing w:after="120"/>
              <w:jc w:val="center"/>
            </w:pPr>
            <w:r>
              <w:t>Partner work</w:t>
            </w:r>
          </w:p>
          <w:p w:rsidR="002717B6" w:rsidRPr="00FD6F62" w:rsidRDefault="00FD6F62" w:rsidP="00FD6F62">
            <w:pPr>
              <w:spacing w:after="120"/>
              <w:jc w:val="center"/>
            </w:pPr>
            <w:r>
              <w:t>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F21543" w:rsidRDefault="00F21543" w:rsidP="00A5565A">
            <w:pPr>
              <w:jc w:val="center"/>
            </w:pPr>
            <w:r w:rsidRPr="00F21543">
              <w:t xml:space="preserve">Volume of pyramids </w:t>
            </w:r>
          </w:p>
          <w:p w:rsidR="002717B6" w:rsidRPr="00DE5063" w:rsidRDefault="00F21543" w:rsidP="00A5565A">
            <w:pPr>
              <w:jc w:val="center"/>
            </w:pPr>
            <w:r w:rsidRPr="00F21543">
              <w:t>and cones</w:t>
            </w:r>
          </w:p>
        </w:tc>
        <w:tc>
          <w:tcPr>
            <w:tcW w:w="1890" w:type="dxa"/>
            <w:vAlign w:val="center"/>
          </w:tcPr>
          <w:p w:rsidR="002717B6" w:rsidRPr="00A73EB8" w:rsidRDefault="00FD6F62" w:rsidP="00A5565A">
            <w:pPr>
              <w:jc w:val="center"/>
            </w:pPr>
            <w:r>
              <w:t>M11.B.2.2.1</w:t>
            </w:r>
          </w:p>
        </w:tc>
        <w:tc>
          <w:tcPr>
            <w:tcW w:w="3420" w:type="dxa"/>
            <w:vAlign w:val="center"/>
          </w:tcPr>
          <w:p w:rsidR="00990086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 pyramids</w:t>
            </w:r>
          </w:p>
          <w:p w:rsidR="00F21543" w:rsidRPr="00A73EB8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triangular pyramids</w:t>
            </w:r>
          </w:p>
        </w:tc>
        <w:tc>
          <w:tcPr>
            <w:tcW w:w="3420" w:type="dxa"/>
            <w:vAlign w:val="center"/>
          </w:tcPr>
          <w:p w:rsidR="002717B6" w:rsidRPr="002F1426" w:rsidRDefault="00FD6F62" w:rsidP="00A5565A">
            <w:pPr>
              <w:jc w:val="center"/>
              <w:rPr>
                <w:b/>
              </w:rPr>
            </w:pPr>
            <w:r>
              <w:t>Manipulatives, partner work, class work, homework</w:t>
            </w:r>
          </w:p>
        </w:tc>
        <w:tc>
          <w:tcPr>
            <w:tcW w:w="2880" w:type="dxa"/>
            <w:vAlign w:val="center"/>
          </w:tcPr>
          <w:p w:rsidR="00FD6F62" w:rsidRDefault="00FD6F62" w:rsidP="00FD6F62">
            <w:pPr>
              <w:spacing w:after="120"/>
              <w:jc w:val="center"/>
            </w:pPr>
            <w:r>
              <w:t>Homework</w:t>
            </w:r>
          </w:p>
          <w:p w:rsidR="00FD6F62" w:rsidRDefault="00FD6F62" w:rsidP="00FD6F62">
            <w:pPr>
              <w:spacing w:after="120"/>
              <w:jc w:val="center"/>
            </w:pPr>
            <w:r>
              <w:t>Partner work</w:t>
            </w:r>
          </w:p>
          <w:p w:rsidR="002717B6" w:rsidRPr="00FD6F62" w:rsidRDefault="00FD6F62" w:rsidP="00FD6F62">
            <w:pPr>
              <w:spacing w:after="120"/>
              <w:jc w:val="center"/>
            </w:pPr>
            <w:r>
              <w:t>Quiz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21543" w:rsidTr="00FE551B">
        <w:tc>
          <w:tcPr>
            <w:tcW w:w="2785" w:type="dxa"/>
            <w:vAlign w:val="center"/>
          </w:tcPr>
          <w:p w:rsidR="00F21543" w:rsidRDefault="00F21543" w:rsidP="00FE551B">
            <w:pPr>
              <w:jc w:val="center"/>
            </w:pPr>
            <w:r w:rsidRPr="00F21543">
              <w:t xml:space="preserve">Surface area and volume </w:t>
            </w:r>
          </w:p>
          <w:p w:rsidR="00F21543" w:rsidRPr="00DE5063" w:rsidRDefault="00F21543" w:rsidP="00FE551B">
            <w:pPr>
              <w:jc w:val="center"/>
            </w:pPr>
            <w:r w:rsidRPr="00F21543">
              <w:t>of spheres</w:t>
            </w:r>
          </w:p>
        </w:tc>
        <w:tc>
          <w:tcPr>
            <w:tcW w:w="1890" w:type="dxa"/>
            <w:vAlign w:val="center"/>
          </w:tcPr>
          <w:p w:rsidR="00F21543" w:rsidRDefault="00FD6F62" w:rsidP="00FE551B">
            <w:pPr>
              <w:jc w:val="center"/>
            </w:pPr>
            <w:r>
              <w:t>M11.B.2.2.1</w:t>
            </w:r>
          </w:p>
          <w:p w:rsidR="00FD6F62" w:rsidRPr="00A73EB8" w:rsidRDefault="00FD6F62" w:rsidP="00FE551B">
            <w:pPr>
              <w:jc w:val="center"/>
            </w:pPr>
            <w:r>
              <w:t>M11.B.2.2.2</w:t>
            </w:r>
          </w:p>
        </w:tc>
        <w:tc>
          <w:tcPr>
            <w:tcW w:w="3420" w:type="dxa"/>
            <w:vAlign w:val="center"/>
          </w:tcPr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sphere</w:t>
            </w:r>
          </w:p>
          <w:p w:rsidR="00FD6F62" w:rsidRDefault="00FD6F62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center</w:t>
            </w:r>
          </w:p>
          <w:p w:rsidR="00FD6F62" w:rsidRDefault="00FD6F62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radius</w:t>
            </w:r>
          </w:p>
          <w:p w:rsidR="00FD6F62" w:rsidRDefault="00FD6F62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diameter</w:t>
            </w:r>
          </w:p>
          <w:p w:rsidR="00FD6F62" w:rsidRDefault="00FD6F62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circumference</w:t>
            </w:r>
          </w:p>
          <w:p w:rsidR="00FD6F62" w:rsidRDefault="00FD6F62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great circle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cubic units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hemisphere</w:t>
            </w:r>
          </w:p>
          <w:p w:rsidR="00F21543" w:rsidRPr="00A73EB8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equidistant</w:t>
            </w:r>
          </w:p>
        </w:tc>
        <w:tc>
          <w:tcPr>
            <w:tcW w:w="3420" w:type="dxa"/>
            <w:vAlign w:val="center"/>
          </w:tcPr>
          <w:p w:rsidR="00F21543" w:rsidRPr="002F1426" w:rsidRDefault="00FD6F62" w:rsidP="00FE551B">
            <w:pPr>
              <w:jc w:val="center"/>
              <w:rPr>
                <w:b/>
              </w:rPr>
            </w:pPr>
            <w:r>
              <w:t>Manipulatives, partner work, class work, homework</w:t>
            </w:r>
          </w:p>
        </w:tc>
        <w:tc>
          <w:tcPr>
            <w:tcW w:w="2880" w:type="dxa"/>
            <w:vAlign w:val="center"/>
          </w:tcPr>
          <w:p w:rsidR="00FD6F62" w:rsidRDefault="00FD6F62" w:rsidP="00FD6F62">
            <w:pPr>
              <w:spacing w:after="120"/>
              <w:jc w:val="center"/>
            </w:pPr>
            <w:r>
              <w:t>Homework</w:t>
            </w:r>
          </w:p>
          <w:p w:rsidR="00FD6F62" w:rsidRDefault="00FD6F62" w:rsidP="00FD6F62">
            <w:pPr>
              <w:spacing w:after="120"/>
              <w:jc w:val="center"/>
            </w:pPr>
            <w:r>
              <w:t>Partner work</w:t>
            </w:r>
          </w:p>
          <w:p w:rsidR="00F21543" w:rsidRPr="00FD6F62" w:rsidRDefault="00FD6F62" w:rsidP="00FD6F62">
            <w:pPr>
              <w:spacing w:after="120"/>
              <w:jc w:val="center"/>
            </w:pPr>
            <w:r>
              <w:t>Quiz</w:t>
            </w:r>
          </w:p>
        </w:tc>
      </w:tr>
    </w:tbl>
    <w:p w:rsidR="00F21543" w:rsidRDefault="00F21543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21543" w:rsidTr="00FE551B">
        <w:tc>
          <w:tcPr>
            <w:tcW w:w="2785" w:type="dxa"/>
            <w:vAlign w:val="center"/>
          </w:tcPr>
          <w:p w:rsidR="00F21543" w:rsidRDefault="00F21543" w:rsidP="00FE551B">
            <w:pPr>
              <w:jc w:val="center"/>
            </w:pPr>
            <w:r w:rsidRPr="00F21543">
              <w:t xml:space="preserve">Area and volume of </w:t>
            </w:r>
          </w:p>
          <w:p w:rsidR="00F21543" w:rsidRPr="00DE5063" w:rsidRDefault="00F21543" w:rsidP="00FE551B">
            <w:pPr>
              <w:jc w:val="center"/>
            </w:pPr>
            <w:r w:rsidRPr="00F21543">
              <w:t>similar figures</w:t>
            </w:r>
          </w:p>
        </w:tc>
        <w:tc>
          <w:tcPr>
            <w:tcW w:w="1890" w:type="dxa"/>
            <w:vAlign w:val="center"/>
          </w:tcPr>
          <w:p w:rsidR="00F21543" w:rsidRPr="00A73EB8" w:rsidRDefault="00FD6F62" w:rsidP="00FE551B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similarity ratios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similarity scale factor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proportional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 solids</w:t>
            </w:r>
          </w:p>
          <w:p w:rsidR="00FD6F62" w:rsidRPr="00A73EB8" w:rsidRDefault="00FD6F62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similarity ratio</w:t>
            </w:r>
          </w:p>
        </w:tc>
        <w:tc>
          <w:tcPr>
            <w:tcW w:w="3420" w:type="dxa"/>
            <w:vAlign w:val="center"/>
          </w:tcPr>
          <w:p w:rsidR="00F21543" w:rsidRPr="002F1426" w:rsidRDefault="00FD6F62" w:rsidP="00FE551B">
            <w:pPr>
              <w:jc w:val="center"/>
              <w:rPr>
                <w:b/>
              </w:rPr>
            </w:pPr>
            <w:r>
              <w:t>Manipulatives, partner work, class work, homework</w:t>
            </w:r>
          </w:p>
        </w:tc>
        <w:tc>
          <w:tcPr>
            <w:tcW w:w="2880" w:type="dxa"/>
            <w:vAlign w:val="center"/>
          </w:tcPr>
          <w:p w:rsidR="00FD6F62" w:rsidRDefault="00FD6F62" w:rsidP="00FD6F62">
            <w:pPr>
              <w:spacing w:after="120"/>
              <w:jc w:val="center"/>
            </w:pPr>
            <w:r>
              <w:t>Homework</w:t>
            </w:r>
          </w:p>
          <w:p w:rsidR="00FD6F62" w:rsidRDefault="00FD6F62" w:rsidP="00FD6F62">
            <w:pPr>
              <w:spacing w:after="120"/>
              <w:jc w:val="center"/>
            </w:pPr>
            <w:r>
              <w:t>Partner work</w:t>
            </w:r>
          </w:p>
          <w:p w:rsidR="00F21543" w:rsidRDefault="00FD6F62" w:rsidP="00FD6F62">
            <w:pPr>
              <w:spacing w:after="120"/>
              <w:jc w:val="center"/>
            </w:pPr>
            <w:r>
              <w:t>Quiz</w:t>
            </w:r>
          </w:p>
          <w:p w:rsidR="00FD6F62" w:rsidRPr="00FD6F62" w:rsidRDefault="00FD6F62" w:rsidP="00FD6F62">
            <w:pPr>
              <w:spacing w:after="120"/>
              <w:jc w:val="center"/>
            </w:pPr>
            <w:r>
              <w:t>Unit test</w:t>
            </w:r>
          </w:p>
        </w:tc>
      </w:tr>
    </w:tbl>
    <w:p w:rsidR="00F21543" w:rsidRDefault="00F21543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21543" w:rsidTr="00FE551B">
        <w:tc>
          <w:tcPr>
            <w:tcW w:w="2785" w:type="dxa"/>
            <w:vAlign w:val="center"/>
          </w:tcPr>
          <w:p w:rsidR="00F21543" w:rsidRPr="00DE5063" w:rsidRDefault="00F21543" w:rsidP="00FE551B">
            <w:pPr>
              <w:jc w:val="center"/>
            </w:pPr>
          </w:p>
        </w:tc>
        <w:tc>
          <w:tcPr>
            <w:tcW w:w="1890" w:type="dxa"/>
            <w:vAlign w:val="center"/>
          </w:tcPr>
          <w:p w:rsidR="00F21543" w:rsidRPr="00A73EB8" w:rsidRDefault="00F21543" w:rsidP="00FE551B">
            <w:pPr>
              <w:jc w:val="center"/>
            </w:pPr>
          </w:p>
        </w:tc>
        <w:tc>
          <w:tcPr>
            <w:tcW w:w="3420" w:type="dxa"/>
            <w:vAlign w:val="center"/>
          </w:tcPr>
          <w:p w:rsidR="00F21543" w:rsidRPr="00A73EB8" w:rsidRDefault="00F21543" w:rsidP="00FD6F62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F21543" w:rsidRPr="002F1426" w:rsidRDefault="00F21543" w:rsidP="00FE551B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F21543" w:rsidRPr="00DB305D" w:rsidRDefault="00F21543" w:rsidP="00FE551B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F21543" w:rsidRPr="00F21543" w:rsidRDefault="00F21543" w:rsidP="00990086">
      <w:pPr>
        <w:spacing w:after="0"/>
        <w:rPr>
          <w:sz w:val="4"/>
          <w:szCs w:val="4"/>
        </w:rPr>
      </w:pPr>
    </w:p>
    <w:sectPr w:rsidR="00F21543" w:rsidRPr="00F21543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77319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07F51"/>
    <w:rsid w:val="00C94F98"/>
    <w:rsid w:val="00D97955"/>
    <w:rsid w:val="00DB305D"/>
    <w:rsid w:val="00DE5063"/>
    <w:rsid w:val="00E77C4E"/>
    <w:rsid w:val="00EF1B39"/>
    <w:rsid w:val="00F21543"/>
    <w:rsid w:val="00FD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31B4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D07D8-C3E4-4E19-84F9-D0C43E2A1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Stultz, Nicole</cp:lastModifiedBy>
  <cp:revision>5</cp:revision>
  <dcterms:created xsi:type="dcterms:W3CDTF">2017-02-14T20:08:00Z</dcterms:created>
  <dcterms:modified xsi:type="dcterms:W3CDTF">2017-09-22T16:23:00Z</dcterms:modified>
</cp:coreProperties>
</file>