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62EDF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62EDF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62ED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62EDF">
              <w:t>Protecting the Environment and Endangered Species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7669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562EDF" w:rsidRDefault="002F1426" w:rsidP="00562EDF">
            <w:pPr>
              <w:rPr>
                <w:lang w:val="es-ES"/>
              </w:rPr>
            </w:pPr>
            <w:proofErr w:type="spellStart"/>
            <w:r w:rsidRPr="00827669">
              <w:rPr>
                <w:b/>
                <w:lang w:val="es-419"/>
              </w:rPr>
              <w:t>Essential</w:t>
            </w:r>
            <w:proofErr w:type="spellEnd"/>
            <w:r w:rsidRPr="00827669">
              <w:rPr>
                <w:b/>
                <w:lang w:val="es-419"/>
              </w:rPr>
              <w:t xml:space="preserve"> </w:t>
            </w:r>
            <w:proofErr w:type="spellStart"/>
            <w:r w:rsidRPr="00827669">
              <w:rPr>
                <w:b/>
                <w:lang w:val="es-419"/>
              </w:rPr>
              <w:t>Question</w:t>
            </w:r>
            <w:proofErr w:type="spellEnd"/>
            <w:r w:rsidRPr="00827669">
              <w:rPr>
                <w:b/>
                <w:lang w:val="es-419"/>
              </w:rPr>
              <w:t>(s):</w:t>
            </w:r>
            <w:r w:rsidR="00DB305D" w:rsidRPr="00827669">
              <w:rPr>
                <w:b/>
                <w:lang w:val="es-419"/>
              </w:rPr>
              <w:t xml:space="preserve"> </w:t>
            </w:r>
            <w:r w:rsidR="00562EDF" w:rsidRPr="00562EDF">
              <w:rPr>
                <w:lang w:val="es-ES"/>
              </w:rPr>
              <w:t>¿Cómo se protegen el medio ambiente y los animales en peligro de extinción?</w:t>
            </w:r>
            <w:r w:rsidR="00562EDF">
              <w:rPr>
                <w:lang w:val="es-ES"/>
              </w:rPr>
              <w:t xml:space="preserve"> </w:t>
            </w:r>
            <w:r w:rsidR="00562EDF" w:rsidRPr="00562EDF">
              <w:t>How do we protect the environment and endangered species?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62EDF" w:rsidP="00A5565A">
            <w:pPr>
              <w:jc w:val="center"/>
            </w:pPr>
            <w:r>
              <w:t>Vocabulary related to endangered species and environmental issues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827669" w:rsidRDefault="00562EDF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827669">
              <w:rPr>
                <w:lang w:val="es-419"/>
              </w:rPr>
              <w:t>vocabulary</w:t>
            </w:r>
            <w:proofErr w:type="spellEnd"/>
            <w:r w:rsidRPr="00827669">
              <w:rPr>
                <w:lang w:val="es-419"/>
              </w:rPr>
              <w:t xml:space="preserve"> </w:t>
            </w:r>
            <w:proofErr w:type="spellStart"/>
            <w:r w:rsidRPr="00827669">
              <w:rPr>
                <w:lang w:val="es-419"/>
              </w:rPr>
              <w:t>related</w:t>
            </w:r>
            <w:proofErr w:type="spellEnd"/>
            <w:r w:rsidRPr="00827669">
              <w:rPr>
                <w:lang w:val="es-419"/>
              </w:rPr>
              <w:t xml:space="preserve"> to </w:t>
            </w:r>
            <w:proofErr w:type="spellStart"/>
            <w:r w:rsidRPr="00827669">
              <w:rPr>
                <w:lang w:val="es-419"/>
              </w:rPr>
              <w:t>endangered</w:t>
            </w:r>
            <w:proofErr w:type="spellEnd"/>
            <w:r w:rsidRPr="00827669">
              <w:rPr>
                <w:lang w:val="es-419"/>
              </w:rPr>
              <w:t xml:space="preserve"> </w:t>
            </w:r>
            <w:proofErr w:type="spellStart"/>
            <w:r w:rsidRPr="00827669">
              <w:rPr>
                <w:lang w:val="es-419"/>
              </w:rPr>
              <w:t>species</w:t>
            </w:r>
            <w:proofErr w:type="spellEnd"/>
            <w:r w:rsidRPr="00827669">
              <w:rPr>
                <w:lang w:val="es-419"/>
              </w:rPr>
              <w:t xml:space="preserve"> and </w:t>
            </w:r>
            <w:proofErr w:type="spellStart"/>
            <w:r w:rsidRPr="00827669">
              <w:rPr>
                <w:lang w:val="es-419"/>
              </w:rPr>
              <w:t>environmental</w:t>
            </w:r>
            <w:proofErr w:type="spellEnd"/>
            <w:r w:rsidRPr="00827669">
              <w:rPr>
                <w:lang w:val="es-419"/>
              </w:rPr>
              <w:t xml:space="preserve"> </w:t>
            </w:r>
            <w:proofErr w:type="spellStart"/>
            <w:r w:rsidRPr="00827669">
              <w:rPr>
                <w:lang w:val="es-419"/>
              </w:rPr>
              <w:t>issues</w:t>
            </w:r>
            <w:proofErr w:type="spellEnd"/>
            <w:r w:rsidRPr="00827669">
              <w:rPr>
                <w:lang w:val="es-419"/>
              </w:rPr>
              <w:t xml:space="preserve">, </w:t>
            </w:r>
            <w:proofErr w:type="spellStart"/>
            <w:r w:rsidRPr="00827669">
              <w:rPr>
                <w:lang w:val="es-419"/>
              </w:rPr>
              <w:t>for</w:t>
            </w:r>
            <w:proofErr w:type="spellEnd"/>
            <w:r w:rsidRPr="00827669">
              <w:rPr>
                <w:lang w:val="es-419"/>
              </w:rPr>
              <w:t xml:space="preserve"> </w:t>
            </w:r>
            <w:proofErr w:type="spellStart"/>
            <w:r w:rsidRPr="00827669">
              <w:rPr>
                <w:lang w:val="es-419"/>
              </w:rPr>
              <w:t>example</w:t>
            </w:r>
            <w:proofErr w:type="spellEnd"/>
            <w:r w:rsidRPr="00827669">
              <w:rPr>
                <w:lang w:val="es-419"/>
              </w:rPr>
              <w:t xml:space="preserve">: rescate, el derrame de </w:t>
            </w:r>
            <w:proofErr w:type="spellStart"/>
            <w:r w:rsidRPr="00827669">
              <w:rPr>
                <w:lang w:val="es-419"/>
              </w:rPr>
              <w:t>petr</w:t>
            </w:r>
            <w:proofErr w:type="spellEnd"/>
            <w:r w:rsidRPr="00562EDF">
              <w:rPr>
                <w:lang w:val="es-ES"/>
              </w:rPr>
              <w:t>óleo</w:t>
            </w:r>
            <w:r>
              <w:rPr>
                <w:lang w:val="es-ES"/>
              </w:rPr>
              <w:t>, el efecto invernadero, atm</w:t>
            </w:r>
            <w:r w:rsidRPr="00562EDF">
              <w:rPr>
                <w:lang w:val="es-ES"/>
              </w:rPr>
              <w:t>ósfera</w:t>
            </w:r>
            <w:r>
              <w:rPr>
                <w:lang w:val="es-ES"/>
              </w:rPr>
              <w:t xml:space="preserve">, selva tropical, </w:t>
            </w:r>
            <w:proofErr w:type="spellStart"/>
            <w:r>
              <w:rPr>
                <w:lang w:val="es-ES"/>
              </w:rPr>
              <w:t>perservaci</w:t>
            </w:r>
            <w:r w:rsidRPr="00562EDF">
              <w:rPr>
                <w:lang w:val="es-ES"/>
              </w:rPr>
              <w:t>ón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82766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827669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562EDF" w:rsidRDefault="00562EDF" w:rsidP="00A5565A">
            <w:pPr>
              <w:jc w:val="center"/>
            </w:pPr>
            <w:r>
              <w:t xml:space="preserve">Subjunctive after </w:t>
            </w:r>
          </w:p>
          <w:p w:rsidR="0080537B" w:rsidRPr="00DE5063" w:rsidRDefault="00562EDF" w:rsidP="00A5565A">
            <w:pPr>
              <w:jc w:val="center"/>
            </w:pPr>
            <w:r>
              <w:t>certain conjunctions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562E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 menos que</w:t>
            </w:r>
          </w:p>
          <w:p w:rsidR="00562EDF" w:rsidRDefault="00562E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 que</w:t>
            </w:r>
          </w:p>
          <w:p w:rsidR="00562EDF" w:rsidRDefault="00562E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 </w:t>
            </w:r>
            <w:proofErr w:type="spellStart"/>
            <w:r>
              <w:t>tal</w:t>
            </w:r>
            <w:proofErr w:type="spellEnd"/>
            <w:r>
              <w:t xml:space="preserve"> (de) que</w:t>
            </w:r>
          </w:p>
          <w:p w:rsidR="00562EDF" w:rsidRPr="00A73EB8" w:rsidRDefault="00562E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 que</w:t>
            </w:r>
          </w:p>
        </w:tc>
        <w:tc>
          <w:tcPr>
            <w:tcW w:w="3420" w:type="dxa"/>
            <w:vAlign w:val="center"/>
          </w:tcPr>
          <w:p w:rsidR="0080537B" w:rsidRPr="002F1426" w:rsidRDefault="0082766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27669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62EDF" w:rsidP="00A5565A">
            <w:pPr>
              <w:jc w:val="center"/>
            </w:pPr>
            <w:proofErr w:type="spellStart"/>
            <w:r>
              <w:t>Aunque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562E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aunque</w:t>
            </w:r>
          </w:p>
        </w:tc>
        <w:tc>
          <w:tcPr>
            <w:tcW w:w="3420" w:type="dxa"/>
            <w:vAlign w:val="center"/>
          </w:tcPr>
          <w:p w:rsidR="0080537B" w:rsidRPr="002F1426" w:rsidRDefault="0082766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27669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34BE9"/>
    <w:rsid w:val="00562EDF"/>
    <w:rsid w:val="005E38FC"/>
    <w:rsid w:val="00611B54"/>
    <w:rsid w:val="007A147C"/>
    <w:rsid w:val="007F0C34"/>
    <w:rsid w:val="0080537B"/>
    <w:rsid w:val="00827669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A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4094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D784D-DB3A-4241-B364-EA41136BD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2017-03-28T18:01:00Z</dcterms:created>
  <dcterms:modified xsi:type="dcterms:W3CDTF">2017-06-14T17:20:00Z</dcterms:modified>
</cp:coreProperties>
</file>