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2237C">
        <w:rPr>
          <w:u w:val="single"/>
        </w:rPr>
        <w:t>Computer Safety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C2237C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2237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2237C">
              <w:t>Research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05D2B">
              <w:t xml:space="preserve"> 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2237C">
              <w:t xml:space="preserve"> How do I select and ethically/legally use appropriate/valid research materials to support writing and presentations?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2237C" w:rsidP="00A5565A">
            <w:pPr>
              <w:jc w:val="center"/>
            </w:pPr>
            <w:r>
              <w:t>Locating Sources</w:t>
            </w:r>
          </w:p>
        </w:tc>
        <w:tc>
          <w:tcPr>
            <w:tcW w:w="1890" w:type="dxa"/>
            <w:vAlign w:val="center"/>
          </w:tcPr>
          <w:p w:rsidR="00A73EB8" w:rsidRPr="00A73EB8" w:rsidRDefault="00C2237C" w:rsidP="00A5565A">
            <w:pPr>
              <w:jc w:val="center"/>
            </w:pPr>
            <w:r>
              <w:t>1.2.8A, 1.2.8B, 1.8.8A, 1.8.8B, 1.8.8C</w:t>
            </w:r>
          </w:p>
        </w:tc>
        <w:tc>
          <w:tcPr>
            <w:tcW w:w="3420" w:type="dxa"/>
            <w:vAlign w:val="center"/>
          </w:tcPr>
          <w:p w:rsidR="00990086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OPAC</w:t>
            </w:r>
          </w:p>
          <w:p w:rsidR="00C2237C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PowerLibrary</w:t>
            </w:r>
            <w:proofErr w:type="spellEnd"/>
          </w:p>
          <w:p w:rsidR="00C2237C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subscription databases</w:t>
            </w:r>
          </w:p>
          <w:p w:rsidR="00C2237C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HTML/full text</w:t>
            </w:r>
          </w:p>
          <w:p w:rsidR="00C2237C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search engine</w:t>
            </w:r>
          </w:p>
          <w:p w:rsidR="00C2237C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directory</w:t>
            </w:r>
          </w:p>
          <w:p w:rsidR="00C2237C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metasearch engine</w:t>
            </w:r>
          </w:p>
          <w:p w:rsidR="00C2237C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keywords</w:t>
            </w:r>
          </w:p>
          <w:p w:rsidR="00C2237C" w:rsidRPr="00A73EB8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synonyms</w:t>
            </w:r>
          </w:p>
        </w:tc>
        <w:tc>
          <w:tcPr>
            <w:tcW w:w="3420" w:type="dxa"/>
            <w:vAlign w:val="center"/>
          </w:tcPr>
          <w:p w:rsidR="00A73EB8" w:rsidRDefault="00C05D2B" w:rsidP="00A5565A">
            <w:pPr>
              <w:jc w:val="center"/>
            </w:pPr>
            <w:r>
              <w:t>Handouts</w:t>
            </w:r>
          </w:p>
          <w:p w:rsidR="00C05D2B" w:rsidRDefault="00C05D2B" w:rsidP="00A5565A">
            <w:pPr>
              <w:jc w:val="center"/>
            </w:pPr>
            <w:r>
              <w:t>Worksheets</w:t>
            </w:r>
          </w:p>
          <w:p w:rsidR="00C05D2B" w:rsidRDefault="00C05D2B" w:rsidP="00A5565A">
            <w:pPr>
              <w:jc w:val="center"/>
            </w:pPr>
            <w:r>
              <w:t>Destiny Library Catalog</w:t>
            </w:r>
          </w:p>
          <w:p w:rsidR="00C05D2B" w:rsidRDefault="00C05D2B" w:rsidP="00A5565A">
            <w:pPr>
              <w:jc w:val="center"/>
            </w:pPr>
            <w:r>
              <w:t>Subscription Databases</w:t>
            </w:r>
          </w:p>
          <w:p w:rsidR="00C05D2B" w:rsidRDefault="00C05D2B" w:rsidP="00A5565A">
            <w:pPr>
              <w:jc w:val="center"/>
            </w:pPr>
            <w:proofErr w:type="spellStart"/>
            <w:r>
              <w:t>PowerLibrary</w:t>
            </w:r>
            <w:proofErr w:type="spellEnd"/>
            <w:r>
              <w:t xml:space="preserve"> Databases</w:t>
            </w:r>
          </w:p>
          <w:p w:rsidR="00C05D2B" w:rsidRDefault="00C05D2B" w:rsidP="00A5565A">
            <w:pPr>
              <w:jc w:val="center"/>
            </w:pPr>
            <w:r>
              <w:t>iSafe</w:t>
            </w:r>
          </w:p>
          <w:p w:rsidR="00C05D2B" w:rsidRPr="002F1426" w:rsidRDefault="00C05D2B" w:rsidP="00A5565A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A73EB8" w:rsidRDefault="00C05D2B" w:rsidP="00A5565A">
            <w:pPr>
              <w:spacing w:after="120"/>
              <w:jc w:val="center"/>
            </w:pPr>
            <w:r>
              <w:t>In-class performance</w:t>
            </w:r>
          </w:p>
          <w:p w:rsidR="00C05D2B" w:rsidRDefault="00C05D2B" w:rsidP="00A5565A">
            <w:pPr>
              <w:spacing w:after="120"/>
              <w:jc w:val="center"/>
            </w:pPr>
            <w:r>
              <w:t>Homework</w:t>
            </w:r>
          </w:p>
          <w:p w:rsidR="00C05D2B" w:rsidRPr="00DB305D" w:rsidRDefault="00C05D2B" w:rsidP="00A5565A">
            <w:pPr>
              <w:spacing w:after="120"/>
              <w:jc w:val="center"/>
              <w:rPr>
                <w:sz w:val="18"/>
              </w:rPr>
            </w:pPr>
            <w:r>
              <w:t>Research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2237C" w:rsidP="00A5565A">
            <w:pPr>
              <w:jc w:val="center"/>
            </w:pPr>
            <w:r>
              <w:t>Research</w:t>
            </w:r>
          </w:p>
        </w:tc>
        <w:tc>
          <w:tcPr>
            <w:tcW w:w="1890" w:type="dxa"/>
            <w:vAlign w:val="center"/>
          </w:tcPr>
          <w:p w:rsidR="0080537B" w:rsidRPr="00A73EB8" w:rsidRDefault="00C2237C" w:rsidP="00A5565A">
            <w:pPr>
              <w:jc w:val="center"/>
            </w:pPr>
            <w:r>
              <w:t>1.2.8A, 1.2.8B, 1.8.8A, 1.8.8B, 1.8.8C</w:t>
            </w:r>
          </w:p>
        </w:tc>
        <w:tc>
          <w:tcPr>
            <w:tcW w:w="3420" w:type="dxa"/>
            <w:vAlign w:val="center"/>
          </w:tcPr>
          <w:p w:rsidR="00990086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thesis statement</w:t>
            </w:r>
          </w:p>
          <w:p w:rsidR="00C2237C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narrowing focus</w:t>
            </w:r>
          </w:p>
          <w:p w:rsidR="00C2237C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question stems</w:t>
            </w:r>
          </w:p>
          <w:p w:rsidR="00C2237C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source evaluation</w:t>
            </w:r>
          </w:p>
          <w:p w:rsidR="00C2237C" w:rsidRPr="00A73EB8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results page</w:t>
            </w:r>
          </w:p>
        </w:tc>
        <w:tc>
          <w:tcPr>
            <w:tcW w:w="3420" w:type="dxa"/>
            <w:vAlign w:val="center"/>
          </w:tcPr>
          <w:p w:rsidR="0080537B" w:rsidRDefault="00C05D2B" w:rsidP="00A5565A">
            <w:pPr>
              <w:jc w:val="center"/>
            </w:pPr>
            <w:r>
              <w:t>Handouts</w:t>
            </w:r>
          </w:p>
          <w:p w:rsidR="00C05D2B" w:rsidRPr="002F1426" w:rsidRDefault="00C05D2B" w:rsidP="00A5565A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C05D2B" w:rsidRDefault="00C05D2B" w:rsidP="00C05D2B">
            <w:pPr>
              <w:spacing w:after="120"/>
              <w:jc w:val="center"/>
            </w:pPr>
            <w:r>
              <w:t>In-class performance</w:t>
            </w:r>
          </w:p>
          <w:p w:rsidR="00C05D2B" w:rsidRDefault="00C05D2B" w:rsidP="00C05D2B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C05D2B" w:rsidP="00C05D2B">
            <w:pPr>
              <w:spacing w:after="120"/>
              <w:jc w:val="center"/>
              <w:rPr>
                <w:sz w:val="18"/>
              </w:rPr>
            </w:pPr>
            <w:r>
              <w:t>Research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2237C" w:rsidP="00A5565A">
            <w:pPr>
              <w:jc w:val="center"/>
            </w:pPr>
            <w:r>
              <w:t>Citing sources</w:t>
            </w:r>
          </w:p>
        </w:tc>
        <w:tc>
          <w:tcPr>
            <w:tcW w:w="1890" w:type="dxa"/>
            <w:vAlign w:val="center"/>
          </w:tcPr>
          <w:p w:rsidR="0080537B" w:rsidRPr="00A73EB8" w:rsidRDefault="00C2237C" w:rsidP="00A5565A">
            <w:pPr>
              <w:jc w:val="center"/>
            </w:pPr>
            <w:r>
              <w:t>1.2.8A, 1.2.8B, 1.8.8A, 1.8.8B, 1.8.8C</w:t>
            </w:r>
          </w:p>
        </w:tc>
        <w:tc>
          <w:tcPr>
            <w:tcW w:w="3420" w:type="dxa"/>
            <w:vAlign w:val="center"/>
          </w:tcPr>
          <w:p w:rsidR="00990086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bibliography</w:t>
            </w:r>
          </w:p>
          <w:p w:rsidR="00C2237C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citation</w:t>
            </w:r>
          </w:p>
          <w:p w:rsidR="00C2237C" w:rsidRPr="00A73EB8" w:rsidRDefault="00C223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works cited</w:t>
            </w:r>
          </w:p>
        </w:tc>
        <w:tc>
          <w:tcPr>
            <w:tcW w:w="3420" w:type="dxa"/>
            <w:vAlign w:val="center"/>
          </w:tcPr>
          <w:p w:rsidR="0080537B" w:rsidRDefault="00C05D2B" w:rsidP="00A5565A">
            <w:pPr>
              <w:jc w:val="center"/>
            </w:pPr>
            <w:r>
              <w:t>Handouts</w:t>
            </w:r>
          </w:p>
          <w:p w:rsidR="00C05D2B" w:rsidRDefault="00C05D2B" w:rsidP="00A5565A">
            <w:pPr>
              <w:jc w:val="center"/>
            </w:pPr>
            <w:r>
              <w:t>Worksheets</w:t>
            </w:r>
          </w:p>
          <w:p w:rsidR="00C05D2B" w:rsidRPr="002F1426" w:rsidRDefault="00C05D2B" w:rsidP="00A5565A">
            <w:pPr>
              <w:jc w:val="center"/>
              <w:rPr>
                <w:b/>
              </w:rPr>
            </w:pPr>
            <w:r>
              <w:t>Videos</w:t>
            </w:r>
          </w:p>
        </w:tc>
        <w:tc>
          <w:tcPr>
            <w:tcW w:w="2880" w:type="dxa"/>
            <w:vAlign w:val="center"/>
          </w:tcPr>
          <w:p w:rsidR="00C05D2B" w:rsidRDefault="00C05D2B" w:rsidP="00C05D2B">
            <w:pPr>
              <w:spacing w:after="120"/>
              <w:jc w:val="center"/>
            </w:pPr>
            <w:r>
              <w:t>In-class performance</w:t>
            </w:r>
          </w:p>
          <w:p w:rsidR="00C05D2B" w:rsidRDefault="00C05D2B" w:rsidP="00C05D2B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C05D2B" w:rsidP="00C05D2B">
            <w:pPr>
              <w:spacing w:after="120"/>
              <w:jc w:val="center"/>
              <w:rPr>
                <w:sz w:val="18"/>
              </w:rPr>
            </w:pPr>
            <w:r>
              <w:t>Research project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05D2B"/>
    <w:rsid w:val="00C2237C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7F31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35CE2-29FD-459D-AF21-DD97B5CE4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3</cp:revision>
  <dcterms:created xsi:type="dcterms:W3CDTF">2017-02-06T19:25:00Z</dcterms:created>
  <dcterms:modified xsi:type="dcterms:W3CDTF">2017-10-06T13:08:00Z</dcterms:modified>
</cp:coreProperties>
</file>