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3483372" w14:textId="77777777" w:rsidR="00FF7599" w:rsidRDefault="00FF7599" w:rsidP="00FF7599">
      <w:pPr>
        <w:jc w:val="center"/>
        <w:rPr>
          <w:rFonts w:ascii="Arial" w:eastAsia="Times New Roman" w:hAnsi="Arial" w:cs="Arial"/>
          <w:b/>
          <w:bCs/>
          <w:color w:val="666666"/>
          <w:sz w:val="28"/>
          <w:szCs w:val="28"/>
          <w:shd w:val="clear" w:color="auto" w:fill="FFFFFF"/>
        </w:rPr>
      </w:pPr>
      <w:r>
        <w:rPr>
          <w:rFonts w:ascii="Arial" w:eastAsia="Times New Roman" w:hAnsi="Arial" w:cs="Arial"/>
          <w:b/>
          <w:bCs/>
          <w:color w:val="666666"/>
          <w:sz w:val="28"/>
          <w:szCs w:val="28"/>
          <w:shd w:val="clear" w:color="auto" w:fill="FFFFFF"/>
        </w:rPr>
        <w:t>Brett Williams</w:t>
      </w:r>
    </w:p>
    <w:p w14:paraId="33EA7EA5" w14:textId="77777777" w:rsidR="00FF7599" w:rsidRDefault="00FF7599" w:rsidP="00FF7599">
      <w:pPr>
        <w:jc w:val="center"/>
        <w:rPr>
          <w:rFonts w:ascii="Arial" w:eastAsia="Times New Roman" w:hAnsi="Arial" w:cs="Arial"/>
          <w:b/>
          <w:bCs/>
          <w:color w:val="666666"/>
          <w:sz w:val="28"/>
          <w:szCs w:val="28"/>
          <w:shd w:val="clear" w:color="auto" w:fill="FFFFFF"/>
        </w:rPr>
      </w:pPr>
      <w:r>
        <w:rPr>
          <w:rFonts w:ascii="Arial" w:eastAsia="Times New Roman" w:hAnsi="Arial" w:cs="Arial"/>
          <w:b/>
          <w:bCs/>
          <w:color w:val="666666"/>
          <w:sz w:val="28"/>
          <w:szCs w:val="28"/>
          <w:shd w:val="clear" w:color="auto" w:fill="FFFFFF"/>
        </w:rPr>
        <w:t xml:space="preserve">Class of 2008 New Bern High </w:t>
      </w:r>
    </w:p>
    <w:p w14:paraId="46095EE0" w14:textId="77777777" w:rsidR="00FF7599" w:rsidRDefault="00FF7599" w:rsidP="00FF7599">
      <w:pPr>
        <w:jc w:val="center"/>
        <w:rPr>
          <w:rFonts w:ascii="Arial" w:eastAsia="Times New Roman" w:hAnsi="Arial" w:cs="Arial"/>
          <w:b/>
          <w:bCs/>
          <w:color w:val="666666"/>
          <w:sz w:val="28"/>
          <w:szCs w:val="28"/>
          <w:shd w:val="clear" w:color="auto" w:fill="FFFFFF"/>
        </w:rPr>
      </w:pPr>
      <w:r>
        <w:rPr>
          <w:rFonts w:ascii="Arial" w:eastAsia="Times New Roman" w:hAnsi="Arial" w:cs="Arial"/>
          <w:b/>
          <w:bCs/>
          <w:color w:val="666666"/>
          <w:sz w:val="28"/>
          <w:szCs w:val="28"/>
          <w:shd w:val="clear" w:color="auto" w:fill="FFFFFF"/>
        </w:rPr>
        <w:t>Induction Class of 2022</w:t>
      </w:r>
    </w:p>
    <w:p w14:paraId="70899688" w14:textId="77777777" w:rsidR="00FF7599" w:rsidRDefault="00FF7599" w:rsidP="00FF7599">
      <w:pPr>
        <w:rPr>
          <w:rFonts w:ascii="Arial" w:eastAsia="Times New Roman" w:hAnsi="Arial" w:cs="Arial"/>
          <w:b/>
          <w:bCs/>
          <w:color w:val="666666"/>
          <w:sz w:val="28"/>
          <w:szCs w:val="28"/>
          <w:shd w:val="clear" w:color="auto" w:fill="FFFFFF"/>
        </w:rPr>
      </w:pPr>
    </w:p>
    <w:p w14:paraId="6960D378" w14:textId="77777777" w:rsidR="00FF7599" w:rsidRPr="00FF7599" w:rsidRDefault="00FF7599" w:rsidP="00FF7599">
      <w:pPr>
        <w:jc w:val="center"/>
        <w:rPr>
          <w:rFonts w:ascii="Times New Roman" w:eastAsia="Times New Roman" w:hAnsi="Times New Roman" w:cs="Times New Roman"/>
        </w:rPr>
      </w:pPr>
      <w:r w:rsidRPr="00FF7599">
        <w:rPr>
          <w:rFonts w:ascii="Arial" w:eastAsia="Times New Roman" w:hAnsi="Arial" w:cs="Arial"/>
          <w:color w:val="666666"/>
          <w:sz w:val="28"/>
          <w:szCs w:val="28"/>
          <w:shd w:val="clear" w:color="auto" w:fill="FFFFFF"/>
        </w:rPr>
        <w:t>Brett has been a Bear his whole life. Growing up in New Bern is a blessing he will never take for granted. He excelled in Football and Baseball from 2005-2008 as a Dua</w:t>
      </w:r>
      <w:r>
        <w:rPr>
          <w:rFonts w:ascii="Arial" w:eastAsia="Times New Roman" w:hAnsi="Arial" w:cs="Arial"/>
          <w:color w:val="666666"/>
          <w:sz w:val="28"/>
          <w:szCs w:val="28"/>
          <w:shd w:val="clear" w:color="auto" w:fill="FFFFFF"/>
        </w:rPr>
        <w:t>l Threat quarterback and strong-</w:t>
      </w:r>
      <w:r w:rsidRPr="00FF7599">
        <w:rPr>
          <w:rFonts w:ascii="Arial" w:eastAsia="Times New Roman" w:hAnsi="Arial" w:cs="Arial"/>
          <w:color w:val="666666"/>
          <w:sz w:val="28"/>
          <w:szCs w:val="28"/>
          <w:shd w:val="clear" w:color="auto" w:fill="FFFFFF"/>
        </w:rPr>
        <w:t xml:space="preserve">armed Centerfielder.  Leading the Bears to the 2007 4AA State Championship win over Charlotte Independence and being named the game's Most Valuable Player are accomplishments he wouldn't trade for the world.  In </w:t>
      </w:r>
      <w:proofErr w:type="gramStart"/>
      <w:r w:rsidRPr="00FF7599">
        <w:rPr>
          <w:rFonts w:ascii="Arial" w:eastAsia="Times New Roman" w:hAnsi="Arial" w:cs="Arial"/>
          <w:color w:val="666666"/>
          <w:sz w:val="28"/>
          <w:szCs w:val="28"/>
          <w:shd w:val="clear" w:color="auto" w:fill="FFFFFF"/>
        </w:rPr>
        <w:t>2007</w:t>
      </w:r>
      <w:proofErr w:type="gramEnd"/>
      <w:r w:rsidRPr="00FF7599">
        <w:rPr>
          <w:rFonts w:ascii="Arial" w:eastAsia="Times New Roman" w:hAnsi="Arial" w:cs="Arial"/>
          <w:color w:val="666666"/>
          <w:sz w:val="28"/>
          <w:szCs w:val="28"/>
          <w:shd w:val="clear" w:color="auto" w:fill="FFFFFF"/>
        </w:rPr>
        <w:t xml:space="preserve"> he ran for 1,470 yards and passed for 2,015 yards, racking up 32 total touchdowns.  He was All Conference in Football and Baseball, awarded the Sun Journals Area Player of the Year in Football and Most Valuable Player in Baseball.  Brett went on to play college baseball at Pitt Community and N.C. State, starting in Centerfield and hitting 34 collegiate Home Runs helping his teams reach both the JUCO and Division 1 College World Series.  He was drafted in the 26th round of the MLB draft by the Arizona Diamondbacks in 2011.  Other accolades include the 2013 Rawlings Gold Glove Award and being twice featured on ESPNs top play of the day for spectacular outfield catches while at NC State.</w:t>
      </w:r>
    </w:p>
    <w:p w14:paraId="429D8A5F" w14:textId="77777777" w:rsidR="00754EED" w:rsidRDefault="00241B29">
      <w:bookmarkStart w:id="0" w:name="_GoBack"/>
      <w:bookmarkEnd w:id="0"/>
    </w:p>
    <w:sectPr w:rsidR="00754EED" w:rsidSect="00DF55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7599"/>
    <w:rsid w:val="00241B29"/>
    <w:rsid w:val="00C06E50"/>
    <w:rsid w:val="00DF5587"/>
    <w:rsid w:val="00FF75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90CFBD1"/>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FF759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400393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176</Words>
  <Characters>1004</Characters>
  <Application>Microsoft Macintosh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1178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Hardee</dc:creator>
  <cp:keywords/>
  <dc:description/>
  <cp:lastModifiedBy>Stephen Hardee</cp:lastModifiedBy>
  <cp:revision>1</cp:revision>
  <dcterms:created xsi:type="dcterms:W3CDTF">2022-09-21T15:00:00Z</dcterms:created>
  <dcterms:modified xsi:type="dcterms:W3CDTF">2022-09-21T15:02:00Z</dcterms:modified>
</cp:coreProperties>
</file>