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1EF" w:rsidRDefault="00AD21EF" w:rsidP="00AD21EF">
      <w:pPr>
        <w:pStyle w:val="Title"/>
        <w:rPr>
          <w:rFonts w:eastAsia="Times New Roman"/>
        </w:rPr>
      </w:pPr>
      <w:r>
        <w:rPr>
          <w:rFonts w:eastAsia="Times New Roman"/>
        </w:rPr>
        <w:t>IRS Form 1095-C Code Explanations</w:t>
      </w:r>
      <w:bookmarkStart w:id="0" w:name="_GoBack"/>
      <w:bookmarkEnd w:id="0"/>
    </w:p>
    <w:p w:rsidR="00AD21EF" w:rsidRPr="00376FA4" w:rsidRDefault="00AD21EF" w:rsidP="00AD21EF">
      <w:pPr>
        <w:shd w:val="clear" w:color="auto" w:fill="FFFFFF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76FA4">
        <w:rPr>
          <w:rFonts w:ascii="Arial" w:eastAsia="Times New Roman" w:hAnsi="Arial" w:cs="Arial"/>
          <w:color w:val="000000"/>
          <w:sz w:val="24"/>
          <w:szCs w:val="24"/>
        </w:rPr>
        <w:t>Line 14 on your IRS Form 1095-C will inform the IRS whether CCPS offered health care coverage to you duri</w:t>
      </w:r>
      <w:r>
        <w:rPr>
          <w:rFonts w:ascii="Arial" w:eastAsia="Times New Roman" w:hAnsi="Arial" w:cs="Arial"/>
          <w:color w:val="000000"/>
          <w:sz w:val="24"/>
          <w:szCs w:val="24"/>
        </w:rPr>
        <w:t>ng each month in 2016</w:t>
      </w:r>
      <w:r w:rsidRPr="00376FA4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</w:rPr>
        <w:t>On your form, y</w:t>
      </w:r>
      <w:r w:rsidRPr="00376FA4">
        <w:rPr>
          <w:rFonts w:ascii="Arial" w:eastAsia="Times New Roman" w:hAnsi="Arial" w:cs="Arial"/>
          <w:color w:val="000000"/>
          <w:sz w:val="24"/>
          <w:szCs w:val="24"/>
        </w:rPr>
        <w:t>ou may see any of the codes listed below: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8649"/>
      </w:tblGrid>
      <w:tr w:rsidR="00AD21EF" w:rsidRPr="00376FA4" w:rsidTr="00656834">
        <w:tc>
          <w:tcPr>
            <w:tcW w:w="9576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Form 1095-C Part II Codes: Line 14</w:t>
            </w:r>
          </w:p>
        </w:tc>
      </w:tr>
      <w:tr w:rsidR="00AD21EF" w:rsidRPr="00376FA4" w:rsidTr="00656834">
        <w:tc>
          <w:tcPr>
            <w:tcW w:w="9576" w:type="dxa"/>
            <w:gridSpan w:val="2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Most Common Code Members Will Have</w:t>
            </w:r>
          </w:p>
        </w:tc>
      </w:tr>
      <w:tr w:rsidR="00AD21EF" w:rsidRPr="00376FA4" w:rsidTr="00656834">
        <w:tc>
          <w:tcPr>
            <w:tcW w:w="927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1A</w:t>
            </w:r>
          </w:p>
        </w:tc>
        <w:tc>
          <w:tcPr>
            <w:tcW w:w="864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The individual was offered health care coverage through their employer. </w:t>
            </w:r>
          </w:p>
        </w:tc>
      </w:tr>
      <w:tr w:rsidR="00AD21EF" w:rsidRPr="00376FA4" w:rsidTr="00656834">
        <w:tc>
          <w:tcPr>
            <w:tcW w:w="927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1G</w:t>
            </w:r>
          </w:p>
        </w:tc>
        <w:tc>
          <w:tcPr>
            <w:tcW w:w="864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The individual is not a full-time employee, but was offered health care coverage through their employer/former employer, which they were enrolled in.</w:t>
            </w:r>
          </w:p>
        </w:tc>
      </w:tr>
      <w:tr w:rsidR="00AD21EF" w:rsidRPr="00376FA4" w:rsidTr="00656834">
        <w:tc>
          <w:tcPr>
            <w:tcW w:w="927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1H</w:t>
            </w:r>
          </w:p>
        </w:tc>
        <w:tc>
          <w:tcPr>
            <w:tcW w:w="8649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This person was not offered health care coverage by their employer. The reason for this could be because they’re part-time, weren’t employed with the employer during this month, or were in their benefit eligibility waiting period.</w:t>
            </w:r>
          </w:p>
        </w:tc>
      </w:tr>
    </w:tbl>
    <w:p w:rsidR="00AD21EF" w:rsidRPr="00376FA4" w:rsidRDefault="00AD21EF" w:rsidP="00AD21EF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AD21EF" w:rsidRPr="00376FA4" w:rsidRDefault="00AD21EF" w:rsidP="00AD21EF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376FA4">
        <w:rPr>
          <w:rFonts w:ascii="Arial" w:eastAsia="Times New Roman" w:hAnsi="Arial" w:cs="Arial"/>
          <w:color w:val="000000"/>
          <w:sz w:val="24"/>
          <w:szCs w:val="24"/>
        </w:rPr>
        <w:t>Line 16 on the 1095-C form indicates to the IRS whether you were enrolled in the offered coverage during each of those months.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On your form, you</w:t>
      </w:r>
      <w:r w:rsidRPr="00376FA4">
        <w:rPr>
          <w:rFonts w:ascii="Arial" w:eastAsia="Times New Roman" w:hAnsi="Arial" w:cs="Arial"/>
          <w:color w:val="000000"/>
          <w:sz w:val="24"/>
          <w:szCs w:val="24"/>
        </w:rPr>
        <w:t xml:space="preserve"> may see any of the codes listed below: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"/>
        <w:gridCol w:w="8652"/>
      </w:tblGrid>
      <w:tr w:rsidR="00AD21EF" w:rsidRPr="00376FA4" w:rsidTr="00656834">
        <w:tc>
          <w:tcPr>
            <w:tcW w:w="10998" w:type="dxa"/>
            <w:gridSpan w:val="2"/>
            <w:tcBorders>
              <w:top w:val="single" w:sz="8" w:space="0" w:color="7BA0CD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Form 1095-C Part II Codes: Line 16</w:t>
            </w:r>
          </w:p>
        </w:tc>
      </w:tr>
      <w:tr w:rsidR="00AD21EF" w:rsidRPr="00376FA4" w:rsidTr="00656834">
        <w:tc>
          <w:tcPr>
            <w:tcW w:w="10998" w:type="dxa"/>
            <w:gridSpan w:val="2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Most Common Code Members Will Have</w:t>
            </w:r>
          </w:p>
        </w:tc>
      </w:tr>
      <w:tr w:rsidR="00AD21EF" w:rsidRPr="00376FA4" w:rsidTr="00656834">
        <w:tc>
          <w:tcPr>
            <w:tcW w:w="1008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2A</w:t>
            </w:r>
          </w:p>
        </w:tc>
        <w:tc>
          <w:tcPr>
            <w:tcW w:w="999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The individual was not employed any day during this particular calendar month.</w:t>
            </w:r>
          </w:p>
        </w:tc>
      </w:tr>
      <w:tr w:rsidR="00AD21EF" w:rsidRPr="00376FA4" w:rsidTr="00656834">
        <w:tc>
          <w:tcPr>
            <w:tcW w:w="1008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2B</w:t>
            </w:r>
          </w:p>
        </w:tc>
        <w:tc>
          <w:tcPr>
            <w:tcW w:w="999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 xml:space="preserve">The individual was not employed the full month, but was employed at least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for</w:t>
            </w:r>
            <w:r w:rsidRPr="00376FA4">
              <w:rPr>
                <w:rFonts w:ascii="Arial" w:eastAsia="Times New Roman" w:hAnsi="Arial" w:cs="Arial"/>
                <w:sz w:val="24"/>
                <w:szCs w:val="24"/>
              </w:rPr>
              <w:t xml:space="preserve"> one day during the month. This code could also mean that individual was employed by CCPS; however they were in an employment status that may not have made them eligible to enroll in medical insurance during the month.</w:t>
            </w:r>
          </w:p>
        </w:tc>
      </w:tr>
      <w:tr w:rsidR="00AD21EF" w:rsidRPr="00376FA4" w:rsidTr="00656834">
        <w:tc>
          <w:tcPr>
            <w:tcW w:w="1008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2C</w:t>
            </w:r>
          </w:p>
        </w:tc>
        <w:tc>
          <w:tcPr>
            <w:tcW w:w="999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The individual was enrolled in the medical coverage that was offered to them.</w:t>
            </w:r>
          </w:p>
        </w:tc>
      </w:tr>
      <w:tr w:rsidR="00AD21EF" w:rsidRPr="00376FA4" w:rsidTr="00656834">
        <w:tc>
          <w:tcPr>
            <w:tcW w:w="1008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2D</w:t>
            </w:r>
          </w:p>
        </w:tc>
        <w:tc>
          <w:tcPr>
            <w:tcW w:w="999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The individual was in their waiting period. This will be the code used the month you are hired into a full-time position during 201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6,</w:t>
            </w:r>
            <w:r w:rsidRPr="00376FA4">
              <w:rPr>
                <w:rFonts w:ascii="Arial" w:eastAsia="Times New Roman" w:hAnsi="Arial" w:cs="Arial"/>
                <w:sz w:val="24"/>
                <w:szCs w:val="24"/>
              </w:rPr>
              <w:t xml:space="preserve"> if you are a new employee.</w:t>
            </w:r>
          </w:p>
        </w:tc>
      </w:tr>
      <w:tr w:rsidR="00AD21EF" w:rsidRPr="00376FA4" w:rsidTr="00656834">
        <w:tc>
          <w:tcPr>
            <w:tcW w:w="1008" w:type="dxa"/>
            <w:tcBorders>
              <w:top w:val="nil"/>
              <w:left w:val="single" w:sz="8" w:space="0" w:color="7BA0CD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2G</w:t>
            </w:r>
          </w:p>
        </w:tc>
        <w:tc>
          <w:tcPr>
            <w:tcW w:w="9990" w:type="dxa"/>
            <w:tcBorders>
              <w:top w:val="nil"/>
              <w:left w:val="nil"/>
              <w:bottom w:val="single" w:sz="8" w:space="0" w:color="7BA0CD"/>
              <w:right w:val="single" w:sz="8" w:space="0" w:color="7BA0C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21EF" w:rsidRPr="00376FA4" w:rsidRDefault="00AD21EF" w:rsidP="00656834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376FA4">
              <w:rPr>
                <w:rFonts w:ascii="Arial" w:eastAsia="Times New Roman" w:hAnsi="Arial" w:cs="Arial"/>
                <w:sz w:val="24"/>
                <w:szCs w:val="24"/>
              </w:rPr>
              <w:t>The individual decided to waive health care enrollment through their CCPS.</w:t>
            </w:r>
          </w:p>
        </w:tc>
      </w:tr>
    </w:tbl>
    <w:p w:rsidR="00BB115C" w:rsidRDefault="00AD21EF"/>
    <w:sectPr w:rsidR="00BB1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1EF"/>
    <w:rsid w:val="007749B4"/>
    <w:rsid w:val="00AD21EF"/>
    <w:rsid w:val="00C00E02"/>
    <w:rsid w:val="00EA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D21E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21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D21E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D21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M. Miller</dc:creator>
  <cp:lastModifiedBy>Elizabeth M. Miller</cp:lastModifiedBy>
  <cp:revision>1</cp:revision>
  <dcterms:created xsi:type="dcterms:W3CDTF">2017-01-12T16:07:00Z</dcterms:created>
  <dcterms:modified xsi:type="dcterms:W3CDTF">2017-01-12T16:09:00Z</dcterms:modified>
</cp:coreProperties>
</file>